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23C" w:rsidRPr="005E023C" w:rsidRDefault="005E023C" w:rsidP="005E023C">
      <w:pPr>
        <w:spacing w:after="0" w:line="360" w:lineRule="auto"/>
        <w:jc w:val="center"/>
        <w:rPr>
          <w:rFonts w:ascii="Times New Roman" w:hAnsi="Times New Roman" w:cs="David"/>
          <w:b/>
          <w:bCs/>
          <w:sz w:val="24"/>
          <w:szCs w:val="24"/>
          <w:rtl/>
        </w:rPr>
      </w:pPr>
      <w:bookmarkStart w:id="0" w:name="_GoBack"/>
      <w:bookmarkEnd w:id="0"/>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color w:val="0070C0"/>
          <w:sz w:val="72"/>
          <w:szCs w:val="72"/>
          <w:rtl/>
        </w:rPr>
      </w:pPr>
      <w:r w:rsidRPr="005E023C">
        <w:rPr>
          <w:rFonts w:ascii="Times New Roman" w:hAnsi="Times New Roman" w:cs="David"/>
          <w:b/>
          <w:bCs/>
          <w:color w:val="0070C0"/>
          <w:sz w:val="72"/>
          <w:szCs w:val="72"/>
          <w:rtl/>
        </w:rPr>
        <w:t xml:space="preserve">משרד </w:t>
      </w:r>
      <w:r w:rsidRPr="005E023C">
        <w:rPr>
          <w:rFonts w:ascii="Times New Roman" w:hAnsi="Times New Roman" w:cs="David" w:hint="cs"/>
          <w:b/>
          <w:bCs/>
          <w:color w:val="0070C0"/>
          <w:sz w:val="72"/>
          <w:szCs w:val="72"/>
          <w:rtl/>
        </w:rPr>
        <w:t>הכלכלה</w:t>
      </w:r>
    </w:p>
    <w:p w:rsidR="005E023C" w:rsidRPr="005E023C" w:rsidRDefault="005E023C" w:rsidP="005E023C">
      <w:pPr>
        <w:spacing w:after="0" w:line="360" w:lineRule="auto"/>
        <w:jc w:val="center"/>
        <w:rPr>
          <w:rFonts w:ascii="Times New Roman" w:hAnsi="Times New Roman" w:cs="David"/>
          <w:b/>
          <w:bCs/>
          <w:color w:val="0070C0"/>
          <w:sz w:val="72"/>
          <w:szCs w:val="72"/>
          <w:rtl/>
        </w:rPr>
      </w:pPr>
    </w:p>
    <w:p w:rsidR="005E023C" w:rsidRPr="005E023C" w:rsidRDefault="005E023C" w:rsidP="005E023C">
      <w:pPr>
        <w:spacing w:after="0" w:line="360" w:lineRule="auto"/>
        <w:jc w:val="center"/>
        <w:rPr>
          <w:rFonts w:ascii="Times New Roman" w:hAnsi="Times New Roman" w:cs="David"/>
          <w:b/>
          <w:bCs/>
          <w:color w:val="0070C0"/>
          <w:sz w:val="72"/>
          <w:szCs w:val="72"/>
          <w:rtl/>
        </w:rPr>
      </w:pPr>
    </w:p>
    <w:p w:rsidR="005E023C" w:rsidRPr="005E023C" w:rsidRDefault="005E023C" w:rsidP="005E023C">
      <w:pPr>
        <w:spacing w:after="0" w:line="360" w:lineRule="auto"/>
        <w:jc w:val="center"/>
        <w:rPr>
          <w:rFonts w:ascii="Times New Roman" w:hAnsi="Times New Roman" w:cs="David"/>
          <w:b/>
          <w:bCs/>
          <w:color w:val="0070C0"/>
          <w:sz w:val="72"/>
          <w:szCs w:val="72"/>
          <w:rtl/>
        </w:rPr>
      </w:pPr>
      <w:r w:rsidRPr="005E023C">
        <w:rPr>
          <w:rFonts w:ascii="Times New Roman" w:hAnsi="Times New Roman" w:cs="David"/>
          <w:b/>
          <w:bCs/>
          <w:color w:val="0070C0"/>
          <w:sz w:val="72"/>
          <w:szCs w:val="72"/>
          <w:rtl/>
        </w:rPr>
        <w:t>ועדת המכרזים</w:t>
      </w:r>
    </w:p>
    <w:p w:rsidR="005E023C" w:rsidRPr="005E023C" w:rsidRDefault="005E023C" w:rsidP="005E023C">
      <w:pPr>
        <w:spacing w:after="0" w:line="360" w:lineRule="auto"/>
        <w:jc w:val="center"/>
        <w:rPr>
          <w:rFonts w:ascii="Times New Roman" w:hAnsi="Times New Roman" w:cs="David"/>
          <w:b/>
          <w:bCs/>
          <w:color w:val="0070C0"/>
          <w:sz w:val="72"/>
          <w:szCs w:val="72"/>
          <w:rtl/>
        </w:rPr>
      </w:pPr>
    </w:p>
    <w:p w:rsidR="005E023C" w:rsidRPr="005E023C" w:rsidRDefault="005E023C" w:rsidP="005E023C">
      <w:pPr>
        <w:spacing w:after="0" w:line="360" w:lineRule="auto"/>
        <w:jc w:val="center"/>
        <w:rPr>
          <w:rFonts w:ascii="Times New Roman" w:hAnsi="Times New Roman" w:cs="David"/>
          <w:b/>
          <w:bCs/>
          <w:color w:val="0070C0"/>
          <w:sz w:val="72"/>
          <w:szCs w:val="72"/>
          <w:rtl/>
        </w:rPr>
      </w:pPr>
      <w:r w:rsidRPr="005E023C">
        <w:rPr>
          <w:rFonts w:ascii="Times New Roman" w:hAnsi="Times New Roman" w:cs="David"/>
          <w:b/>
          <w:bCs/>
          <w:color w:val="0070C0"/>
          <w:sz w:val="72"/>
          <w:szCs w:val="72"/>
          <w:rtl/>
        </w:rPr>
        <w:t xml:space="preserve">מכרז מס' </w:t>
      </w:r>
      <w:r w:rsidR="00FE63D2">
        <w:rPr>
          <w:rFonts w:ascii="Times New Roman" w:hAnsi="Times New Roman" w:cs="David" w:hint="cs"/>
          <w:b/>
          <w:bCs/>
          <w:color w:val="0070C0"/>
          <w:sz w:val="72"/>
          <w:szCs w:val="72"/>
          <w:rtl/>
        </w:rPr>
        <w:t>58/14</w:t>
      </w:r>
    </w:p>
    <w:p w:rsidR="005E023C" w:rsidRDefault="005E023C" w:rsidP="005E023C">
      <w:pPr>
        <w:spacing w:after="0" w:line="360" w:lineRule="auto"/>
        <w:jc w:val="center"/>
        <w:rPr>
          <w:rFonts w:ascii="Times New Roman" w:hAnsi="Times New Roman" w:cs="David"/>
          <w:b/>
          <w:bCs/>
          <w:color w:val="0070C0"/>
          <w:sz w:val="72"/>
          <w:szCs w:val="72"/>
          <w:rtl/>
        </w:rPr>
      </w:pPr>
    </w:p>
    <w:p w:rsidR="00FE63D2" w:rsidRPr="005E023C" w:rsidRDefault="00FE63D2" w:rsidP="005E023C">
      <w:pPr>
        <w:spacing w:after="0" w:line="360" w:lineRule="auto"/>
        <w:jc w:val="center"/>
        <w:rPr>
          <w:rFonts w:ascii="Times New Roman" w:hAnsi="Times New Roman" w:cs="David"/>
          <w:b/>
          <w:bCs/>
          <w:color w:val="0070C0"/>
          <w:sz w:val="72"/>
          <w:szCs w:val="72"/>
          <w:rtl/>
        </w:rPr>
      </w:pPr>
    </w:p>
    <w:p w:rsidR="00FE63D2" w:rsidRDefault="005E023C" w:rsidP="005E023C">
      <w:pPr>
        <w:spacing w:after="0" w:line="360" w:lineRule="auto"/>
        <w:jc w:val="center"/>
        <w:rPr>
          <w:rFonts w:ascii="Times New Roman" w:hAnsi="Times New Roman" w:cs="David"/>
          <w:b/>
          <w:bCs/>
          <w:color w:val="0070C0"/>
          <w:sz w:val="72"/>
          <w:szCs w:val="72"/>
          <w:rtl/>
        </w:rPr>
      </w:pPr>
      <w:r w:rsidRPr="005E023C">
        <w:rPr>
          <w:rFonts w:ascii="Times New Roman" w:hAnsi="Times New Roman" w:cs="David" w:hint="cs"/>
          <w:b/>
          <w:bCs/>
          <w:color w:val="0070C0"/>
          <w:sz w:val="72"/>
          <w:szCs w:val="72"/>
          <w:rtl/>
        </w:rPr>
        <w:t>שירותי בדיקת והערכת יהלומים</w:t>
      </w:r>
    </w:p>
    <w:p w:rsidR="00FE63D2" w:rsidRDefault="00FE63D2">
      <w:pPr>
        <w:bidi w:val="0"/>
        <w:rPr>
          <w:rFonts w:ascii="Times New Roman" w:hAnsi="Times New Roman" w:cs="David"/>
          <w:b/>
          <w:bCs/>
          <w:color w:val="0070C0"/>
          <w:sz w:val="72"/>
          <w:szCs w:val="72"/>
          <w:rtl/>
        </w:rPr>
      </w:pPr>
      <w:r>
        <w:rPr>
          <w:rFonts w:ascii="Times New Roman" w:hAnsi="Times New Roman" w:cs="David"/>
          <w:b/>
          <w:bCs/>
          <w:color w:val="0070C0"/>
          <w:sz w:val="72"/>
          <w:szCs w:val="72"/>
          <w:rtl/>
        </w:rPr>
        <w:br w:type="page"/>
      </w: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lastRenderedPageBreak/>
        <w:t xml:space="preserve">משרד </w:t>
      </w:r>
      <w:r w:rsidRPr="005E023C">
        <w:rPr>
          <w:rFonts w:ascii="Times New Roman" w:hAnsi="Times New Roman" w:cs="David" w:hint="cs"/>
          <w:b/>
          <w:bCs/>
          <w:sz w:val="24"/>
          <w:szCs w:val="24"/>
          <w:rtl/>
        </w:rPr>
        <w:t>הכלכלה</w:t>
      </w: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ועדת המכרזים</w:t>
      </w:r>
    </w:p>
    <w:p w:rsidR="005E023C" w:rsidRPr="005E023C" w:rsidRDefault="005E023C" w:rsidP="005E023C">
      <w:pPr>
        <w:spacing w:after="0" w:line="360" w:lineRule="auto"/>
        <w:jc w:val="center"/>
        <w:rPr>
          <w:rFonts w:ascii="Times New Roman" w:hAnsi="Times New Roman" w:cs="David"/>
          <w:b/>
          <w:bCs/>
          <w:sz w:val="24"/>
          <w:szCs w:val="24"/>
          <w:u w:val="single"/>
          <w:rtl/>
        </w:rPr>
      </w:pPr>
    </w:p>
    <w:p w:rsid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b/>
          <w:bCs/>
          <w:sz w:val="24"/>
          <w:szCs w:val="24"/>
          <w:u w:val="single"/>
          <w:rtl/>
        </w:rPr>
        <w:t>מכרז מס'</w:t>
      </w:r>
      <w:r w:rsidRPr="005E023C">
        <w:rPr>
          <w:rFonts w:ascii="Times New Roman" w:hAnsi="Times New Roman" w:cs="David" w:hint="cs"/>
          <w:b/>
          <w:bCs/>
          <w:sz w:val="24"/>
          <w:szCs w:val="24"/>
          <w:u w:val="single"/>
          <w:rtl/>
        </w:rPr>
        <w:t xml:space="preserve"> </w:t>
      </w:r>
      <w:r w:rsidR="00903618">
        <w:rPr>
          <w:rFonts w:ascii="Times New Roman" w:hAnsi="Times New Roman" w:cs="David" w:hint="cs"/>
          <w:b/>
          <w:bCs/>
          <w:sz w:val="24"/>
          <w:szCs w:val="24"/>
          <w:u w:val="single"/>
          <w:rtl/>
        </w:rPr>
        <w:t>58/14</w:t>
      </w:r>
    </w:p>
    <w:p w:rsidR="00903618" w:rsidRPr="005E023C" w:rsidRDefault="00903618" w:rsidP="005E023C">
      <w:pPr>
        <w:spacing w:after="0" w:line="360" w:lineRule="auto"/>
        <w:jc w:val="center"/>
        <w:rPr>
          <w:rFonts w:ascii="Times New Roman" w:hAnsi="Times New Roman" w:cs="David"/>
          <w:b/>
          <w:bCs/>
          <w:sz w:val="24"/>
          <w:szCs w:val="24"/>
          <w:u w:val="single"/>
          <w:rtl/>
        </w:rPr>
      </w:pP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שירותי בדיקת והערכת יהלומים</w:t>
      </w:r>
    </w:p>
    <w:p w:rsidR="005E023C" w:rsidRPr="005E023C" w:rsidRDefault="005E023C" w:rsidP="005E023C">
      <w:pPr>
        <w:spacing w:after="0" w:line="360" w:lineRule="auto"/>
        <w:ind w:left="-147"/>
        <w:rPr>
          <w:rFonts w:ascii="Times New Roman" w:hAnsi="Times New Roman" w:cs="David"/>
          <w:sz w:val="24"/>
          <w:szCs w:val="24"/>
          <w:rtl/>
        </w:rPr>
      </w:pPr>
      <w:proofErr w:type="spellStart"/>
      <w:r w:rsidRPr="005E023C">
        <w:rPr>
          <w:rFonts w:ascii="Times New Roman" w:hAnsi="Times New Roman" w:cs="David" w:hint="cs"/>
          <w:sz w:val="24"/>
          <w:szCs w:val="24"/>
          <w:rtl/>
        </w:rPr>
        <w:t>מינהל</w:t>
      </w:r>
      <w:proofErr w:type="spellEnd"/>
      <w:r w:rsidRPr="005E023C">
        <w:rPr>
          <w:rFonts w:ascii="Times New Roman" w:hAnsi="Times New Roman" w:cs="David" w:hint="cs"/>
          <w:sz w:val="24"/>
          <w:szCs w:val="24"/>
          <w:rtl/>
        </w:rPr>
        <w:t xml:space="preserve"> היהלומים, אבני חן  ותכשיטים ב</w:t>
      </w:r>
      <w:r w:rsidRPr="005E023C">
        <w:rPr>
          <w:rFonts w:ascii="Times New Roman" w:hAnsi="Times New Roman" w:cs="David"/>
          <w:sz w:val="24"/>
          <w:szCs w:val="24"/>
          <w:rtl/>
        </w:rPr>
        <w:t xml:space="preserve">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 xml:space="preserve"> (להלן בהתאמה: </w:t>
      </w:r>
      <w:r w:rsidRPr="005E023C">
        <w:rPr>
          <w:rFonts w:ascii="Times New Roman" w:hAnsi="Times New Roman" w:cs="David"/>
          <w:b/>
          <w:bCs/>
          <w:sz w:val="24"/>
          <w:szCs w:val="24"/>
          <w:rtl/>
        </w:rPr>
        <w:t>"היחידה"</w:t>
      </w:r>
      <w:r w:rsidRPr="005E023C">
        <w:rPr>
          <w:rFonts w:ascii="Times New Roman" w:hAnsi="Times New Roman" w:cs="David" w:hint="cs"/>
          <w:sz w:val="24"/>
          <w:szCs w:val="24"/>
          <w:rtl/>
        </w:rPr>
        <w:t>,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w:t>
      </w:r>
      <w:r w:rsidRPr="005E023C">
        <w:rPr>
          <w:rFonts w:ascii="Times New Roman" w:hAnsi="Times New Roman" w:cs="David" w:hint="cs"/>
          <w:b/>
          <w:bCs/>
          <w:sz w:val="24"/>
          <w:szCs w:val="24"/>
          <w:rtl/>
        </w:rPr>
        <w:t>"המשרד"</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באמצעות ועדת המכרזים המשרדית (להלן: "</w:t>
      </w:r>
      <w:r w:rsidRPr="005E023C">
        <w:rPr>
          <w:rFonts w:ascii="Times New Roman" w:hAnsi="Times New Roman" w:cs="David" w:hint="cs"/>
          <w:b/>
          <w:bCs/>
          <w:sz w:val="24"/>
          <w:szCs w:val="24"/>
          <w:rtl/>
        </w:rPr>
        <w:t>ועדת המכרזים</w:t>
      </w:r>
      <w:r w:rsidRPr="005E023C">
        <w:rPr>
          <w:rFonts w:ascii="Times New Roman" w:hAnsi="Times New Roman" w:cs="David" w:hint="cs"/>
          <w:sz w:val="24"/>
          <w:szCs w:val="24"/>
          <w:rtl/>
        </w:rPr>
        <w:t xml:space="preserve">"), מזמין בזה הצעות למתן שירותי בדיקה והערכת יהלומים. </w:t>
      </w:r>
    </w:p>
    <w:p w:rsidR="005E023C" w:rsidRPr="005E023C" w:rsidRDefault="005E023C" w:rsidP="005E023C">
      <w:pPr>
        <w:spacing w:after="0" w:line="360" w:lineRule="auto"/>
        <w:ind w:left="-147"/>
        <w:rPr>
          <w:rFonts w:ascii="Times New Roman" w:hAnsi="Times New Roman" w:cs="David"/>
          <w:sz w:val="24"/>
          <w:szCs w:val="24"/>
          <w:rtl/>
        </w:rPr>
      </w:pPr>
      <w:r w:rsidRPr="005E023C">
        <w:rPr>
          <w:rFonts w:ascii="Times New Roman" w:hAnsi="Times New Roman" w:cs="David"/>
          <w:sz w:val="24"/>
          <w:szCs w:val="24"/>
          <w:rtl/>
        </w:rPr>
        <w:t xml:space="preserve">כותרות הסעיפים </w:t>
      </w:r>
      <w:r w:rsidRPr="005E023C">
        <w:rPr>
          <w:rFonts w:ascii="Times New Roman" w:hAnsi="Times New Roman" w:cs="David" w:hint="cs"/>
          <w:sz w:val="24"/>
          <w:szCs w:val="24"/>
          <w:rtl/>
        </w:rPr>
        <w:t>הינן</w:t>
      </w:r>
      <w:r w:rsidRPr="005E023C">
        <w:rPr>
          <w:rFonts w:ascii="Times New Roman" w:hAnsi="Times New Roman" w:cs="David"/>
          <w:sz w:val="24"/>
          <w:szCs w:val="24"/>
          <w:rtl/>
        </w:rPr>
        <w:t xml:space="preserve"> לשם התמצאות </w:t>
      </w:r>
      <w:r w:rsidRPr="005E023C">
        <w:rPr>
          <w:rFonts w:ascii="Times New Roman" w:hAnsi="Times New Roman" w:cs="David" w:hint="cs"/>
          <w:sz w:val="24"/>
          <w:szCs w:val="24"/>
          <w:rtl/>
        </w:rPr>
        <w:t xml:space="preserve">בלבד </w:t>
      </w:r>
      <w:r w:rsidRPr="005E023C">
        <w:rPr>
          <w:rFonts w:ascii="Times New Roman" w:hAnsi="Times New Roman" w:cs="David"/>
          <w:sz w:val="24"/>
          <w:szCs w:val="24"/>
          <w:rtl/>
        </w:rPr>
        <w:t xml:space="preserve">והן לא תשמשנה לפרשנות </w:t>
      </w:r>
      <w:r w:rsidRPr="005E023C">
        <w:rPr>
          <w:rFonts w:ascii="Times New Roman" w:hAnsi="Times New Roman" w:cs="David" w:hint="cs"/>
          <w:sz w:val="24"/>
          <w:szCs w:val="24"/>
          <w:rtl/>
        </w:rPr>
        <w:t>מכרז</w:t>
      </w:r>
      <w:r w:rsidRPr="005E023C">
        <w:rPr>
          <w:rFonts w:ascii="Times New Roman" w:hAnsi="Times New Roman" w:cs="David"/>
          <w:sz w:val="24"/>
          <w:szCs w:val="24"/>
          <w:rtl/>
        </w:rPr>
        <w:t xml:space="preserve"> זה.</w:t>
      </w:r>
    </w:p>
    <w:p w:rsidR="005E023C" w:rsidRPr="005E023C" w:rsidRDefault="005E023C" w:rsidP="005E023C">
      <w:pPr>
        <w:spacing w:after="0" w:line="360" w:lineRule="auto"/>
        <w:ind w:left="-147"/>
        <w:rPr>
          <w:rFonts w:ascii="Times New Roman" w:hAnsi="Times New Roman" w:cs="David"/>
          <w:sz w:val="24"/>
          <w:szCs w:val="24"/>
          <w:rtl/>
        </w:rPr>
      </w:pPr>
    </w:p>
    <w:p w:rsidR="005E023C" w:rsidRPr="005E023C" w:rsidRDefault="005E023C" w:rsidP="005E023C">
      <w:pPr>
        <w:keepNext/>
        <w:keepLines/>
        <w:spacing w:after="0" w:line="360" w:lineRule="auto"/>
        <w:rPr>
          <w:rFonts w:ascii="Cambria" w:hAnsi="Cambria" w:cs="David"/>
          <w:b/>
          <w:bCs/>
          <w:sz w:val="24"/>
          <w:szCs w:val="24"/>
          <w:rtl/>
          <w:cs/>
        </w:rPr>
      </w:pPr>
      <w:r w:rsidRPr="005E023C">
        <w:rPr>
          <w:rFonts w:ascii="Cambria" w:hAnsi="Cambria" w:cs="David"/>
          <w:b/>
          <w:bCs/>
          <w:sz w:val="24"/>
          <w:szCs w:val="24"/>
          <w:rtl/>
          <w:cs/>
          <w:lang w:val="he-IL"/>
        </w:rPr>
        <w:t>תוכן עניינים</w:t>
      </w:r>
      <w:r w:rsidRPr="005E023C">
        <w:rPr>
          <w:rFonts w:ascii="Cambria" w:hAnsi="Cambria" w:cs="David" w:hint="cs"/>
          <w:b/>
          <w:bCs/>
          <w:sz w:val="24"/>
          <w:szCs w:val="24"/>
          <w:rtl/>
          <w:cs/>
        </w:rPr>
        <w:t xml:space="preserve"> </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טבלת ריכוז מועדים..............................................................................................................</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הגדרות................................................................................................................................</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רקע.....................................................................................................................................</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השירותים הנדרשים.............................................................................................................</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תקופת ההתקשרות...............................................................................................................</w:t>
      </w:r>
    </w:p>
    <w:p w:rsidR="005E023C" w:rsidRPr="005E023C" w:rsidRDefault="005E023C" w:rsidP="005E023C">
      <w:pPr>
        <w:spacing w:after="0" w:line="360" w:lineRule="auto"/>
        <w:ind w:left="3093" w:hanging="3093"/>
        <w:rPr>
          <w:rFonts w:ascii="Times New Roman" w:hAnsi="Times New Roman" w:cs="David"/>
          <w:sz w:val="24"/>
          <w:szCs w:val="24"/>
          <w:rtl/>
        </w:rPr>
      </w:pPr>
      <w:r w:rsidRPr="005E023C">
        <w:rPr>
          <w:rFonts w:ascii="Times New Roman" w:hAnsi="Times New Roman" w:cs="David" w:hint="cs"/>
          <w:sz w:val="24"/>
          <w:szCs w:val="24"/>
          <w:rtl/>
        </w:rPr>
        <w:t>הליך בחינת ההצעות ובחירת הספק הזוכה  ............................................................................</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תנאים מוקדמים להשתתפות במכרז (תנאי סף)........................................................................</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אמות מידה ומשקולות לבחירת ההצעה הזוכה ........................................................................</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הוראות בדבר הגשת ההצעה..................................................................................................</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התחייבויות הספק הזוכה......................................................................................................</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התמורה..............................................................................................................................</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היררכיה בין המכרז להסכם...................................................................................................</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שאלות והבהרות...................................................................................................................</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עיון במסמכים......................................................................................................................</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רשימת נספחים....................................................................................................................</w:t>
      </w: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keepNext/>
        <w:numPr>
          <w:ilvl w:val="0"/>
          <w:numId w:val="11"/>
        </w:numPr>
        <w:spacing w:after="0" w:line="360" w:lineRule="auto"/>
        <w:outlineLvl w:val="6"/>
        <w:rPr>
          <w:rFonts w:ascii="Times New Roman" w:hAnsi="Times New Roman" w:cs="David"/>
          <w:b/>
          <w:bCs/>
          <w:sz w:val="28"/>
          <w:szCs w:val="28"/>
          <w:u w:val="single"/>
          <w:rtl/>
        </w:rPr>
      </w:pPr>
      <w:r w:rsidRPr="005E023C">
        <w:rPr>
          <w:rFonts w:ascii="Times New Roman" w:hAnsi="Times New Roman" w:cs="David" w:hint="cs"/>
          <w:b/>
          <w:bCs/>
          <w:sz w:val="28"/>
          <w:szCs w:val="28"/>
          <w:u w:val="single"/>
          <w:rtl/>
        </w:rPr>
        <w:t xml:space="preserve">טבלת ריכוז </w:t>
      </w:r>
      <w:r w:rsidRPr="005E023C">
        <w:rPr>
          <w:rFonts w:ascii="Times New Roman" w:hAnsi="Times New Roman" w:cs="David" w:hint="eastAsia"/>
          <w:b/>
          <w:bCs/>
          <w:sz w:val="28"/>
          <w:szCs w:val="28"/>
          <w:u w:val="single"/>
          <w:rtl/>
        </w:rPr>
        <w:t>מועדים</w:t>
      </w:r>
      <w:r w:rsidRPr="005E023C">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5E023C" w:rsidRPr="005E023C" w:rsidTr="000B16D0">
        <w:tc>
          <w:tcPr>
            <w:tcW w:w="4641" w:type="dxa"/>
          </w:tcPr>
          <w:p w:rsidR="005E023C" w:rsidRPr="005E023C" w:rsidRDefault="005E023C" w:rsidP="005E023C">
            <w:pPr>
              <w:spacing w:after="0" w:line="360" w:lineRule="auto"/>
              <w:rPr>
                <w:rFonts w:ascii="Times New Roman" w:hAnsi="Times New Roman" w:cs="David"/>
                <w:sz w:val="24"/>
                <w:szCs w:val="24"/>
              </w:rPr>
            </w:pPr>
          </w:p>
        </w:tc>
        <w:tc>
          <w:tcPr>
            <w:tcW w:w="3888" w:type="dxa"/>
          </w:tcPr>
          <w:p w:rsidR="005E023C" w:rsidRPr="005E023C" w:rsidRDefault="005E023C" w:rsidP="005E023C">
            <w:pPr>
              <w:spacing w:after="0" w:line="360" w:lineRule="auto"/>
              <w:rPr>
                <w:rFonts w:ascii="Times New Roman" w:hAnsi="Times New Roman" w:cs="David"/>
                <w:sz w:val="24"/>
                <w:szCs w:val="24"/>
              </w:rPr>
            </w:pP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פעילות</w:t>
            </w:r>
          </w:p>
        </w:tc>
        <w:tc>
          <w:tcPr>
            <w:tcW w:w="3888" w:type="dxa"/>
          </w:tcPr>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מועד</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מועד פרסום המכרז</w:t>
            </w:r>
          </w:p>
        </w:tc>
        <w:tc>
          <w:tcPr>
            <w:tcW w:w="3888" w:type="dxa"/>
          </w:tcPr>
          <w:p w:rsidR="005E023C" w:rsidRPr="005E023C" w:rsidRDefault="00725F80" w:rsidP="005E023C">
            <w:pPr>
              <w:spacing w:after="0" w:line="360" w:lineRule="auto"/>
              <w:rPr>
                <w:rFonts w:ascii="Times New Roman" w:hAnsi="Times New Roman" w:cs="David"/>
                <w:sz w:val="24"/>
                <w:szCs w:val="24"/>
                <w:rtl/>
              </w:rPr>
            </w:pPr>
            <w:r>
              <w:rPr>
                <w:rFonts w:ascii="Times New Roman" w:hAnsi="Times New Roman" w:cs="David" w:hint="cs"/>
                <w:sz w:val="24"/>
                <w:szCs w:val="24"/>
                <w:rtl/>
              </w:rPr>
              <w:t>27.11.2014</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 xml:space="preserve">מועד אחרון להגשת שאלות הבהרה מטעם המציעים </w:t>
            </w:r>
          </w:p>
        </w:tc>
        <w:tc>
          <w:tcPr>
            <w:tcW w:w="3888" w:type="dxa"/>
          </w:tcPr>
          <w:p w:rsidR="005E023C" w:rsidRPr="005E023C" w:rsidRDefault="005E023C" w:rsidP="00723205">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 xml:space="preserve">יום </w:t>
            </w:r>
            <w:r w:rsidR="00723205">
              <w:rPr>
                <w:rFonts w:ascii="Times New Roman" w:hAnsi="Times New Roman" w:cs="David" w:hint="cs"/>
                <w:sz w:val="24"/>
                <w:szCs w:val="24"/>
                <w:rtl/>
              </w:rPr>
              <w:t>8.12.2014</w:t>
            </w:r>
            <w:r w:rsidRPr="005E023C">
              <w:rPr>
                <w:rFonts w:ascii="Times New Roman" w:hAnsi="Times New Roman" w:cs="David" w:hint="cs"/>
                <w:sz w:val="24"/>
                <w:szCs w:val="24"/>
                <w:rtl/>
              </w:rPr>
              <w:t xml:space="preserve"> שעה 12:00</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מועד פרסום השאלות והתשובות</w:t>
            </w:r>
          </w:p>
        </w:tc>
        <w:tc>
          <w:tcPr>
            <w:tcW w:w="3888" w:type="dxa"/>
          </w:tcPr>
          <w:p w:rsidR="005E023C" w:rsidRPr="005E023C" w:rsidRDefault="005E023C" w:rsidP="00723205">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 xml:space="preserve">עד יום  </w:t>
            </w:r>
            <w:r w:rsidR="00723205">
              <w:rPr>
                <w:rFonts w:ascii="Times New Roman" w:hAnsi="Times New Roman" w:cs="David" w:hint="cs"/>
                <w:sz w:val="24"/>
                <w:szCs w:val="24"/>
                <w:rtl/>
              </w:rPr>
              <w:t>16.12.2014</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המועד האחרון להגשת הצעות</w:t>
            </w:r>
          </w:p>
        </w:tc>
        <w:tc>
          <w:tcPr>
            <w:tcW w:w="3888" w:type="dxa"/>
          </w:tcPr>
          <w:p w:rsidR="005E023C" w:rsidRPr="005E023C" w:rsidRDefault="005E023C" w:rsidP="00723205">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 xml:space="preserve">יום </w:t>
            </w:r>
            <w:r w:rsidR="00723205">
              <w:rPr>
                <w:rFonts w:ascii="Times New Roman" w:hAnsi="Times New Roman" w:cs="David" w:hint="cs"/>
                <w:sz w:val="24"/>
                <w:szCs w:val="24"/>
                <w:rtl/>
              </w:rPr>
              <w:t>שלישי</w:t>
            </w:r>
            <w:r w:rsidRPr="005E023C">
              <w:rPr>
                <w:rFonts w:ascii="Times New Roman" w:hAnsi="Times New Roman" w:cs="David" w:hint="cs"/>
                <w:sz w:val="24"/>
                <w:szCs w:val="24"/>
                <w:rtl/>
              </w:rPr>
              <w:t xml:space="preserve">, </w:t>
            </w:r>
            <w:r w:rsidR="00723205">
              <w:rPr>
                <w:rFonts w:ascii="Times New Roman" w:hAnsi="Times New Roman" w:cs="David" w:hint="cs"/>
                <w:sz w:val="24"/>
                <w:szCs w:val="24"/>
                <w:rtl/>
              </w:rPr>
              <w:t>ח' טבת</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התשע"ה</w:t>
            </w:r>
            <w:proofErr w:type="spellEnd"/>
            <w:r w:rsidRPr="005E023C">
              <w:rPr>
                <w:rFonts w:ascii="Times New Roman" w:hAnsi="Times New Roman" w:cs="David" w:hint="cs"/>
                <w:sz w:val="24"/>
                <w:szCs w:val="24"/>
                <w:rtl/>
              </w:rPr>
              <w:t xml:space="preserve">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00723205">
              <w:rPr>
                <w:rFonts w:ascii="Times New Roman" w:hAnsi="Times New Roman" w:cs="David" w:hint="cs"/>
                <w:sz w:val="24"/>
                <w:szCs w:val="24"/>
                <w:rtl/>
              </w:rPr>
              <w:t>30.12.2014</w:t>
            </w:r>
            <w:r w:rsidRPr="005E023C">
              <w:rPr>
                <w:rFonts w:ascii="Times New Roman" w:hAnsi="Times New Roman" w:cs="David" w:hint="cs"/>
                <w:sz w:val="24"/>
                <w:szCs w:val="24"/>
                <w:rtl/>
              </w:rPr>
              <w:t xml:space="preserve">  שעה  12:00</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מועד חתימה על הסכם ההתקשרות</w:t>
            </w:r>
          </w:p>
        </w:tc>
        <w:tc>
          <w:tcPr>
            <w:tcW w:w="3888" w:type="dxa"/>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בתוך 7 ימים ממועד העברת נוסח ההסכם לזוכה.</w:t>
            </w:r>
          </w:p>
        </w:tc>
      </w:tr>
      <w:tr w:rsidR="005E023C" w:rsidRPr="005E023C" w:rsidTr="000B1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תחילת מתן שירותים</w:t>
            </w:r>
          </w:p>
        </w:tc>
        <w:tc>
          <w:tcPr>
            <w:tcW w:w="3888" w:type="dxa"/>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hint="cs"/>
                <w:sz w:val="24"/>
                <w:szCs w:val="24"/>
                <w:rtl/>
              </w:rPr>
              <w:t xml:space="preserve">בתוך 30 ימים ממועד קבלת הסכם חתום ע"י </w:t>
            </w:r>
            <w:proofErr w:type="spellStart"/>
            <w:r w:rsidRPr="005E023C">
              <w:rPr>
                <w:rFonts w:ascii="Times New Roman" w:hAnsi="Times New Roman" w:cs="David" w:hint="cs"/>
                <w:sz w:val="24"/>
                <w:szCs w:val="24"/>
                <w:rtl/>
              </w:rPr>
              <w:t>מורשי</w:t>
            </w:r>
            <w:proofErr w:type="spellEnd"/>
            <w:r w:rsidRPr="005E023C">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w:t>
            </w:r>
          </w:p>
        </w:tc>
      </w:tr>
    </w:tbl>
    <w:p w:rsidR="005E023C" w:rsidRPr="005E023C" w:rsidRDefault="005E023C" w:rsidP="005E023C">
      <w:pPr>
        <w:spacing w:after="0" w:line="360" w:lineRule="auto"/>
        <w:ind w:left="-147"/>
        <w:rPr>
          <w:rFonts w:ascii="Times New Roman" w:hAnsi="Times New Roman" w:cs="David"/>
          <w:sz w:val="24"/>
          <w:szCs w:val="24"/>
          <w:rtl/>
        </w:rPr>
      </w:pPr>
    </w:p>
    <w:p w:rsidR="005E023C" w:rsidRPr="005E023C" w:rsidRDefault="005E023C" w:rsidP="005E023C">
      <w:pPr>
        <w:spacing w:after="0" w:line="360" w:lineRule="auto"/>
        <w:ind w:left="1509" w:hanging="993"/>
        <w:jc w:val="both"/>
        <w:rPr>
          <w:rFonts w:ascii="Times New Roman" w:hAnsi="Times New Roman" w:cs="David"/>
          <w:sz w:val="24"/>
          <w:szCs w:val="24"/>
          <w:rtl/>
        </w:rPr>
      </w:pPr>
      <w:r w:rsidRPr="005E023C">
        <w:rPr>
          <w:rFonts w:ascii="Times New Roman" w:hAnsi="Times New Roman" w:cs="David" w:hint="cs"/>
          <w:sz w:val="24"/>
          <w:szCs w:val="24"/>
          <w:rtl/>
        </w:rPr>
        <w:t>1.1</w:t>
      </w:r>
      <w:r w:rsidRPr="005E023C">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E023C" w:rsidRPr="005E023C" w:rsidRDefault="005E023C" w:rsidP="005E023C">
      <w:pPr>
        <w:spacing w:after="0" w:line="360" w:lineRule="auto"/>
        <w:ind w:left="1509" w:hanging="993"/>
        <w:jc w:val="both"/>
        <w:rPr>
          <w:rFonts w:ascii="Times New Roman" w:hAnsi="Times New Roman" w:cs="David"/>
          <w:sz w:val="24"/>
          <w:szCs w:val="24"/>
          <w:rtl/>
        </w:rPr>
      </w:pPr>
      <w:r w:rsidRPr="005E023C">
        <w:rPr>
          <w:rFonts w:ascii="Times New Roman" w:hAnsi="Times New Roman" w:cs="David" w:hint="cs"/>
          <w:sz w:val="24"/>
          <w:szCs w:val="24"/>
          <w:rtl/>
        </w:rPr>
        <w:t>1.2</w:t>
      </w:r>
      <w:r w:rsidRPr="005E023C">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E023C" w:rsidRPr="005E023C" w:rsidRDefault="005E023C" w:rsidP="005E023C">
      <w:pPr>
        <w:spacing w:after="0" w:line="360" w:lineRule="auto"/>
        <w:rPr>
          <w:rFonts w:ascii="Times New Roman" w:hAnsi="Times New Roman" w:cs="David"/>
          <w:sz w:val="24"/>
          <w:szCs w:val="24"/>
          <w:rtl/>
          <w:cs/>
        </w:rPr>
      </w:pPr>
    </w:p>
    <w:p w:rsidR="005E023C" w:rsidRPr="005E023C" w:rsidRDefault="005E023C" w:rsidP="005E023C">
      <w:pPr>
        <w:keepNext/>
        <w:numPr>
          <w:ilvl w:val="0"/>
          <w:numId w:val="6"/>
        </w:numPr>
        <w:spacing w:after="0" w:line="360" w:lineRule="auto"/>
        <w:ind w:hanging="449"/>
        <w:outlineLvl w:val="6"/>
        <w:rPr>
          <w:rFonts w:ascii="Times New Roman" w:hAnsi="Times New Roman" w:cs="David"/>
          <w:b/>
          <w:bCs/>
          <w:sz w:val="28"/>
          <w:szCs w:val="28"/>
          <w:u w:val="single"/>
          <w:rtl/>
        </w:rPr>
      </w:pPr>
      <w:r w:rsidRPr="005E023C">
        <w:rPr>
          <w:rFonts w:ascii="Times New Roman" w:hAnsi="Times New Roman" w:cs="David" w:hint="eastAsia"/>
          <w:b/>
          <w:bCs/>
          <w:sz w:val="28"/>
          <w:szCs w:val="28"/>
          <w:u w:val="single"/>
          <w:rtl/>
        </w:rPr>
        <w:t>הגדרות</w:t>
      </w:r>
      <w:r w:rsidRPr="005E023C">
        <w:rPr>
          <w:rFonts w:ascii="Times New Roman" w:hAnsi="Times New Roman" w:cs="David"/>
          <w:b/>
          <w:bCs/>
          <w:sz w:val="28"/>
          <w:szCs w:val="28"/>
          <w:u w:val="single"/>
          <w:rtl/>
        </w:rPr>
        <w:t>:</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"ההסכם", "</w:t>
      </w:r>
      <w:r w:rsidRPr="005E023C">
        <w:rPr>
          <w:rFonts w:ascii="Times New Roman" w:hAnsi="Times New Roman" w:cs="David" w:hint="eastAsia"/>
          <w:b/>
          <w:bCs/>
          <w:sz w:val="24"/>
          <w:szCs w:val="24"/>
          <w:rtl/>
        </w:rPr>
        <w:t>הסכם</w:t>
      </w:r>
      <w:r w:rsidRPr="005E023C">
        <w:rPr>
          <w:rFonts w:ascii="Times New Roman" w:hAnsi="Times New Roman" w:cs="David"/>
          <w:b/>
          <w:bCs/>
          <w:sz w:val="24"/>
          <w:szCs w:val="24"/>
          <w:rtl/>
        </w:rPr>
        <w:t xml:space="preserve"> ההתקשרות</w:t>
      </w:r>
      <w:r w:rsidRPr="005E023C">
        <w:rPr>
          <w:rFonts w:ascii="Times New Roman" w:hAnsi="Times New Roman" w:cs="David" w:hint="cs"/>
          <w:b/>
          <w:b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נוסח </w:t>
      </w:r>
      <w:r w:rsidRPr="005E023C">
        <w:rPr>
          <w:rFonts w:ascii="Times New Roman" w:hAnsi="Times New Roman" w:cs="David"/>
          <w:sz w:val="24"/>
          <w:szCs w:val="24"/>
          <w:rtl/>
        </w:rPr>
        <w:t>הסכם ההתקשרות</w:t>
      </w:r>
      <w:r w:rsidRPr="005E023C">
        <w:rPr>
          <w:rFonts w:ascii="Times New Roman" w:hAnsi="Times New Roman" w:cs="David" w:hint="cs"/>
          <w:sz w:val="24"/>
          <w:szCs w:val="24"/>
          <w:rtl/>
        </w:rPr>
        <w:t xml:space="preserve"> ה</w:t>
      </w:r>
      <w:r w:rsidRPr="005E023C">
        <w:rPr>
          <w:rFonts w:ascii="Times New Roman" w:hAnsi="Times New Roman" w:cs="David"/>
          <w:sz w:val="24"/>
          <w:szCs w:val="24"/>
          <w:rtl/>
        </w:rPr>
        <w:t xml:space="preserve">מצורף </w:t>
      </w:r>
      <w:r w:rsidRPr="005E023C">
        <w:rPr>
          <w:rFonts w:ascii="Times New Roman" w:hAnsi="Times New Roman" w:cs="David" w:hint="eastAsia"/>
          <w:sz w:val="24"/>
          <w:szCs w:val="24"/>
          <w:rtl/>
        </w:rPr>
        <w:t>למכרז</w:t>
      </w:r>
      <w:r w:rsidRPr="005E023C">
        <w:rPr>
          <w:rFonts w:ascii="Times New Roman" w:hAnsi="Times New Roman" w:cs="David"/>
          <w:sz w:val="24"/>
          <w:szCs w:val="24"/>
          <w:rtl/>
        </w:rPr>
        <w:t xml:space="preserve"> זה כנספח </w:t>
      </w:r>
      <w:r w:rsidRPr="005E023C">
        <w:rPr>
          <w:rFonts w:ascii="Times New Roman" w:hAnsi="Times New Roman" w:cs="David" w:hint="cs"/>
          <w:sz w:val="24"/>
          <w:szCs w:val="24"/>
          <w:rtl/>
        </w:rPr>
        <w:t>ז'.</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w:t>
      </w:r>
      <w:r w:rsidRPr="005E023C">
        <w:rPr>
          <w:rFonts w:ascii="Times New Roman" w:hAnsi="Times New Roman" w:cs="David" w:hint="eastAsia"/>
          <w:b/>
          <w:bCs/>
          <w:sz w:val="24"/>
          <w:szCs w:val="24"/>
          <w:rtl/>
        </w:rPr>
        <w:t>הצעה</w:t>
      </w:r>
      <w:r w:rsidRPr="005E023C">
        <w:rPr>
          <w:rFonts w:ascii="Times New Roman" w:hAnsi="Times New Roman" w:cs="David" w:hint="cs"/>
          <w:b/>
          <w:b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תשובת</w:t>
      </w:r>
      <w:r w:rsidRPr="005E023C">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w:t>
      </w:r>
      <w:r w:rsidRPr="005E023C">
        <w:rPr>
          <w:rFonts w:ascii="Times New Roman" w:hAnsi="Times New Roman" w:cs="David"/>
          <w:b/>
          <w:bCs/>
          <w:sz w:val="24"/>
          <w:szCs w:val="24"/>
          <w:rtl/>
        </w:rPr>
        <w:t>ועדת המכרזים</w:t>
      </w:r>
      <w:r w:rsidRPr="005E023C">
        <w:rPr>
          <w:rFonts w:ascii="Times New Roman" w:hAnsi="Times New Roman" w:cs="David" w:hint="cs"/>
          <w:b/>
          <w:bCs/>
          <w:sz w:val="24"/>
          <w:szCs w:val="24"/>
          <w:rtl/>
        </w:rPr>
        <w:t>", "הוועדה"</w:t>
      </w:r>
      <w:r w:rsidRPr="005E023C">
        <w:rPr>
          <w:rFonts w:ascii="Times New Roman" w:hAnsi="Times New Roman" w:cs="David"/>
          <w:sz w:val="24"/>
          <w:szCs w:val="24"/>
          <w:rtl/>
        </w:rPr>
        <w:t xml:space="preserve">- ועדת המכרזים המשרדית במשרד </w:t>
      </w:r>
      <w:r w:rsidRPr="005E023C">
        <w:rPr>
          <w:rFonts w:ascii="Times New Roman" w:hAnsi="Times New Roman" w:cs="David" w:hint="cs"/>
          <w:sz w:val="24"/>
          <w:szCs w:val="24"/>
          <w:rtl/>
        </w:rPr>
        <w:t>הכלכלה.</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"חוק חובת המכרזים"</w:t>
      </w:r>
      <w:r w:rsidRPr="005E023C">
        <w:rPr>
          <w:rFonts w:ascii="Times New Roman" w:hAnsi="Times New Roman" w:cs="David" w:hint="cs"/>
          <w:sz w:val="24"/>
          <w:szCs w:val="24"/>
          <w:rtl/>
        </w:rPr>
        <w:t>- חוק חובת המכרזים, תשנ"ב-1992.</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w:t>
      </w:r>
      <w:r w:rsidRPr="005E023C">
        <w:rPr>
          <w:rFonts w:ascii="Times New Roman" w:hAnsi="Times New Roman" w:cs="David"/>
          <w:b/>
          <w:bCs/>
          <w:sz w:val="24"/>
          <w:szCs w:val="24"/>
          <w:rtl/>
        </w:rPr>
        <w:t>מכרז</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מסמך</w:t>
      </w:r>
      <w:r w:rsidRPr="005E023C">
        <w:rPr>
          <w:rFonts w:ascii="Times New Roman" w:hAnsi="Times New Roman" w:cs="David"/>
          <w:sz w:val="24"/>
          <w:szCs w:val="24"/>
          <w:rtl/>
        </w:rPr>
        <w:t xml:space="preserve"> זה על כל נספחיו, דרישותיו, תנאיו וחלקיו לרבות שאלות ההבהרה ותשובות עורך המכרז</w:t>
      </w:r>
      <w:r w:rsidRPr="005E023C">
        <w:rPr>
          <w:rFonts w:ascii="Times New Roman" w:hAnsi="Times New Roman" w:cs="David" w:hint="cs"/>
          <w:sz w:val="24"/>
          <w:szCs w:val="24"/>
          <w:rtl/>
        </w:rPr>
        <w:t>.</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w:t>
      </w:r>
      <w:r w:rsidRPr="005E023C">
        <w:rPr>
          <w:rFonts w:ascii="Times New Roman" w:hAnsi="Times New Roman" w:cs="David"/>
          <w:b/>
          <w:bCs/>
          <w:sz w:val="24"/>
          <w:szCs w:val="24"/>
          <w:rtl/>
        </w:rPr>
        <w:t>מציע</w:t>
      </w:r>
      <w:r w:rsidRPr="005E023C">
        <w:rPr>
          <w:rFonts w:ascii="Times New Roman" w:hAnsi="Times New Roman" w:cs="David" w:hint="cs"/>
          <w:b/>
          <w:bCs/>
          <w:sz w:val="24"/>
          <w:szCs w:val="24"/>
          <w:rtl/>
        </w:rPr>
        <w:t>"</w:t>
      </w:r>
      <w:r w:rsidRPr="005E023C">
        <w:rPr>
          <w:rFonts w:ascii="Times New Roman" w:hAnsi="Times New Roman" w:cs="David"/>
          <w:sz w:val="24"/>
          <w:szCs w:val="24"/>
          <w:rtl/>
        </w:rPr>
        <w:t>- תאגיד ו/או עוסק מורשה</w:t>
      </w:r>
      <w:r w:rsidRPr="005E023C">
        <w:rPr>
          <w:rFonts w:ascii="Times New Roman" w:hAnsi="Times New Roman" w:cs="David" w:hint="cs"/>
          <w:sz w:val="24"/>
          <w:szCs w:val="24"/>
          <w:rtl/>
        </w:rPr>
        <w:t>/פטור</w:t>
      </w:r>
      <w:r w:rsidRPr="005E023C">
        <w:rPr>
          <w:rFonts w:ascii="Times New Roman" w:hAnsi="Times New Roman" w:cs="David"/>
          <w:sz w:val="24"/>
          <w:szCs w:val="24"/>
          <w:rtl/>
        </w:rPr>
        <w:t xml:space="preserve"> ו/או שותפות שאינה רשומה אשר הגיש</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הצעה למכרז זה</w:t>
      </w:r>
      <w:r w:rsidRPr="005E023C">
        <w:rPr>
          <w:rFonts w:ascii="Times New Roman" w:hAnsi="Times New Roman" w:cs="David" w:hint="cs"/>
          <w:sz w:val="24"/>
          <w:szCs w:val="24"/>
          <w:rtl/>
        </w:rPr>
        <w:t>.</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"משרד</w:t>
      </w:r>
      <w:r w:rsidRPr="005E023C">
        <w:rPr>
          <w:rFonts w:ascii="Times New Roman" w:hAnsi="Times New Roman" w:cs="David" w:hint="cs"/>
          <w:sz w:val="24"/>
          <w:szCs w:val="24"/>
          <w:rtl/>
        </w:rPr>
        <w:t>"- משרד הכלכלה.</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w:t>
      </w:r>
      <w:r w:rsidRPr="005E023C">
        <w:rPr>
          <w:rFonts w:ascii="Times New Roman" w:hAnsi="Times New Roman" w:cs="David"/>
          <w:b/>
          <w:bCs/>
          <w:sz w:val="24"/>
          <w:szCs w:val="24"/>
          <w:rtl/>
        </w:rPr>
        <w:t>ספק</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ספק זוכה</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 xml:space="preserve">/ </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זוכה</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 xml:space="preserve">/ </w:t>
      </w:r>
      <w:r w:rsidRPr="005E023C">
        <w:rPr>
          <w:rFonts w:ascii="Times New Roman" w:hAnsi="Times New Roman" w:cs="David" w:hint="cs"/>
          <w:b/>
          <w:bCs/>
          <w:sz w:val="24"/>
          <w:szCs w:val="24"/>
          <w:rtl/>
        </w:rPr>
        <w:t>"</w:t>
      </w:r>
      <w:r w:rsidRPr="005E023C">
        <w:rPr>
          <w:rFonts w:ascii="Times New Roman" w:hAnsi="Times New Roman" w:cs="David"/>
          <w:b/>
          <w:bCs/>
          <w:sz w:val="24"/>
          <w:szCs w:val="24"/>
          <w:rtl/>
        </w:rPr>
        <w:t>נותן השירותים</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מציע שייבחר ע"י עורך המכרז לאספקת השירותים נשוא מכרז זה לרבות כל מי </w:t>
      </w:r>
      <w:r w:rsidRPr="005E023C">
        <w:rPr>
          <w:rFonts w:ascii="Times New Roman" w:hAnsi="Times New Roman" w:cs="David" w:hint="cs"/>
          <w:sz w:val="24"/>
          <w:szCs w:val="24"/>
          <w:rtl/>
        </w:rPr>
        <w:t>ש</w:t>
      </w:r>
      <w:r w:rsidRPr="005E023C">
        <w:rPr>
          <w:rFonts w:ascii="Times New Roman" w:hAnsi="Times New Roman" w:cs="David"/>
          <w:sz w:val="24"/>
          <w:szCs w:val="24"/>
          <w:rtl/>
        </w:rPr>
        <w:t xml:space="preserve">נותן </w:t>
      </w:r>
      <w:r w:rsidRPr="005E023C">
        <w:rPr>
          <w:rFonts w:ascii="Times New Roman" w:hAnsi="Times New Roman" w:cs="David" w:hint="cs"/>
          <w:sz w:val="24"/>
          <w:szCs w:val="24"/>
          <w:rtl/>
        </w:rPr>
        <w:t xml:space="preserve">מטעמו למשרד </w:t>
      </w:r>
      <w:r w:rsidRPr="005E023C">
        <w:rPr>
          <w:rFonts w:ascii="Times New Roman" w:hAnsi="Times New Roman" w:cs="David"/>
          <w:sz w:val="24"/>
          <w:szCs w:val="24"/>
          <w:rtl/>
        </w:rPr>
        <w:t xml:space="preserve">שירותים </w:t>
      </w:r>
      <w:r w:rsidRPr="005E023C">
        <w:rPr>
          <w:rFonts w:ascii="Times New Roman" w:hAnsi="Times New Roman" w:cs="David" w:hint="cs"/>
          <w:sz w:val="24"/>
          <w:szCs w:val="24"/>
          <w:rtl/>
        </w:rPr>
        <w:t>כאמור.</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hint="cs"/>
          <w:b/>
          <w:bCs/>
          <w:sz w:val="24"/>
          <w:szCs w:val="24"/>
          <w:rtl/>
        </w:rPr>
        <w:t xml:space="preserve">"תקופת ההתקשרות"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5E023C" w:rsidRPr="005E023C" w:rsidRDefault="005E023C" w:rsidP="005E023C">
      <w:pPr>
        <w:spacing w:after="0" w:line="360" w:lineRule="auto"/>
        <w:ind w:left="-147"/>
        <w:rPr>
          <w:rFonts w:ascii="Times New Roman" w:hAnsi="Times New Roman" w:cs="David"/>
          <w:sz w:val="24"/>
          <w:szCs w:val="24"/>
          <w:rtl/>
        </w:rPr>
      </w:pPr>
    </w:p>
    <w:p w:rsidR="005E023C" w:rsidRPr="005E023C" w:rsidRDefault="005E023C" w:rsidP="005E023C">
      <w:pPr>
        <w:numPr>
          <w:ilvl w:val="0"/>
          <w:numId w:val="6"/>
        </w:numPr>
        <w:spacing w:after="0" w:line="360" w:lineRule="auto"/>
        <w:ind w:hanging="449"/>
        <w:rPr>
          <w:rFonts w:ascii="Times New Roman" w:hAnsi="Times New Roman" w:cs="David"/>
          <w:b/>
          <w:bCs/>
          <w:sz w:val="28"/>
          <w:szCs w:val="28"/>
          <w:u w:val="single"/>
        </w:rPr>
      </w:pPr>
      <w:r w:rsidRPr="005E023C">
        <w:rPr>
          <w:rFonts w:ascii="Times New Roman" w:hAnsi="Times New Roman" w:cs="David" w:hint="eastAsia"/>
          <w:b/>
          <w:bCs/>
          <w:sz w:val="28"/>
          <w:szCs w:val="28"/>
          <w:u w:val="single"/>
          <w:rtl/>
        </w:rPr>
        <w:t>רקע</w:t>
      </w:r>
      <w:r w:rsidRPr="005E023C">
        <w:rPr>
          <w:rFonts w:ascii="Times New Roman" w:hAnsi="Times New Roman" w:cs="David"/>
          <w:b/>
          <w:bCs/>
          <w:sz w:val="28"/>
          <w:szCs w:val="28"/>
          <w:u w:val="single"/>
          <w:rtl/>
        </w:rPr>
        <w:t>:</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hint="cs"/>
          <w:sz w:val="24"/>
          <w:szCs w:val="24"/>
          <w:rtl/>
        </w:rPr>
        <w:t xml:space="preserve">מטרות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הינן לממש באופן אופטימאלי את הכלים העומדים לרשות המשרד לצורך קידום ופיתוח התעשיות והסחר בענפי היהלומים, אבני חן ותכשיטים  ולסייע להנהלת המשרד בגיבוש ותכנון המדיניות התעשייתית לענפים אלה, תוך שימוש בידע המצוי והיכרות הצרכים והיעדים של ענפים אלה בתחומי ההשקעות, הטכנולוגיה, המחקר והפיתוח, התעסוקה ושיווק לחו"ל. </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hint="cs"/>
          <w:sz w:val="24"/>
          <w:szCs w:val="24"/>
          <w:rtl/>
        </w:rPr>
        <w:t xml:space="preserve">הנהלת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חברה בוועדות ציבוריות, שמטרתן קידום ענף היהלומים וענף התכשיטים, כמו כן מייצגת את עמדת הממשלה בארגונים בין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לאומיים ובתהליך קימברלי, שמטרתו למנוע סחר ביהלומי קונפליקט במסגרת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פועלים משרדי המפקח על היהלומים.</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המפקח על היהלומים שואב את סמכויותיו מתוקף צו הפיקוח על היהלומים, יבואם ויצואם, תשל"ט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1979 (</w:t>
      </w:r>
      <w:proofErr w:type="spellStart"/>
      <w:r w:rsidRPr="005E023C">
        <w:rPr>
          <w:rFonts w:ascii="Times New Roman" w:hAnsi="Times New Roman" w:cs="David" w:hint="cs"/>
          <w:sz w:val="24"/>
          <w:szCs w:val="24"/>
          <w:rtl/>
        </w:rPr>
        <w:t>להלן:</w:t>
      </w:r>
      <w:r w:rsidRPr="005E023C">
        <w:rPr>
          <w:rFonts w:ascii="Times New Roman" w:hAnsi="Times New Roman" w:cs="David"/>
          <w:b/>
          <w:bCs/>
          <w:sz w:val="24"/>
          <w:szCs w:val="24"/>
          <w:rtl/>
        </w:rPr>
        <w:t>"הצו</w:t>
      </w:r>
      <w:proofErr w:type="spellEnd"/>
      <w:r w:rsidRPr="005E023C">
        <w:rPr>
          <w:rFonts w:ascii="Times New Roman" w:hAnsi="Times New Roman" w:cs="David"/>
          <w:b/>
          <w:bCs/>
          <w:sz w:val="24"/>
          <w:szCs w:val="24"/>
          <w:rtl/>
        </w:rPr>
        <w:t>"</w:t>
      </w:r>
      <w:r w:rsidRPr="005E023C">
        <w:rPr>
          <w:rFonts w:ascii="Times New Roman" w:hAnsi="Times New Roman" w:cs="David" w:hint="cs"/>
          <w:sz w:val="24"/>
          <w:szCs w:val="24"/>
          <w:rtl/>
        </w:rPr>
        <w:t>)</w:t>
      </w:r>
      <w:r w:rsidRPr="005E023C">
        <w:rPr>
          <w:rFonts w:ascii="Times New Roman" w:hAnsi="Times New Roman" w:cs="David"/>
          <w:b/>
          <w:bCs/>
          <w:sz w:val="24"/>
          <w:szCs w:val="24"/>
          <w:rtl/>
        </w:rPr>
        <w:t xml:space="preserve">. </w:t>
      </w:r>
    </w:p>
    <w:p w:rsidR="005E023C" w:rsidRPr="005E023C" w:rsidRDefault="005E023C" w:rsidP="005E023C">
      <w:pPr>
        <w:spacing w:after="0" w:line="360" w:lineRule="auto"/>
        <w:ind w:left="-147"/>
        <w:rPr>
          <w:rFonts w:ascii="Times New Roman" w:hAnsi="Times New Roman" w:cs="David"/>
          <w:sz w:val="24"/>
          <w:szCs w:val="24"/>
          <w:rtl/>
        </w:rPr>
      </w:pPr>
      <w:r w:rsidRPr="005E023C">
        <w:rPr>
          <w:rFonts w:ascii="Times New Roman" w:hAnsi="Times New Roman" w:cs="David" w:hint="cs"/>
          <w:sz w:val="24"/>
          <w:szCs w:val="24"/>
          <w:rtl/>
        </w:rPr>
        <w:t xml:space="preserve">            בנוסף לסמכויותיו מפעיל המפקח על היהלומים תחנת מכס בלעדית בארץ ליבוא ויצוא</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יהלומים ואבנים יקרות.</w:t>
      </w:r>
    </w:p>
    <w:p w:rsidR="005E023C" w:rsidRPr="005E023C" w:rsidRDefault="005E023C" w:rsidP="005E023C">
      <w:pPr>
        <w:spacing w:after="0" w:line="360" w:lineRule="auto"/>
        <w:ind w:left="-147" w:firstLine="687"/>
        <w:rPr>
          <w:rFonts w:ascii="Times New Roman" w:hAnsi="Times New Roman" w:cs="David"/>
          <w:sz w:val="24"/>
          <w:szCs w:val="24"/>
          <w:rtl/>
        </w:rPr>
      </w:pPr>
    </w:p>
    <w:p w:rsidR="005E023C" w:rsidRPr="005E023C" w:rsidRDefault="005E023C" w:rsidP="005E023C">
      <w:pPr>
        <w:numPr>
          <w:ilvl w:val="0"/>
          <w:numId w:val="6"/>
        </w:numPr>
        <w:spacing w:after="0" w:line="360" w:lineRule="auto"/>
        <w:ind w:right="-142" w:hanging="449"/>
        <w:jc w:val="both"/>
        <w:rPr>
          <w:rFonts w:ascii="Times New Roman" w:hAnsi="Times New Roman" w:cs="David"/>
          <w:b/>
          <w:bCs/>
          <w:sz w:val="28"/>
          <w:szCs w:val="28"/>
        </w:rPr>
      </w:pPr>
      <w:r w:rsidRPr="005E023C">
        <w:rPr>
          <w:rFonts w:ascii="Times New Roman" w:hAnsi="Times New Roman" w:cs="David"/>
          <w:b/>
          <w:bCs/>
          <w:sz w:val="28"/>
          <w:szCs w:val="28"/>
          <w:u w:val="single"/>
          <w:rtl/>
        </w:rPr>
        <w:t>השירותים הנדרשים</w:t>
      </w:r>
      <w:r w:rsidRPr="005E023C">
        <w:rPr>
          <w:rFonts w:ascii="Times New Roman" w:hAnsi="Times New Roman" w:cs="David"/>
          <w:b/>
          <w:bCs/>
          <w:sz w:val="28"/>
          <w:szCs w:val="28"/>
          <w:rtl/>
        </w:rPr>
        <w:t xml:space="preserve">: </w:t>
      </w:r>
    </w:p>
    <w:p w:rsidR="005E023C" w:rsidRPr="005E023C" w:rsidRDefault="005E023C" w:rsidP="005E023C">
      <w:pPr>
        <w:tabs>
          <w:tab w:val="left" w:pos="393"/>
        </w:tabs>
        <w:spacing w:after="0" w:line="360" w:lineRule="auto"/>
        <w:ind w:left="540"/>
        <w:jc w:val="both"/>
        <w:rPr>
          <w:rFonts w:ascii="Times New Roman" w:hAnsi="Times New Roman" w:cs="David"/>
          <w:sz w:val="24"/>
          <w:szCs w:val="24"/>
          <w:rtl/>
        </w:rPr>
      </w:pPr>
      <w:r w:rsidRPr="005E023C">
        <w:rPr>
          <w:rFonts w:ascii="Times New Roman" w:hAnsi="Times New Roman" w:cs="David" w:hint="cs"/>
          <w:sz w:val="24"/>
          <w:szCs w:val="24"/>
          <w:rtl/>
        </w:rPr>
        <w:t xml:space="preserve">להלן פירוט השירותים שעל המציע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הזוכה לבצע בהתאם להוראות מכרז זה על כל נספחיו ובהתאם  להוראות כל דין:</w:t>
      </w:r>
    </w:p>
    <w:p w:rsidR="005E023C" w:rsidRPr="005E023C" w:rsidRDefault="005E023C" w:rsidP="005E023C">
      <w:pPr>
        <w:numPr>
          <w:ilvl w:val="1"/>
          <w:numId w:val="6"/>
        </w:numPr>
        <w:tabs>
          <w:tab w:val="left" w:pos="393"/>
        </w:tabs>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 xml:space="preserve">קבלת שידור מקוון שבוצע באמצעות חברות השילוח או נוסע מזדמן (יהלומן בעל רישיון סחר או כל גורם מטעמו),  בגין הסחורות  שיובאו לארץ. וידוא הגעת המשלוחים לשחרור בחדר יבוא יצוא </w:t>
      </w:r>
      <w:proofErr w:type="spellStart"/>
      <w:r w:rsidRPr="005E023C">
        <w:rPr>
          <w:rFonts w:ascii="Times New Roman" w:hAnsi="Times New Roman" w:cs="David" w:hint="cs"/>
          <w:sz w:val="24"/>
          <w:szCs w:val="24"/>
          <w:rtl/>
        </w:rPr>
        <w:t>שבמינהל</w:t>
      </w:r>
      <w:proofErr w:type="spellEnd"/>
      <w:r w:rsidRPr="005E023C">
        <w:rPr>
          <w:rFonts w:ascii="Times New Roman" w:hAnsi="Times New Roman" w:cs="David" w:hint="cs"/>
          <w:sz w:val="24"/>
          <w:szCs w:val="24"/>
          <w:rtl/>
        </w:rPr>
        <w:t>.</w:t>
      </w:r>
    </w:p>
    <w:p w:rsidR="005E023C" w:rsidRPr="005E023C" w:rsidRDefault="005E023C" w:rsidP="005E023C">
      <w:pPr>
        <w:numPr>
          <w:ilvl w:val="1"/>
          <w:numId w:val="6"/>
        </w:numPr>
        <w:tabs>
          <w:tab w:val="left" w:pos="393"/>
        </w:tabs>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פתיחת חבילות של יהלומים מלוטשים, בדיקתם והערכתם.</w:t>
      </w:r>
    </w:p>
    <w:p w:rsidR="005E023C" w:rsidRPr="005E023C" w:rsidRDefault="005E023C" w:rsidP="005E023C">
      <w:pPr>
        <w:numPr>
          <w:ilvl w:val="1"/>
          <w:numId w:val="6"/>
        </w:numPr>
        <w:tabs>
          <w:tab w:val="left" w:pos="393"/>
        </w:tabs>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התרת  הנתונים במחשב.</w:t>
      </w:r>
    </w:p>
    <w:p w:rsidR="005E023C" w:rsidRPr="005E023C" w:rsidRDefault="005E023C" w:rsidP="005E023C">
      <w:pPr>
        <w:numPr>
          <w:ilvl w:val="1"/>
          <w:numId w:val="6"/>
        </w:numPr>
        <w:tabs>
          <w:tab w:val="left" w:pos="393"/>
        </w:tabs>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מסירת החבילה ליהלומן.</w:t>
      </w:r>
    </w:p>
    <w:p w:rsidR="005E023C" w:rsidRPr="005E023C" w:rsidRDefault="005E023C" w:rsidP="005E023C">
      <w:pPr>
        <w:spacing w:after="0" w:line="360" w:lineRule="auto"/>
        <w:ind w:left="-147"/>
        <w:rPr>
          <w:rFonts w:ascii="Times New Roman" w:hAnsi="Times New Roman" w:cs="David"/>
          <w:sz w:val="24"/>
          <w:szCs w:val="24"/>
          <w:rtl/>
        </w:rPr>
      </w:pPr>
      <w:r w:rsidRPr="005E023C">
        <w:rPr>
          <w:rFonts w:ascii="Times New Roman" w:hAnsi="Times New Roman" w:cs="David" w:hint="cs"/>
          <w:sz w:val="24"/>
          <w:szCs w:val="24"/>
          <w:rtl/>
        </w:rPr>
        <w:t xml:space="preserve">            יודגש כי </w:t>
      </w:r>
      <w:r w:rsidRPr="005E023C">
        <w:rPr>
          <w:rFonts w:ascii="Times New Roman" w:hAnsi="Times New Roman" w:cs="David"/>
          <w:sz w:val="24"/>
          <w:szCs w:val="24"/>
          <w:rtl/>
        </w:rPr>
        <w:t>צפי המשרד לעניין היקף ההתקשרות</w:t>
      </w:r>
      <w:r w:rsidRPr="005E023C">
        <w:rPr>
          <w:rFonts w:ascii="Times New Roman" w:hAnsi="Times New Roman" w:cs="David" w:hint="cs"/>
          <w:sz w:val="24"/>
          <w:szCs w:val="24"/>
          <w:rtl/>
        </w:rPr>
        <w:t xml:space="preserve"> הינו </w:t>
      </w:r>
      <w:r w:rsidRPr="005E023C">
        <w:rPr>
          <w:rFonts w:ascii="Times New Roman" w:hAnsi="Times New Roman" w:cs="David"/>
          <w:sz w:val="24"/>
          <w:szCs w:val="24"/>
          <w:rtl/>
        </w:rPr>
        <w:t>נכון למועד פרסום המכרז</w:t>
      </w:r>
      <w:r w:rsidRPr="005E023C">
        <w:rPr>
          <w:rFonts w:ascii="Times New Roman" w:hAnsi="Times New Roman" w:cs="David" w:hint="cs"/>
          <w:sz w:val="24"/>
          <w:szCs w:val="24"/>
          <w:rtl/>
        </w:rPr>
        <w:t xml:space="preserve"> וכי </w:t>
      </w:r>
      <w:r w:rsidRPr="005E023C">
        <w:rPr>
          <w:rFonts w:ascii="Times New Roman" w:hAnsi="Times New Roman" w:cs="David"/>
          <w:sz w:val="24"/>
          <w:szCs w:val="24"/>
          <w:rtl/>
        </w:rPr>
        <w:t xml:space="preserve">צפי זה </w:t>
      </w: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 xml:space="preserve">אינו מחייב את המשרד לרכוש טובין ו/או שירותים </w:t>
      </w:r>
      <w:r w:rsidRPr="005E023C">
        <w:rPr>
          <w:rFonts w:ascii="Times New Roman" w:hAnsi="Times New Roman" w:cs="David" w:hint="cs"/>
          <w:sz w:val="24"/>
          <w:szCs w:val="24"/>
          <w:rtl/>
        </w:rPr>
        <w:t xml:space="preserve">מהזוכה/ הזוכים </w:t>
      </w:r>
      <w:r w:rsidRPr="005E023C">
        <w:rPr>
          <w:rFonts w:ascii="Times New Roman" w:hAnsi="Times New Roman" w:cs="David"/>
          <w:sz w:val="24"/>
          <w:szCs w:val="24"/>
          <w:rtl/>
        </w:rPr>
        <w:t xml:space="preserve">בהיקף כלשהוא </w:t>
      </w:r>
      <w:r w:rsidRPr="005E023C">
        <w:rPr>
          <w:rFonts w:ascii="Times New Roman" w:hAnsi="Times New Roman" w:cs="David" w:hint="cs"/>
          <w:sz w:val="24"/>
          <w:szCs w:val="24"/>
          <w:rtl/>
        </w:rPr>
        <w:tab/>
      </w: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בזמן מן הזמנים.</w:t>
      </w:r>
      <w:r w:rsidRPr="005E023C">
        <w:rPr>
          <w:rFonts w:ascii="Times New Roman" w:hAnsi="Times New Roman" w:cs="David"/>
          <w:sz w:val="24"/>
          <w:szCs w:val="24"/>
          <w:rtl/>
        </w:rPr>
        <w:br/>
      </w:r>
    </w:p>
    <w:p w:rsidR="005E023C" w:rsidRPr="005E023C" w:rsidRDefault="005E023C" w:rsidP="005E023C">
      <w:pPr>
        <w:numPr>
          <w:ilvl w:val="0"/>
          <w:numId w:val="6"/>
        </w:numPr>
        <w:spacing w:after="0" w:line="360" w:lineRule="auto"/>
        <w:ind w:right="-142" w:hanging="449"/>
        <w:jc w:val="both"/>
        <w:rPr>
          <w:rFonts w:ascii="Times New Roman" w:hAnsi="Times New Roman" w:cs="David"/>
          <w:sz w:val="24"/>
          <w:szCs w:val="24"/>
        </w:rPr>
      </w:pPr>
      <w:r w:rsidRPr="005E023C">
        <w:rPr>
          <w:rFonts w:ascii="Times New Roman" w:hAnsi="Times New Roman" w:cs="David"/>
          <w:b/>
          <w:bCs/>
          <w:sz w:val="28"/>
          <w:szCs w:val="28"/>
          <w:u w:val="single"/>
          <w:rtl/>
        </w:rPr>
        <w:t xml:space="preserve">תקופת ההתקשרות </w:t>
      </w:r>
      <w:r w:rsidRPr="005E023C">
        <w:rPr>
          <w:rFonts w:ascii="Times New Roman" w:hAnsi="Times New Roman" w:cs="David" w:hint="cs"/>
          <w:sz w:val="24"/>
          <w:szCs w:val="24"/>
          <w:rtl/>
        </w:rPr>
        <w:t xml:space="preserve"> </w:t>
      </w:r>
    </w:p>
    <w:p w:rsidR="005E023C" w:rsidRPr="005E023C" w:rsidRDefault="005E023C" w:rsidP="005E023C">
      <w:pPr>
        <w:numPr>
          <w:ilvl w:val="1"/>
          <w:numId w:val="12"/>
        </w:numPr>
        <w:spacing w:after="0" w:line="360" w:lineRule="auto"/>
        <w:ind w:right="-142"/>
        <w:jc w:val="both"/>
        <w:rPr>
          <w:rFonts w:ascii="Times New Roman" w:hAnsi="Times New Roman" w:cs="David"/>
          <w:sz w:val="24"/>
          <w:szCs w:val="24"/>
        </w:rPr>
      </w:pPr>
      <w:r w:rsidRPr="005E023C">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5E023C">
        <w:rPr>
          <w:rFonts w:ascii="Times New Roman" w:hAnsi="Times New Roman" w:cs="David" w:hint="cs"/>
          <w:sz w:val="24"/>
          <w:szCs w:val="24"/>
          <w:rtl/>
        </w:rPr>
        <w:t>מורשי</w:t>
      </w:r>
      <w:proofErr w:type="spellEnd"/>
      <w:r w:rsidRPr="005E023C">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5E023C">
        <w:rPr>
          <w:rFonts w:ascii="Times New Roman" w:hAnsi="Times New Roman" w:cs="David" w:hint="cs"/>
          <w:sz w:val="24"/>
          <w:szCs w:val="24"/>
          <w:rtl/>
        </w:rPr>
        <w:t>מורשי</w:t>
      </w:r>
      <w:proofErr w:type="spellEnd"/>
      <w:r w:rsidRPr="005E023C">
        <w:rPr>
          <w:rFonts w:ascii="Times New Roman" w:hAnsi="Times New Roman" w:cs="David" w:hint="cs"/>
          <w:sz w:val="24"/>
          <w:szCs w:val="24"/>
          <w:rtl/>
        </w:rPr>
        <w:t xml:space="preserve"> החתימה של המשרד ולא רק בראשי תיבות ).</w:t>
      </w:r>
    </w:p>
    <w:p w:rsidR="005E023C" w:rsidRPr="005E023C" w:rsidRDefault="005E023C" w:rsidP="005E023C">
      <w:pPr>
        <w:numPr>
          <w:ilvl w:val="1"/>
          <w:numId w:val="12"/>
        </w:numPr>
        <w:spacing w:after="0" w:line="360" w:lineRule="auto"/>
        <w:ind w:right="-142"/>
        <w:rPr>
          <w:rFonts w:ascii="Times New Roman" w:hAnsi="Times New Roman" w:cs="David"/>
          <w:b/>
          <w:bCs/>
          <w:sz w:val="24"/>
          <w:szCs w:val="24"/>
        </w:rPr>
      </w:pPr>
      <w:r w:rsidRPr="005E023C">
        <w:rPr>
          <w:rFonts w:ascii="Times New Roman" w:hAnsi="Times New Roman" w:cs="David"/>
          <w:sz w:val="24"/>
          <w:szCs w:val="24"/>
          <w:rtl/>
        </w:rPr>
        <w:t>משך ההתקשרות עם הזוכה הוא לשנה</w:t>
      </w:r>
      <w:r w:rsidRPr="005E023C">
        <w:rPr>
          <w:rFonts w:ascii="Times New Roman" w:hAnsi="Times New Roman" w:cs="David" w:hint="cs"/>
          <w:sz w:val="24"/>
          <w:szCs w:val="24"/>
          <w:rtl/>
        </w:rPr>
        <w:t xml:space="preserve"> אחת. למשרד שמורה</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5E023C">
        <w:rPr>
          <w:rFonts w:ascii="Times New Roman" w:hAnsi="Times New Roman" w:cs="David"/>
          <w:sz w:val="24"/>
          <w:szCs w:val="24"/>
          <w:rtl/>
        </w:rPr>
        <w:t>(להלן: "</w:t>
      </w:r>
      <w:r w:rsidRPr="005E023C">
        <w:rPr>
          <w:rFonts w:ascii="Times New Roman" w:hAnsi="Times New Roman" w:cs="David"/>
          <w:b/>
          <w:bCs/>
          <w:sz w:val="24"/>
          <w:szCs w:val="24"/>
          <w:rtl/>
        </w:rPr>
        <w:t>תקופ</w:t>
      </w:r>
      <w:r w:rsidRPr="005E023C">
        <w:rPr>
          <w:rFonts w:ascii="Times New Roman" w:hAnsi="Times New Roman" w:cs="David" w:hint="cs"/>
          <w:b/>
          <w:bCs/>
          <w:sz w:val="24"/>
          <w:szCs w:val="24"/>
          <w:rtl/>
        </w:rPr>
        <w:t>ו</w:t>
      </w:r>
      <w:r w:rsidRPr="005E023C">
        <w:rPr>
          <w:rFonts w:ascii="Times New Roman" w:hAnsi="Times New Roman" w:cs="David"/>
          <w:b/>
          <w:bCs/>
          <w:sz w:val="24"/>
          <w:szCs w:val="24"/>
          <w:rtl/>
        </w:rPr>
        <w:t>ת ה</w:t>
      </w:r>
      <w:r w:rsidRPr="005E023C">
        <w:rPr>
          <w:rFonts w:ascii="Times New Roman" w:hAnsi="Times New Roman" w:cs="David" w:hint="cs"/>
          <w:b/>
          <w:bCs/>
          <w:sz w:val="24"/>
          <w:szCs w:val="24"/>
          <w:rtl/>
        </w:rPr>
        <w:t>ארכה</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הכל</w:t>
      </w:r>
      <w:proofErr w:type="spellEnd"/>
      <w:r w:rsidRPr="005E023C">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w:t>
      </w:r>
      <w:r w:rsidRPr="005E023C">
        <w:rPr>
          <w:rFonts w:ascii="Times New Roman" w:hAnsi="Times New Roman" w:cs="David"/>
          <w:sz w:val="24"/>
          <w:szCs w:val="24"/>
          <w:rtl/>
        </w:rPr>
        <w:lastRenderedPageBreak/>
        <w:t>תוקפ</w:t>
      </w:r>
      <w:r w:rsidRPr="005E023C">
        <w:rPr>
          <w:rFonts w:ascii="Times New Roman" w:hAnsi="Times New Roman" w:cs="David" w:hint="cs"/>
          <w:sz w:val="24"/>
          <w:szCs w:val="24"/>
          <w:rtl/>
        </w:rPr>
        <w:t>ן</w:t>
      </w:r>
      <w:r w:rsidRPr="005E023C">
        <w:rPr>
          <w:rFonts w:ascii="Times New Roman" w:hAnsi="Times New Roman" w:cs="David"/>
          <w:sz w:val="24"/>
          <w:szCs w:val="24"/>
          <w:rtl/>
        </w:rPr>
        <w:t xml:space="preserve"> מעת לעת)</w:t>
      </w:r>
      <w:r w:rsidRPr="005E023C">
        <w:rPr>
          <w:rFonts w:ascii="Times New Roman" w:hAnsi="Times New Roman" w:cs="David" w:hint="cs"/>
          <w:sz w:val="24"/>
          <w:szCs w:val="24"/>
          <w:rtl/>
        </w:rPr>
        <w:t xml:space="preserve">, הוראות </w:t>
      </w:r>
      <w:proofErr w:type="spellStart"/>
      <w:r w:rsidRPr="005E023C">
        <w:rPr>
          <w:rFonts w:ascii="Times New Roman" w:hAnsi="Times New Roman" w:cs="David" w:hint="cs"/>
          <w:sz w:val="24"/>
          <w:szCs w:val="24"/>
          <w:rtl/>
        </w:rPr>
        <w:t>התכ"מ</w:t>
      </w:r>
      <w:proofErr w:type="spellEnd"/>
      <w:r w:rsidRPr="005E023C">
        <w:rPr>
          <w:rFonts w:ascii="Times New Roman" w:hAnsi="Times New Roman" w:cs="David"/>
          <w:sz w:val="24"/>
          <w:szCs w:val="24"/>
          <w:rtl/>
        </w:rPr>
        <w:t xml:space="preserve"> ותנאי ההסכם שייחתם עם הזוכה.</w:t>
      </w:r>
      <w:r w:rsidRPr="005E023C">
        <w:rPr>
          <w:rFonts w:ascii="Times New Roman" w:hAnsi="Times New Roman" w:cs="David" w:hint="cs"/>
          <w:sz w:val="24"/>
          <w:szCs w:val="24"/>
          <w:rtl/>
        </w:rPr>
        <w:t xml:space="preserve"> תקופות ההארכה ייחשבו חלק מתקופת ההתקשרות</w:t>
      </w:r>
      <w:r w:rsidRPr="005E023C">
        <w:rPr>
          <w:rFonts w:ascii="Times New Roman" w:hAnsi="Times New Roman" w:cs="David" w:hint="cs"/>
          <w:i/>
          <w:iCs/>
          <w:color w:val="FF0000"/>
          <w:sz w:val="24"/>
          <w:szCs w:val="24"/>
          <w:rtl/>
        </w:rPr>
        <w:t>.</w:t>
      </w:r>
    </w:p>
    <w:p w:rsidR="005E023C" w:rsidRPr="005E023C" w:rsidRDefault="005E023C" w:rsidP="005E023C">
      <w:pPr>
        <w:numPr>
          <w:ilvl w:val="1"/>
          <w:numId w:val="12"/>
        </w:numPr>
        <w:spacing w:after="0" w:line="360" w:lineRule="auto"/>
        <w:ind w:right="-142"/>
        <w:rPr>
          <w:rFonts w:ascii="Times New Roman" w:hAnsi="Times New Roman" w:cs="David"/>
          <w:b/>
          <w:bCs/>
          <w:sz w:val="24"/>
          <w:szCs w:val="24"/>
        </w:rPr>
      </w:pPr>
      <w:r w:rsidRPr="005E023C">
        <w:rPr>
          <w:rFonts w:ascii="Times New Roman" w:hAnsi="Times New Roman" w:cs="David" w:hint="cs"/>
          <w:i/>
          <w:iCs/>
          <w:color w:val="FF0000"/>
          <w:sz w:val="24"/>
          <w:szCs w:val="24"/>
          <w:rtl/>
        </w:rPr>
        <w:t xml:space="preserve"> </w:t>
      </w:r>
      <w:r w:rsidRPr="005E023C">
        <w:rPr>
          <w:rFonts w:ascii="Times New Roman" w:hAnsi="Times New Roman" w:cs="David" w:hint="cs"/>
          <w:b/>
          <w:bCs/>
          <w:sz w:val="24"/>
          <w:szCs w:val="24"/>
          <w:rtl/>
        </w:rPr>
        <w:t>לאחר תום תקופת ההתקשרות</w:t>
      </w:r>
      <w:r w:rsidRPr="005E023C">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E023C" w:rsidRPr="005E023C" w:rsidRDefault="005E023C" w:rsidP="005E023C">
      <w:pPr>
        <w:numPr>
          <w:ilvl w:val="1"/>
          <w:numId w:val="12"/>
        </w:numPr>
        <w:spacing w:after="0" w:line="360" w:lineRule="auto"/>
        <w:ind w:right="-142"/>
        <w:rPr>
          <w:rFonts w:ascii="Times New Roman" w:hAnsi="Times New Roman" w:cs="David"/>
          <w:b/>
          <w:bCs/>
          <w:sz w:val="24"/>
          <w:szCs w:val="24"/>
        </w:rPr>
      </w:pPr>
      <w:r w:rsidRPr="005E023C">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E023C" w:rsidRPr="005E023C" w:rsidRDefault="005E023C" w:rsidP="005E023C">
      <w:pPr>
        <w:tabs>
          <w:tab w:val="left" w:pos="746"/>
        </w:tabs>
        <w:spacing w:after="0" w:line="360" w:lineRule="auto"/>
        <w:ind w:left="393"/>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E023C">
        <w:rPr>
          <w:rFonts w:ascii="Arial" w:hAnsi="Arial" w:cs="David" w:hint="cs"/>
          <w:b/>
          <w:bCs/>
          <w:sz w:val="28"/>
          <w:szCs w:val="28"/>
          <w:u w:val="single"/>
          <w:rtl/>
        </w:rPr>
        <w:t>הליך בחינת ההצעות ובחירת הספק הזוכה במכרז</w:t>
      </w:r>
    </w:p>
    <w:p w:rsidR="005E023C" w:rsidRPr="005E023C" w:rsidRDefault="005E023C" w:rsidP="005E023C">
      <w:pPr>
        <w:numPr>
          <w:ilvl w:val="1"/>
          <w:numId w:val="10"/>
        </w:numPr>
        <w:spacing w:after="0" w:line="360" w:lineRule="auto"/>
        <w:jc w:val="both"/>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בחינת הצעות חסרות</w:t>
      </w:r>
    </w:p>
    <w:p w:rsidR="005E023C" w:rsidRPr="005E023C" w:rsidRDefault="005E023C" w:rsidP="005E023C">
      <w:pPr>
        <w:numPr>
          <w:ilvl w:val="2"/>
          <w:numId w:val="10"/>
        </w:numPr>
        <w:spacing w:after="0" w:line="360" w:lineRule="auto"/>
        <w:ind w:left="2217" w:hanging="567"/>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המשרד רשאי לא להתחשב כלל בהצעה הלוקה באי הצגת פרט</w:t>
      </w:r>
      <w:r w:rsidRPr="005E023C">
        <w:rPr>
          <w:rFonts w:ascii="Times New Roman" w:hAnsi="Times New Roman" w:cs="David" w:hint="cs"/>
          <w:sz w:val="24"/>
          <w:szCs w:val="24"/>
          <w:rtl/>
        </w:rPr>
        <w:t>ים</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כנדרש ב</w:t>
      </w:r>
      <w:r w:rsidRPr="005E023C">
        <w:rPr>
          <w:rFonts w:ascii="Times New Roman" w:hAnsi="Times New Roman" w:cs="David"/>
          <w:sz w:val="24"/>
          <w:szCs w:val="24"/>
          <w:rtl/>
        </w:rPr>
        <w:t>מכרז או בכל אופן אחר שלדעת המשרד מונע הערכת ההצעה כדבעי.</w:t>
      </w:r>
      <w:r w:rsidRPr="005E023C">
        <w:rPr>
          <w:rFonts w:ascii="Times New Roman" w:hAnsi="Times New Roman" w:cs="David" w:hint="cs"/>
          <w:sz w:val="24"/>
          <w:szCs w:val="24"/>
          <w:rtl/>
        </w:rPr>
        <w:t xml:space="preserve"> </w:t>
      </w:r>
    </w:p>
    <w:p w:rsidR="005E023C" w:rsidRPr="005E023C" w:rsidRDefault="005E023C" w:rsidP="005E023C">
      <w:pPr>
        <w:numPr>
          <w:ilvl w:val="2"/>
          <w:numId w:val="10"/>
        </w:numPr>
        <w:spacing w:after="0" w:line="360" w:lineRule="auto"/>
        <w:ind w:left="2217" w:hanging="567"/>
        <w:rPr>
          <w:rFonts w:ascii="Times New Roman" w:hAnsi="Times New Roman" w:cs="David"/>
          <w:sz w:val="24"/>
          <w:szCs w:val="24"/>
        </w:rPr>
      </w:pPr>
      <w:r w:rsidRPr="005E023C">
        <w:rPr>
          <w:rFonts w:ascii="Times New Roman" w:hAnsi="Times New Roman" w:cs="David" w:hint="cs"/>
          <w:sz w:val="24"/>
          <w:szCs w:val="24"/>
          <w:rtl/>
        </w:rPr>
        <w:t xml:space="preserve"> המשרד יהיה רשאי, אך לא חייב,</w:t>
      </w:r>
      <w:r w:rsidRPr="005E023C">
        <w:rPr>
          <w:rFonts w:ascii="Times New Roman" w:hAnsi="Times New Roman" w:cs="David"/>
          <w:sz w:val="24"/>
          <w:szCs w:val="24"/>
          <w:rtl/>
        </w:rPr>
        <w:t xml:space="preserve"> לפנות במהלך הבדיקה וההערכה אל המציעים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כולם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חלקם בדרישה להשלמת מסמך או מידע כלשהם</w:t>
      </w:r>
      <w:r w:rsidRPr="005E023C">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E023C">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5E023C">
        <w:rPr>
          <w:rFonts w:ascii="Times New Roman" w:hAnsi="Times New Roman" w:cs="David"/>
          <w:sz w:val="24"/>
          <w:szCs w:val="24"/>
          <w:rtl/>
        </w:rPr>
        <w:t>בהירויות</w:t>
      </w:r>
      <w:proofErr w:type="spellEnd"/>
      <w:r w:rsidRPr="005E023C">
        <w:rPr>
          <w:rFonts w:ascii="Times New Roman" w:hAnsi="Times New Roman" w:cs="David" w:hint="cs"/>
          <w:sz w:val="24"/>
          <w:szCs w:val="24"/>
          <w:rtl/>
        </w:rPr>
        <w:t xml:space="preserve"> </w:t>
      </w:r>
      <w:r w:rsidRPr="005E023C">
        <w:rPr>
          <w:rFonts w:ascii="Times New Roman" w:hAnsi="Times New Roman" w:cs="David"/>
          <w:sz w:val="24"/>
          <w:szCs w:val="24"/>
          <w:rtl/>
        </w:rPr>
        <w:t>שעלולות להתעורר בבדיקת ההצעות</w:t>
      </w:r>
      <w:r w:rsidRPr="005E023C">
        <w:rPr>
          <w:rFonts w:ascii="Times New Roman" w:hAnsi="Times New Roman" w:cs="David" w:hint="cs"/>
          <w:sz w:val="24"/>
          <w:szCs w:val="24"/>
          <w:rtl/>
        </w:rPr>
        <w:t xml:space="preserve"> או הדרושים לשם ניהול תקין והוגן של המכרז-</w:t>
      </w:r>
      <w:r w:rsidRPr="005E023C">
        <w:rPr>
          <w:rFonts w:ascii="Times New Roman" w:hAnsi="Times New Roman" w:cs="David"/>
          <w:sz w:val="24"/>
          <w:szCs w:val="24"/>
          <w:rtl/>
        </w:rPr>
        <w:t xml:space="preserve"> </w:t>
      </w:r>
      <w:proofErr w:type="spellStart"/>
      <w:r w:rsidRPr="005E023C">
        <w:rPr>
          <w:rFonts w:ascii="Times New Roman" w:hAnsi="Times New Roman" w:cs="David"/>
          <w:sz w:val="24"/>
          <w:szCs w:val="24"/>
          <w:rtl/>
        </w:rPr>
        <w:t>הכל</w:t>
      </w:r>
      <w:proofErr w:type="spellEnd"/>
      <w:r w:rsidRPr="005E023C">
        <w:rPr>
          <w:rFonts w:ascii="Times New Roman" w:hAnsi="Times New Roman" w:cs="David"/>
          <w:sz w:val="24"/>
          <w:szCs w:val="24"/>
          <w:rtl/>
        </w:rPr>
        <w:t xml:space="preserve"> בכפוף להוראות </w:t>
      </w:r>
      <w:proofErr w:type="spellStart"/>
      <w:r w:rsidRPr="005E023C">
        <w:rPr>
          <w:rFonts w:ascii="Times New Roman" w:hAnsi="Times New Roman" w:cs="David"/>
          <w:sz w:val="24"/>
          <w:szCs w:val="24"/>
          <w:rtl/>
        </w:rPr>
        <w:t>התכ"ם</w:t>
      </w:r>
      <w:proofErr w:type="spellEnd"/>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ולהוראות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חוק</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חובת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המכרזים, והתקנות שהותקנו מכוחו. </w:t>
      </w:r>
    </w:p>
    <w:p w:rsidR="005E023C" w:rsidRPr="005E023C" w:rsidRDefault="005E023C" w:rsidP="005E023C">
      <w:pPr>
        <w:numPr>
          <w:ilvl w:val="2"/>
          <w:numId w:val="10"/>
        </w:numPr>
        <w:spacing w:after="0" w:line="360" w:lineRule="auto"/>
        <w:ind w:left="2217" w:hanging="567"/>
        <w:rPr>
          <w:rFonts w:ascii="Times New Roman" w:hAnsi="Times New Roman" w:cs="David"/>
          <w:sz w:val="24"/>
          <w:szCs w:val="24"/>
          <w:rtl/>
        </w:rPr>
      </w:pPr>
      <w:r w:rsidRPr="005E023C">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E023C">
        <w:rPr>
          <w:rFonts w:ascii="Times New Roman" w:hAnsi="Times New Roman" w:cs="David" w:hint="cs"/>
          <w:sz w:val="24"/>
          <w:szCs w:val="24"/>
          <w:rtl/>
        </w:rPr>
        <w:t xml:space="preserve">אם </w:t>
      </w:r>
      <w:r w:rsidRPr="005E023C">
        <w:rPr>
          <w:rFonts w:ascii="Times New Roman" w:hAnsi="Times New Roman" w:cs="David"/>
          <w:sz w:val="24"/>
          <w:szCs w:val="24"/>
          <w:rtl/>
        </w:rPr>
        <w:t xml:space="preserve">לא תינתן תשובה, תדון ועדת המכרזים בהצעה על בסיס המידע המצוי בידיה </w:t>
      </w:r>
      <w:r w:rsidRPr="005E023C">
        <w:rPr>
          <w:rFonts w:ascii="Times New Roman" w:hAnsi="Times New Roman" w:cs="David" w:hint="cs"/>
          <w:sz w:val="24"/>
          <w:szCs w:val="24"/>
          <w:rtl/>
        </w:rPr>
        <w:t xml:space="preserve">או תפסול ההצעה </w:t>
      </w:r>
      <w:r w:rsidRPr="005E023C">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E023C">
        <w:rPr>
          <w:rFonts w:ascii="Times New Roman" w:hAnsi="Times New Roman" w:cs="David" w:hint="cs"/>
          <w:sz w:val="24"/>
          <w:szCs w:val="24"/>
          <w:rtl/>
        </w:rPr>
        <w:t>ה</w:t>
      </w:r>
      <w:r w:rsidRPr="005E023C">
        <w:rPr>
          <w:rFonts w:ascii="Times New Roman" w:hAnsi="Times New Roman" w:cs="David"/>
          <w:sz w:val="24"/>
          <w:szCs w:val="24"/>
          <w:rtl/>
        </w:rPr>
        <w:t>ת</w:t>
      </w:r>
      <w:r w:rsidRPr="005E023C">
        <w:rPr>
          <w:rFonts w:ascii="Times New Roman" w:hAnsi="Times New Roman" w:cs="David" w:hint="cs"/>
          <w:sz w:val="24"/>
          <w:szCs w:val="24"/>
          <w:rtl/>
        </w:rPr>
        <w:t xml:space="preserve">גובות </w:t>
      </w:r>
      <w:r w:rsidRPr="005E023C">
        <w:rPr>
          <w:rFonts w:ascii="Times New Roman" w:hAnsi="Times New Roman" w:cs="David"/>
          <w:sz w:val="24"/>
          <w:szCs w:val="24"/>
          <w:rtl/>
        </w:rPr>
        <w:t xml:space="preserve">לשאלות </w:t>
      </w:r>
      <w:r w:rsidRPr="005E023C">
        <w:rPr>
          <w:rFonts w:ascii="Times New Roman" w:hAnsi="Times New Roman" w:cs="David" w:hint="cs"/>
          <w:sz w:val="24"/>
          <w:szCs w:val="24"/>
          <w:rtl/>
        </w:rPr>
        <w:t>ה</w:t>
      </w:r>
      <w:r w:rsidRPr="005E023C">
        <w:rPr>
          <w:rFonts w:ascii="Times New Roman" w:hAnsi="Times New Roman" w:cs="David"/>
          <w:sz w:val="24"/>
          <w:szCs w:val="24"/>
          <w:rtl/>
        </w:rPr>
        <w:t>הבהרה כאמור, לשנות את הצעתו וכי ועדת המכרזים תהיה רש</w:t>
      </w:r>
      <w:r w:rsidRPr="005E023C">
        <w:rPr>
          <w:rFonts w:ascii="Times New Roman" w:hAnsi="Times New Roman" w:cs="David" w:hint="cs"/>
          <w:sz w:val="24"/>
          <w:szCs w:val="24"/>
          <w:rtl/>
        </w:rPr>
        <w:t>א</w:t>
      </w:r>
      <w:r w:rsidRPr="005E023C">
        <w:rPr>
          <w:rFonts w:ascii="Times New Roman" w:hAnsi="Times New Roman" w:cs="David"/>
          <w:sz w:val="24"/>
          <w:szCs w:val="24"/>
          <w:rtl/>
        </w:rPr>
        <w:t xml:space="preserve">ית שלא להתייחס לתגובה </w:t>
      </w:r>
      <w:r w:rsidRPr="005E023C">
        <w:rPr>
          <w:rFonts w:ascii="Times New Roman" w:hAnsi="Times New Roman" w:cs="David" w:hint="cs"/>
          <w:sz w:val="24"/>
          <w:szCs w:val="24"/>
          <w:rtl/>
        </w:rPr>
        <w:t>של</w:t>
      </w:r>
      <w:r w:rsidRPr="005E023C">
        <w:rPr>
          <w:rFonts w:ascii="Times New Roman" w:hAnsi="Times New Roman" w:cs="David"/>
          <w:sz w:val="24"/>
          <w:szCs w:val="24"/>
          <w:rtl/>
        </w:rPr>
        <w:t xml:space="preserve"> המציע המהווה שינוי להצעה.</w:t>
      </w: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numPr>
          <w:ilvl w:val="12"/>
          <w:numId w:val="0"/>
        </w:numPr>
        <w:spacing w:after="0" w:line="360" w:lineRule="auto"/>
        <w:jc w:val="both"/>
        <w:rPr>
          <w:rFonts w:ascii="Times New Roman" w:hAnsi="Times New Roman" w:cs="David"/>
          <w:sz w:val="24"/>
          <w:szCs w:val="24"/>
          <w:rtl/>
        </w:rPr>
      </w:pPr>
    </w:p>
    <w:p w:rsidR="005E023C" w:rsidRPr="005E023C" w:rsidRDefault="005E023C" w:rsidP="005E023C">
      <w:pPr>
        <w:numPr>
          <w:ilvl w:val="1"/>
          <w:numId w:val="10"/>
        </w:numPr>
        <w:spacing w:after="0" w:line="360" w:lineRule="auto"/>
        <w:jc w:val="both"/>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הליך בחירת הזוכה</w:t>
      </w:r>
    </w:p>
    <w:p w:rsidR="005E023C" w:rsidRPr="005E023C" w:rsidRDefault="005E023C" w:rsidP="005E023C">
      <w:pPr>
        <w:numPr>
          <w:ilvl w:val="12"/>
          <w:numId w:val="0"/>
        </w:numPr>
        <w:spacing w:after="0" w:line="360" w:lineRule="auto"/>
        <w:ind w:right="397"/>
        <w:rPr>
          <w:rFonts w:ascii="Times New Roman" w:hAnsi="Times New Roman" w:cs="David"/>
          <w:sz w:val="24"/>
          <w:szCs w:val="24"/>
          <w:rtl/>
        </w:rPr>
      </w:pPr>
      <w:r w:rsidRPr="005E023C">
        <w:rPr>
          <w:rFonts w:ascii="Times New Roman" w:hAnsi="Times New Roman" w:cs="David" w:hint="cs"/>
          <w:sz w:val="24"/>
          <w:szCs w:val="24"/>
          <w:rtl/>
        </w:rPr>
        <w:tab/>
      </w:r>
      <w:r w:rsidRPr="005E023C">
        <w:rPr>
          <w:rFonts w:ascii="Times New Roman" w:hAnsi="Times New Roman" w:cs="David" w:hint="cs"/>
          <w:sz w:val="24"/>
          <w:szCs w:val="24"/>
          <w:rtl/>
        </w:rPr>
        <w:tab/>
        <w:t xml:space="preserve">   בחירת הזוכה תבוצע בשלבים הבאים:</w:t>
      </w:r>
    </w:p>
    <w:p w:rsidR="005E023C" w:rsidRPr="005E023C" w:rsidRDefault="005E023C" w:rsidP="005E023C">
      <w:pPr>
        <w:numPr>
          <w:ilvl w:val="2"/>
          <w:numId w:val="10"/>
        </w:numPr>
        <w:spacing w:after="0" w:line="360" w:lineRule="auto"/>
        <w:rPr>
          <w:rFonts w:ascii="Times New Roman" w:hAnsi="Times New Roman" w:cs="David"/>
          <w:sz w:val="24"/>
          <w:szCs w:val="24"/>
        </w:rPr>
      </w:pPr>
      <w:r w:rsidRPr="005E023C">
        <w:rPr>
          <w:rFonts w:ascii="Times New Roman" w:hAnsi="Times New Roman" w:cs="David" w:hint="cs"/>
          <w:b/>
          <w:bCs/>
          <w:sz w:val="24"/>
          <w:szCs w:val="24"/>
          <w:rtl/>
        </w:rPr>
        <w:t xml:space="preserve">שלב ראשון </w:t>
      </w:r>
      <w:r w:rsidRPr="005E023C">
        <w:rPr>
          <w:rFonts w:ascii="Times New Roman" w:hAnsi="Times New Roman" w:cs="David"/>
          <w:b/>
          <w:bCs/>
          <w:sz w:val="24"/>
          <w:szCs w:val="24"/>
          <w:rtl/>
        </w:rPr>
        <w:t>–</w:t>
      </w:r>
      <w:r w:rsidRPr="005E023C">
        <w:rPr>
          <w:rFonts w:ascii="Times New Roman" w:hAnsi="Times New Roman" w:cs="David" w:hint="cs"/>
          <w:b/>
          <w:bCs/>
          <w:sz w:val="24"/>
          <w:szCs w:val="24"/>
          <w:rtl/>
        </w:rPr>
        <w:t xml:space="preserve"> בדיקת העמידה בתנאי הסף </w:t>
      </w:r>
    </w:p>
    <w:p w:rsidR="005E023C" w:rsidRPr="005E023C" w:rsidRDefault="005E023C" w:rsidP="005E023C">
      <w:pPr>
        <w:spacing w:after="0" w:line="360" w:lineRule="auto"/>
        <w:ind w:left="3273"/>
        <w:rPr>
          <w:rFonts w:ascii="Times New Roman" w:hAnsi="Times New Roman" w:cs="David"/>
          <w:sz w:val="24"/>
          <w:szCs w:val="24"/>
        </w:rPr>
      </w:pPr>
      <w:r w:rsidRPr="005E023C">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5E023C" w:rsidRPr="005E023C" w:rsidRDefault="005E023C" w:rsidP="005E023C">
      <w:pPr>
        <w:numPr>
          <w:ilvl w:val="2"/>
          <w:numId w:val="10"/>
        </w:numPr>
        <w:spacing w:after="0" w:line="360" w:lineRule="auto"/>
        <w:rPr>
          <w:rFonts w:ascii="Times New Roman" w:hAnsi="Times New Roman" w:cs="David"/>
          <w:sz w:val="24"/>
          <w:szCs w:val="24"/>
        </w:rPr>
      </w:pPr>
      <w:r w:rsidRPr="005E023C">
        <w:rPr>
          <w:rFonts w:ascii="Times New Roman" w:hAnsi="Times New Roman" w:cs="David" w:hint="cs"/>
          <w:sz w:val="24"/>
          <w:szCs w:val="24"/>
          <w:rtl/>
        </w:rPr>
        <w:t xml:space="preserve">שלב שני- ניקוד רכיבי האיכות בהתאם למסמכי ההצעה (30%) </w:t>
      </w:r>
    </w:p>
    <w:p w:rsidR="005E023C" w:rsidRPr="005E023C" w:rsidRDefault="005E023C" w:rsidP="005E023C">
      <w:pPr>
        <w:spacing w:after="0" w:line="360" w:lineRule="auto"/>
        <w:ind w:left="3180"/>
        <w:rPr>
          <w:rFonts w:ascii="Times New Roman" w:hAnsi="Times New Roman" w:cs="David"/>
          <w:sz w:val="24"/>
          <w:szCs w:val="24"/>
          <w:rtl/>
        </w:rPr>
      </w:pPr>
      <w:r w:rsidRPr="005E023C">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5E023C">
        <w:rPr>
          <w:rFonts w:ascii="Times New Roman" w:hAnsi="Times New Roman" w:cs="David" w:hint="cs"/>
          <w:sz w:val="24"/>
          <w:szCs w:val="24"/>
          <w:rtl/>
        </w:rPr>
        <w:t>שלצידן</w:t>
      </w:r>
      <w:proofErr w:type="spellEnd"/>
      <w:r w:rsidRPr="005E023C">
        <w:rPr>
          <w:rFonts w:ascii="Times New Roman" w:hAnsi="Times New Roman" w:cs="David" w:hint="cs"/>
          <w:sz w:val="24"/>
          <w:szCs w:val="24"/>
          <w:rtl/>
        </w:rPr>
        <w:t>.</w:t>
      </w:r>
    </w:p>
    <w:p w:rsidR="005E023C" w:rsidRPr="005E023C" w:rsidRDefault="005E023C" w:rsidP="005E023C">
      <w:pPr>
        <w:spacing w:after="0" w:line="360" w:lineRule="auto"/>
        <w:ind w:left="3180"/>
        <w:rPr>
          <w:rFonts w:ascii="Times New Roman" w:hAnsi="Times New Roman" w:cs="David"/>
          <w:sz w:val="24"/>
          <w:szCs w:val="24"/>
          <w:rtl/>
        </w:rPr>
      </w:pPr>
      <w:r w:rsidRPr="005E023C">
        <w:rPr>
          <w:rFonts w:ascii="Times New Roman" w:hAnsi="Times New Roman" w:cs="David" w:hint="cs"/>
          <w:sz w:val="24"/>
          <w:szCs w:val="24"/>
          <w:rtl/>
        </w:rPr>
        <w:t>הועדה תהיה רשאית להחליט כי רק הצעות שיקבלו ניקוד כולל של לפחות 23% מתוך 30% יעברו לשלב הבא.</w:t>
      </w:r>
    </w:p>
    <w:p w:rsidR="005E023C" w:rsidRPr="005E023C" w:rsidRDefault="005E023C" w:rsidP="005E023C">
      <w:pPr>
        <w:numPr>
          <w:ilvl w:val="2"/>
          <w:numId w:val="10"/>
        </w:numPr>
        <w:spacing w:after="0" w:line="360" w:lineRule="auto"/>
        <w:rPr>
          <w:rFonts w:ascii="Times New Roman" w:hAnsi="Times New Roman" w:cs="David"/>
          <w:b/>
          <w:bCs/>
          <w:sz w:val="24"/>
          <w:szCs w:val="24"/>
        </w:rPr>
      </w:pPr>
      <w:r w:rsidRPr="005E023C">
        <w:rPr>
          <w:rFonts w:ascii="Times New Roman" w:hAnsi="Times New Roman" w:cs="David" w:hint="cs"/>
          <w:b/>
          <w:bCs/>
          <w:sz w:val="24"/>
          <w:szCs w:val="24"/>
          <w:rtl/>
        </w:rPr>
        <w:t xml:space="preserve">שלב שלישי </w:t>
      </w:r>
      <w:r w:rsidRPr="005E023C">
        <w:rPr>
          <w:rFonts w:ascii="Times New Roman" w:hAnsi="Times New Roman" w:cs="David"/>
          <w:b/>
          <w:bCs/>
          <w:sz w:val="24"/>
          <w:szCs w:val="24"/>
          <w:rtl/>
        </w:rPr>
        <w:t>–</w:t>
      </w:r>
      <w:r w:rsidRPr="005E023C">
        <w:rPr>
          <w:rFonts w:ascii="Times New Roman" w:hAnsi="Times New Roman" w:cs="David" w:hint="cs"/>
          <w:b/>
          <w:bCs/>
          <w:sz w:val="24"/>
          <w:szCs w:val="24"/>
          <w:rtl/>
        </w:rPr>
        <w:t xml:space="preserve"> ריאיון התרשמות (20%) </w:t>
      </w:r>
    </w:p>
    <w:p w:rsidR="005E023C" w:rsidRPr="005E023C" w:rsidRDefault="005E023C" w:rsidP="005E023C">
      <w:pPr>
        <w:spacing w:after="0" w:line="360" w:lineRule="auto"/>
        <w:ind w:left="3180"/>
        <w:rPr>
          <w:rFonts w:ascii="Times New Roman" w:hAnsi="Times New Roman" w:cs="David"/>
          <w:sz w:val="24"/>
          <w:szCs w:val="24"/>
          <w:rtl/>
        </w:rPr>
      </w:pPr>
      <w:r w:rsidRPr="005E023C">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5E023C">
        <w:rPr>
          <w:rFonts w:ascii="Times New Roman" w:hAnsi="Times New Roman" w:cs="David" w:hint="cs"/>
          <w:sz w:val="24"/>
          <w:szCs w:val="24"/>
          <w:rtl/>
        </w:rPr>
        <w:t>מהמציע</w:t>
      </w:r>
      <w:proofErr w:type="spellEnd"/>
      <w:r w:rsidRPr="005E023C">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5E023C" w:rsidRPr="005E023C" w:rsidRDefault="005E023C" w:rsidP="005E023C">
      <w:pPr>
        <w:spacing w:after="0" w:line="360" w:lineRule="auto"/>
        <w:ind w:left="3180"/>
        <w:rPr>
          <w:rFonts w:ascii="Times New Roman" w:hAnsi="Times New Roman" w:cs="David"/>
          <w:sz w:val="24"/>
          <w:szCs w:val="24"/>
          <w:rtl/>
        </w:rPr>
      </w:pPr>
      <w:r w:rsidRPr="005E023C">
        <w:rPr>
          <w:rFonts w:ascii="Times New Roman" w:hAnsi="Times New Roman" w:cs="David" w:hint="cs"/>
          <w:sz w:val="24"/>
          <w:szCs w:val="24"/>
          <w:rtl/>
        </w:rPr>
        <w:t>הועדה תהיה רשאית להחליט כי רק הצעות שיקבלו בתום שלב הריאיו</w:t>
      </w:r>
      <w:r w:rsidRPr="005E023C">
        <w:rPr>
          <w:rFonts w:ascii="Times New Roman" w:hAnsi="Times New Roman" w:cs="David" w:hint="eastAsia"/>
          <w:sz w:val="24"/>
          <w:szCs w:val="24"/>
          <w:rtl/>
        </w:rPr>
        <w:t>ן</w:t>
      </w:r>
      <w:r w:rsidRPr="005E023C">
        <w:rPr>
          <w:rFonts w:ascii="Times New Roman" w:hAnsi="Times New Roman" w:cs="David" w:hint="cs"/>
          <w:sz w:val="24"/>
          <w:szCs w:val="24"/>
          <w:rtl/>
        </w:rPr>
        <w:t xml:space="preserve"> ניקוד כולל של לפחות 37.5% מתוך 50% (הניקוד ביחס לרכיב האיכות ורכיב הריאיון) יעברו לשלב בחינת הצעת המחיר.</w:t>
      </w:r>
    </w:p>
    <w:p w:rsidR="005E023C" w:rsidRPr="005E023C" w:rsidRDefault="005E023C" w:rsidP="005E023C">
      <w:pPr>
        <w:numPr>
          <w:ilvl w:val="2"/>
          <w:numId w:val="10"/>
        </w:numPr>
        <w:spacing w:after="0" w:line="360" w:lineRule="auto"/>
        <w:rPr>
          <w:rFonts w:ascii="Times New Roman" w:hAnsi="Times New Roman" w:cs="David"/>
          <w:b/>
          <w:bCs/>
          <w:sz w:val="24"/>
          <w:szCs w:val="24"/>
        </w:rPr>
      </w:pPr>
      <w:r w:rsidRPr="005E023C">
        <w:rPr>
          <w:rFonts w:ascii="Times New Roman" w:hAnsi="Times New Roman" w:cs="David" w:hint="cs"/>
          <w:b/>
          <w:bCs/>
          <w:sz w:val="24"/>
          <w:szCs w:val="24"/>
          <w:rtl/>
        </w:rPr>
        <w:t xml:space="preserve">שלב רביעי- ניקוד רכיב העלות (50%) </w:t>
      </w:r>
    </w:p>
    <w:p w:rsidR="005E023C" w:rsidRPr="005E023C" w:rsidRDefault="005E023C" w:rsidP="005E023C">
      <w:pPr>
        <w:spacing w:after="0" w:line="360" w:lineRule="auto"/>
        <w:ind w:left="3180"/>
        <w:rPr>
          <w:rFonts w:ascii="Times New Roman" w:hAnsi="Times New Roman" w:cs="David"/>
          <w:sz w:val="24"/>
          <w:szCs w:val="24"/>
          <w:rtl/>
        </w:rPr>
      </w:pPr>
      <w:r w:rsidRPr="005E023C">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5E023C" w:rsidRPr="005E023C" w:rsidRDefault="005E023C" w:rsidP="005E023C">
      <w:pPr>
        <w:numPr>
          <w:ilvl w:val="2"/>
          <w:numId w:val="10"/>
        </w:numPr>
        <w:spacing w:after="0" w:line="360" w:lineRule="auto"/>
        <w:jc w:val="both"/>
        <w:rPr>
          <w:rFonts w:ascii="Times New Roman" w:hAnsi="Times New Roman" w:cs="David"/>
          <w:b/>
          <w:bCs/>
          <w:sz w:val="24"/>
          <w:szCs w:val="24"/>
        </w:rPr>
      </w:pPr>
      <w:r w:rsidRPr="005E023C">
        <w:rPr>
          <w:rFonts w:ascii="Times New Roman" w:hAnsi="Times New Roman" w:cs="David" w:hint="cs"/>
          <w:b/>
          <w:bCs/>
          <w:sz w:val="24"/>
          <w:szCs w:val="24"/>
          <w:rtl/>
        </w:rPr>
        <w:t>שלב חמישי - סיכום הציונים ובחירת זוכה/זוכים</w:t>
      </w:r>
    </w:p>
    <w:p w:rsidR="005E023C" w:rsidRPr="005E023C" w:rsidRDefault="005E023C" w:rsidP="005E023C">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5E023C">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5E023C">
        <w:rPr>
          <w:rFonts w:ascii="Times New Roman" w:hAnsi="Times New Roman" w:cs="David" w:hint="cs"/>
          <w:b/>
          <w:bCs/>
          <w:sz w:val="24"/>
          <w:szCs w:val="24"/>
          <w:rtl/>
        </w:rPr>
        <w:t>תיקבע כהצעה הזוכה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המשרד שומר ל</w:t>
      </w:r>
      <w:r w:rsidRPr="005E023C">
        <w:rPr>
          <w:rFonts w:ascii="Times New Roman" w:hAnsi="Times New Roman" w:cs="David" w:hint="cs"/>
          <w:sz w:val="24"/>
          <w:szCs w:val="24"/>
          <w:rtl/>
        </w:rPr>
        <w:t>עצמו</w:t>
      </w:r>
      <w:r w:rsidRPr="005E023C">
        <w:rPr>
          <w:rFonts w:ascii="Times New Roman" w:hAnsi="Times New Roman" w:cs="David"/>
          <w:sz w:val="24"/>
          <w:szCs w:val="24"/>
          <w:rtl/>
        </w:rPr>
        <w:t xml:space="preserve"> את הזכות לפצל את הזכייה בין </w:t>
      </w:r>
      <w:r w:rsidRPr="005E023C">
        <w:rPr>
          <w:rFonts w:ascii="Times New Roman" w:hAnsi="Times New Roman" w:cs="David" w:hint="cs"/>
          <w:sz w:val="24"/>
          <w:szCs w:val="24"/>
          <w:rtl/>
        </w:rPr>
        <w:t xml:space="preserve">עד 5 </w:t>
      </w:r>
      <w:r w:rsidRPr="005E023C">
        <w:rPr>
          <w:rFonts w:ascii="Times New Roman" w:hAnsi="Times New Roman" w:cs="David"/>
          <w:sz w:val="24"/>
          <w:szCs w:val="24"/>
          <w:rtl/>
        </w:rPr>
        <w:t>זוכים</w:t>
      </w:r>
      <w:r w:rsidRPr="005E023C">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5E023C" w:rsidRPr="005E023C" w:rsidRDefault="005E023C" w:rsidP="005E023C">
      <w:pPr>
        <w:bidi w:val="0"/>
        <w:rPr>
          <w:rFonts w:ascii="Times New Roman" w:hAnsi="Times New Roman" w:cs="David"/>
          <w:b/>
          <w:bCs/>
          <w:sz w:val="24"/>
          <w:szCs w:val="24"/>
          <w:rtl/>
        </w:rPr>
      </w:pPr>
      <w:r w:rsidRPr="005E023C">
        <w:rPr>
          <w:rFonts w:ascii="Times New Roman" w:hAnsi="Times New Roman" w:cs="David"/>
          <w:b/>
          <w:bCs/>
          <w:sz w:val="24"/>
          <w:szCs w:val="24"/>
          <w:rtl/>
        </w:rPr>
        <w:br w:type="page"/>
      </w:r>
    </w:p>
    <w:p w:rsidR="005E023C" w:rsidRPr="005E023C" w:rsidRDefault="005E023C" w:rsidP="005E023C">
      <w:pPr>
        <w:spacing w:after="0" w:line="360" w:lineRule="auto"/>
        <w:ind w:left="2880" w:firstLine="420"/>
        <w:jc w:val="both"/>
        <w:rPr>
          <w:rFonts w:ascii="Times New Roman" w:hAnsi="Times New Roman" w:cs="David"/>
          <w:b/>
          <w:bCs/>
          <w:sz w:val="24"/>
          <w:szCs w:val="24"/>
          <w:rtl/>
        </w:rPr>
      </w:pPr>
    </w:p>
    <w:p w:rsidR="005E023C" w:rsidRPr="005E023C" w:rsidRDefault="005E023C" w:rsidP="005E023C">
      <w:pPr>
        <w:spacing w:after="0" w:line="360" w:lineRule="auto"/>
        <w:ind w:left="3168"/>
        <w:rPr>
          <w:rFonts w:ascii="Times New Roman" w:hAnsi="Times New Roman" w:cs="David"/>
          <w:b/>
          <w:bCs/>
          <w:sz w:val="24"/>
          <w:szCs w:val="24"/>
        </w:rPr>
      </w:pPr>
      <w:r w:rsidRPr="005E023C">
        <w:rPr>
          <w:rFonts w:ascii="Times New Roman" w:hAnsi="Times New Roman" w:cs="David" w:hint="cs"/>
          <w:b/>
          <w:bCs/>
          <w:sz w:val="24"/>
          <w:szCs w:val="24"/>
          <w:rtl/>
        </w:rPr>
        <w:t xml:space="preserve">עידוד נשים בעסקים- </w:t>
      </w:r>
      <w:r w:rsidRPr="005E023C">
        <w:rPr>
          <w:rFonts w:ascii="Times New Roman" w:hAnsi="Times New Roman" w:cs="David"/>
          <w:sz w:val="24"/>
          <w:szCs w:val="24"/>
          <w:rtl/>
        </w:rPr>
        <w:t xml:space="preserve">על מציע העונה על הדרישות לתיקון לחוק חובת מכרזים (מספר 15), </w:t>
      </w:r>
      <w:proofErr w:type="spellStart"/>
      <w:r w:rsidRPr="005E023C">
        <w:rPr>
          <w:rFonts w:ascii="Times New Roman" w:hAnsi="Times New Roman" w:cs="David"/>
          <w:sz w:val="24"/>
          <w:szCs w:val="24"/>
          <w:rtl/>
        </w:rPr>
        <w:t>התשס"ג</w:t>
      </w:r>
      <w:proofErr w:type="spellEnd"/>
      <w:r w:rsidRPr="005E023C">
        <w:rPr>
          <w:rFonts w:ascii="Times New Roman" w:hAnsi="Times New Roman" w:cs="David"/>
          <w:sz w:val="24"/>
          <w:szCs w:val="24"/>
          <w:rtl/>
        </w:rPr>
        <w:t xml:space="preserve">–2002 (להלן – </w:t>
      </w:r>
      <w:r w:rsidRPr="005E023C">
        <w:rPr>
          <w:rFonts w:ascii="Times New Roman" w:hAnsi="Times New Roman" w:cs="David" w:hint="cs"/>
          <w:sz w:val="24"/>
          <w:szCs w:val="24"/>
          <w:rtl/>
        </w:rPr>
        <w:t>"</w:t>
      </w:r>
      <w:r w:rsidRPr="005E023C">
        <w:rPr>
          <w:rFonts w:ascii="Times New Roman" w:hAnsi="Times New Roman" w:cs="David"/>
          <w:sz w:val="24"/>
          <w:szCs w:val="24"/>
          <w:rtl/>
        </w:rPr>
        <w:t>התיקון לחוק</w:t>
      </w:r>
      <w:r w:rsidRPr="005E023C">
        <w:rPr>
          <w:rFonts w:ascii="Times New Roman" w:hAnsi="Times New Roman" w:cs="David" w:hint="cs"/>
          <w:sz w:val="24"/>
          <w:szCs w:val="24"/>
          <w:rtl/>
        </w:rPr>
        <w:t>"</w:t>
      </w:r>
      <w:r w:rsidRPr="005E023C">
        <w:rPr>
          <w:rFonts w:ascii="Times New Roman" w:hAnsi="Times New Roman" w:cs="David"/>
          <w:sz w:val="24"/>
          <w:szCs w:val="24"/>
          <w:rtl/>
        </w:rPr>
        <w:t>), לעניין עידוד נשים בעסקים, להגיש אישור ותצהיר לפיו העסק הוא בשליטת אישה כהגדרת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התיקון לחוק כפי נוסחו מעת לעת.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אם </w:t>
      </w:r>
      <w:r w:rsidRPr="005E023C">
        <w:rPr>
          <w:rFonts w:ascii="Times New Roman" w:hAnsi="Times New Roman" w:cs="David" w:hint="cs"/>
          <w:sz w:val="24"/>
          <w:szCs w:val="24"/>
          <w:rtl/>
        </w:rPr>
        <w:t>לאחר שקלול התוצאות יקבלו</w:t>
      </w:r>
      <w:r w:rsidRPr="005E023C">
        <w:rPr>
          <w:rFonts w:ascii="Times New Roman" w:hAnsi="Times New Roman" w:cs="David"/>
          <w:sz w:val="24"/>
          <w:szCs w:val="24"/>
          <w:rtl/>
        </w:rPr>
        <w:t xml:space="preserve"> שתי הצעות או יותר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תוצאה משוקללת זהה שהיא התוצאה הגבוהה ביותר, ואחת מן ההצעות היא</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עסק בשליטת אישה, תיבחר ההצעה האמורה כזוכה במכרז ובלבד שצורף לה בעת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הגשתה,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אישור ותצהיר</w:t>
      </w:r>
      <w:r w:rsidRPr="005E023C">
        <w:rPr>
          <w:rFonts w:ascii="Times New Roman" w:hAnsi="Times New Roman" w:cs="David" w:hint="cs"/>
          <w:sz w:val="24"/>
          <w:szCs w:val="24"/>
          <w:rtl/>
        </w:rPr>
        <w:t xml:space="preserve"> כאמור</w:t>
      </w:r>
      <w:r w:rsidRPr="005E023C">
        <w:rPr>
          <w:rFonts w:ascii="Times New Roman" w:hAnsi="Times New Roman" w:cs="David"/>
          <w:sz w:val="24"/>
          <w:szCs w:val="24"/>
          <w:rtl/>
        </w:rPr>
        <w:t>.</w:t>
      </w:r>
    </w:p>
    <w:p w:rsidR="005E023C" w:rsidRPr="005E023C" w:rsidRDefault="005E023C" w:rsidP="005E023C">
      <w:pPr>
        <w:overflowPunct w:val="0"/>
        <w:autoSpaceDE w:val="0"/>
        <w:autoSpaceDN w:val="0"/>
        <w:adjustRightInd w:val="0"/>
        <w:spacing w:after="0" w:line="360" w:lineRule="auto"/>
        <w:ind w:left="720"/>
        <w:contextualSpacing/>
        <w:jc w:val="both"/>
        <w:textAlignment w:val="baseline"/>
        <w:rPr>
          <w:rFonts w:ascii="Arial" w:hAnsi="Arial" w:cs="David"/>
          <w:sz w:val="24"/>
          <w:szCs w:val="24"/>
          <w:rtl/>
        </w:rPr>
      </w:pPr>
    </w:p>
    <w:p w:rsidR="005E023C" w:rsidRPr="005E023C" w:rsidRDefault="005E023C" w:rsidP="005E023C">
      <w:pPr>
        <w:numPr>
          <w:ilvl w:val="1"/>
          <w:numId w:val="10"/>
        </w:numPr>
        <w:spacing w:after="0" w:line="360" w:lineRule="auto"/>
        <w:jc w:val="both"/>
        <w:rPr>
          <w:rFonts w:ascii="Times New Roman" w:hAnsi="Times New Roman" w:cs="David"/>
          <w:sz w:val="24"/>
          <w:szCs w:val="24"/>
          <w:u w:val="single"/>
          <w:rtl/>
        </w:rPr>
      </w:pPr>
      <w:r w:rsidRPr="005E023C">
        <w:rPr>
          <w:rFonts w:ascii="Times New Roman" w:hAnsi="Times New Roman" w:cs="David" w:hint="cs"/>
          <w:b/>
          <w:bCs/>
          <w:sz w:val="24"/>
          <w:szCs w:val="24"/>
          <w:u w:val="single"/>
          <w:rtl/>
        </w:rPr>
        <w:t>הוראות בנוגע לבחירת הספק הזוכה במכרז</w:t>
      </w:r>
    </w:p>
    <w:p w:rsidR="005E023C" w:rsidRPr="005E023C" w:rsidRDefault="005E023C" w:rsidP="005E023C">
      <w:pPr>
        <w:numPr>
          <w:ilvl w:val="2"/>
          <w:numId w:val="10"/>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המשרד שומר לעצמו את הזכות להחליט שלא לבחור זוכה כלשהו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למכרז ו/או לבטל את המכרז ו/או לפרסם מכרז חדש. עורך המכרז לא יהיה חייב לפצות </w:t>
      </w:r>
      <w:r w:rsidRPr="005E023C">
        <w:rPr>
          <w:rFonts w:ascii="Times New Roman" w:hAnsi="Times New Roman" w:cs="David" w:hint="cs"/>
          <w:sz w:val="24"/>
          <w:szCs w:val="24"/>
          <w:rtl/>
        </w:rPr>
        <w:t>מי</w:t>
      </w:r>
      <w:r w:rsidRPr="005E023C">
        <w:rPr>
          <w:rFonts w:ascii="Times New Roman" w:hAnsi="Times New Roman" w:cs="David"/>
          <w:sz w:val="24"/>
          <w:szCs w:val="24"/>
          <w:rtl/>
        </w:rPr>
        <w:t xml:space="preserve"> </w:t>
      </w:r>
      <w:proofErr w:type="spellStart"/>
      <w:r w:rsidRPr="005E023C">
        <w:rPr>
          <w:rFonts w:ascii="Times New Roman" w:hAnsi="Times New Roman" w:cs="David" w:hint="cs"/>
          <w:sz w:val="24"/>
          <w:szCs w:val="24"/>
          <w:rtl/>
        </w:rPr>
        <w:t>מ</w:t>
      </w:r>
      <w:r w:rsidRPr="005E023C">
        <w:rPr>
          <w:rFonts w:ascii="Times New Roman" w:hAnsi="Times New Roman" w:cs="David"/>
          <w:sz w:val="24"/>
          <w:szCs w:val="24"/>
          <w:rtl/>
        </w:rPr>
        <w:t>המציעים</w:t>
      </w:r>
      <w:proofErr w:type="spellEnd"/>
      <w:r w:rsidRPr="005E023C">
        <w:rPr>
          <w:rFonts w:ascii="Times New Roman" w:hAnsi="Times New Roman" w:cs="David"/>
          <w:sz w:val="24"/>
          <w:szCs w:val="24"/>
          <w:rtl/>
        </w:rPr>
        <w:t xml:space="preserve"> באחד המקרים המתוארים לעיל, בכל צורה שהיא.</w:t>
      </w:r>
    </w:p>
    <w:p w:rsidR="005E023C" w:rsidRPr="005E023C" w:rsidRDefault="005E023C" w:rsidP="005E023C">
      <w:pPr>
        <w:numPr>
          <w:ilvl w:val="2"/>
          <w:numId w:val="10"/>
        </w:numPr>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5E023C" w:rsidRPr="005E023C" w:rsidRDefault="005E023C" w:rsidP="005E023C">
      <w:pPr>
        <w:numPr>
          <w:ilvl w:val="2"/>
          <w:numId w:val="10"/>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E023C" w:rsidRPr="005E023C" w:rsidRDefault="005E023C" w:rsidP="005E023C">
      <w:pPr>
        <w:numPr>
          <w:ilvl w:val="2"/>
          <w:numId w:val="10"/>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 xml:space="preserve">המשרד לא מתחייב לסיים את הליכי המכרז ולקבוע זוכה </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5E023C" w:rsidRPr="005E023C" w:rsidRDefault="005E023C" w:rsidP="005E023C">
      <w:pPr>
        <w:numPr>
          <w:ilvl w:val="2"/>
          <w:numId w:val="10"/>
        </w:numPr>
        <w:spacing w:after="0" w:line="360" w:lineRule="auto"/>
        <w:rPr>
          <w:rFonts w:ascii="Times New Roman" w:hAnsi="Times New Roman" w:cs="David"/>
          <w:sz w:val="24"/>
          <w:szCs w:val="24"/>
        </w:rPr>
      </w:pPr>
      <w:r w:rsidRPr="005E023C">
        <w:rPr>
          <w:rFonts w:ascii="Times New Roman" w:hAnsi="Times New Roman" w:cs="David"/>
          <w:sz w:val="24"/>
          <w:szCs w:val="24"/>
          <w:rtl/>
        </w:rPr>
        <w:t>מבלי לגרוע מהאמור לעיל ומכל סעד או זכות המוקנית למשרד,</w:t>
      </w:r>
      <w:r w:rsidRPr="005E023C">
        <w:rPr>
          <w:rFonts w:ascii="Times New Roman" w:hAnsi="Times New Roman" w:cs="David" w:hint="cs"/>
          <w:sz w:val="24"/>
          <w:szCs w:val="24"/>
        </w:rPr>
        <w:t xml:space="preserve"> </w:t>
      </w:r>
      <w:r w:rsidRPr="005E023C">
        <w:rPr>
          <w:rFonts w:ascii="Times New Roman" w:hAnsi="Times New Roman" w:cs="David"/>
          <w:sz w:val="24"/>
          <w:szCs w:val="24"/>
          <w:rtl/>
        </w:rPr>
        <w:t>ההצעות</w:t>
      </w:r>
      <w:r w:rsidRPr="005E023C">
        <w:rPr>
          <w:rFonts w:ascii="Times New Roman" w:hAnsi="Times New Roman" w:cs="David" w:hint="cs"/>
          <w:sz w:val="24"/>
          <w:szCs w:val="24"/>
        </w:rPr>
        <w:t xml:space="preserve"> </w:t>
      </w:r>
      <w:r w:rsidRPr="005E023C">
        <w:rPr>
          <w:rFonts w:ascii="Times New Roman" w:hAnsi="Times New Roman" w:cs="David"/>
          <w:sz w:val="24"/>
          <w:szCs w:val="24"/>
          <w:rtl/>
        </w:rPr>
        <w:t>המפסידות תעמודנה בתוקפן 90 יום נוספים לאחר סיום הליכי המכרז</w:t>
      </w:r>
      <w:r w:rsidRPr="005E023C">
        <w:rPr>
          <w:rFonts w:ascii="Times New Roman" w:hAnsi="Times New Roman" w:cs="David" w:hint="cs"/>
          <w:sz w:val="24"/>
          <w:szCs w:val="24"/>
          <w:rtl/>
        </w:rPr>
        <w:t xml:space="preserve"> ומתן הודעה למציע הזוכה</w:t>
      </w:r>
      <w:r w:rsidRPr="005E023C">
        <w:rPr>
          <w:rFonts w:ascii="Times New Roman" w:hAnsi="Times New Roman" w:cs="David"/>
          <w:sz w:val="24"/>
          <w:szCs w:val="24"/>
          <w:rtl/>
        </w:rPr>
        <w:t xml:space="preserve">, וזאת </w:t>
      </w:r>
      <w:r w:rsidRPr="005E023C">
        <w:rPr>
          <w:rFonts w:ascii="Times New Roman" w:hAnsi="Times New Roman" w:cs="David" w:hint="cs"/>
          <w:sz w:val="24"/>
          <w:szCs w:val="24"/>
          <w:rtl/>
        </w:rPr>
        <w:t>ל</w:t>
      </w:r>
      <w:r w:rsidRPr="005E023C">
        <w:rPr>
          <w:rFonts w:ascii="Times New Roman" w:hAnsi="Times New Roman" w:cs="David"/>
          <w:sz w:val="24"/>
          <w:szCs w:val="24"/>
          <w:rtl/>
        </w:rPr>
        <w:t xml:space="preserve">מקרה </w:t>
      </w:r>
      <w:r w:rsidRPr="005E023C">
        <w:rPr>
          <w:rFonts w:ascii="Times New Roman" w:hAnsi="Times New Roman" w:cs="David" w:hint="cs"/>
          <w:sz w:val="24"/>
          <w:szCs w:val="24"/>
          <w:rtl/>
        </w:rPr>
        <w:t>שבו</w:t>
      </w:r>
      <w:r w:rsidRPr="005E023C">
        <w:rPr>
          <w:rFonts w:ascii="Times New Roman" w:hAnsi="Times New Roman" w:cs="David"/>
          <w:sz w:val="24"/>
          <w:szCs w:val="24"/>
          <w:rtl/>
        </w:rPr>
        <w:t xml:space="preserve"> המציע הזוכה יחזור בו מהצעתו או יפר את ההתקשרות </w:t>
      </w:r>
      <w:r w:rsidRPr="005E023C">
        <w:rPr>
          <w:rFonts w:ascii="Times New Roman" w:hAnsi="Times New Roman" w:cs="David" w:hint="cs"/>
          <w:sz w:val="24"/>
          <w:szCs w:val="24"/>
          <w:rtl/>
        </w:rPr>
        <w:t>עם המשרד</w:t>
      </w:r>
      <w:r w:rsidRPr="005E023C">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E023C" w:rsidDel="00B2432B">
        <w:rPr>
          <w:rFonts w:ascii="Times New Roman" w:hAnsi="Times New Roman" w:cs="David" w:hint="cs"/>
          <w:sz w:val="24"/>
          <w:szCs w:val="24"/>
          <w:rtl/>
        </w:rPr>
        <w:t xml:space="preserve"> </w:t>
      </w:r>
    </w:p>
    <w:p w:rsidR="005E023C" w:rsidRPr="005E023C" w:rsidRDefault="005E023C" w:rsidP="005E023C">
      <w:pPr>
        <w:numPr>
          <w:ilvl w:val="2"/>
          <w:numId w:val="10"/>
        </w:numPr>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אין באמור לעיל כדי לגרוע מכל זכות הקיימת למשרד.</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E023C">
        <w:rPr>
          <w:rFonts w:ascii="Arial" w:hAnsi="Arial" w:cs="David"/>
          <w:b/>
          <w:bCs/>
          <w:sz w:val="28"/>
          <w:szCs w:val="28"/>
          <w:u w:val="single"/>
          <w:rtl/>
        </w:rPr>
        <w:t>תנאים מוקדמים להשתתפות במכרז (תנאי סף)</w:t>
      </w:r>
    </w:p>
    <w:p w:rsidR="005E023C" w:rsidRPr="005E023C" w:rsidRDefault="005E023C" w:rsidP="005E023C">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E023C">
        <w:rPr>
          <w:rFonts w:ascii="Arial" w:hAnsi="Arial" w:cs="David" w:hint="cs"/>
          <w:b/>
          <w:bCs/>
          <w:sz w:val="24"/>
          <w:szCs w:val="24"/>
          <w:u w:val="single"/>
          <w:rtl/>
        </w:rPr>
        <w:t>ניהול ספרי חשבונות</w:t>
      </w:r>
    </w:p>
    <w:p w:rsidR="005E023C" w:rsidRPr="005E023C" w:rsidRDefault="005E023C" w:rsidP="005E023C">
      <w:pPr>
        <w:spacing w:after="0" w:line="360" w:lineRule="auto"/>
        <w:ind w:left="1356"/>
        <w:contextualSpacing/>
        <w:jc w:val="both"/>
        <w:rPr>
          <w:rFonts w:ascii="Times New Roman" w:hAnsi="Times New Roman" w:cs="David"/>
          <w:sz w:val="24"/>
          <w:szCs w:val="24"/>
        </w:rPr>
      </w:pPr>
      <w:r w:rsidRPr="005E023C">
        <w:rPr>
          <w:rFonts w:ascii="Times New Roman" w:hAnsi="Times New Roman" w:cs="David"/>
          <w:sz w:val="24"/>
          <w:szCs w:val="24"/>
          <w:rtl/>
        </w:rPr>
        <w:t xml:space="preserve">המציע מנהל פנקסי חשבונות ורשומות על פי פקודת מס הכנסה [נוסח חדש] וחוק </w:t>
      </w:r>
      <w:r w:rsidRPr="005E023C">
        <w:rPr>
          <w:rFonts w:ascii="Times New Roman" w:hAnsi="Times New Roman" w:cs="David" w:hint="cs"/>
          <w:sz w:val="24"/>
          <w:szCs w:val="24"/>
          <w:rtl/>
        </w:rPr>
        <w:t xml:space="preserve">מס </w:t>
      </w:r>
      <w:r w:rsidRPr="005E023C">
        <w:rPr>
          <w:rFonts w:ascii="Times New Roman" w:hAnsi="Times New Roman" w:cs="David"/>
          <w:sz w:val="24"/>
          <w:szCs w:val="24"/>
          <w:rtl/>
        </w:rPr>
        <w:t>ערך מוסף, תשל"ו-1975 או שהוא פטור מלנהל</w:t>
      </w:r>
      <w:r w:rsidRPr="005E023C">
        <w:rPr>
          <w:rFonts w:ascii="Times New Roman" w:hAnsi="Times New Roman" w:cs="David" w:hint="cs"/>
          <w:sz w:val="24"/>
          <w:szCs w:val="24"/>
          <w:rtl/>
        </w:rPr>
        <w:t xml:space="preserve"> פנקסים כאמור</w:t>
      </w:r>
      <w:r w:rsidRPr="005E023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5E023C">
        <w:rPr>
          <w:rFonts w:ascii="Times New Roman" w:hAnsi="Times New Roman" w:cs="David" w:hint="cs"/>
          <w:sz w:val="24"/>
          <w:szCs w:val="24"/>
          <w:rtl/>
        </w:rPr>
        <w:t xml:space="preserve"> </w:t>
      </w:r>
    </w:p>
    <w:p w:rsidR="005E023C" w:rsidRPr="005E023C" w:rsidRDefault="005E023C" w:rsidP="005E023C">
      <w:pPr>
        <w:spacing w:after="0" w:line="360" w:lineRule="auto"/>
        <w:ind w:left="1356"/>
        <w:contextualSpacing/>
        <w:rPr>
          <w:rFonts w:ascii="Times New Roman" w:hAnsi="Times New Roman" w:cs="David"/>
          <w:sz w:val="24"/>
          <w:szCs w:val="24"/>
          <w:rtl/>
        </w:rPr>
      </w:pPr>
    </w:p>
    <w:p w:rsidR="005E023C" w:rsidRPr="005E023C" w:rsidRDefault="005E023C" w:rsidP="005E023C">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E023C">
        <w:rPr>
          <w:rFonts w:ascii="Arial" w:hAnsi="Arial" w:cs="David" w:hint="cs"/>
          <w:b/>
          <w:bCs/>
          <w:sz w:val="24"/>
          <w:szCs w:val="24"/>
          <w:u w:val="single"/>
          <w:rtl/>
        </w:rPr>
        <w:t xml:space="preserve">חובת רישום ו/או צורת התאגדות </w:t>
      </w:r>
    </w:p>
    <w:p w:rsidR="005E023C" w:rsidRPr="005E023C" w:rsidRDefault="005E023C" w:rsidP="005E023C">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על המציע להיות בעת מתן השירותים </w:t>
      </w:r>
      <w:r w:rsidRPr="005E023C">
        <w:rPr>
          <w:rFonts w:ascii="Times New Roman" w:hAnsi="Times New Roman" w:cs="David"/>
          <w:sz w:val="24"/>
          <w:szCs w:val="24"/>
          <w:rtl/>
        </w:rPr>
        <w:t>תאגיד הרשום בכל מרשם המתנהל לפי דין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או שותפות לא רשומה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או </w:t>
      </w:r>
      <w:r w:rsidRPr="005E023C">
        <w:rPr>
          <w:rFonts w:ascii="Times New Roman" w:hAnsi="Times New Roman" w:cs="David" w:hint="cs"/>
          <w:sz w:val="24"/>
          <w:szCs w:val="24"/>
          <w:rtl/>
        </w:rPr>
        <w:t>ע</w:t>
      </w:r>
      <w:r w:rsidRPr="005E023C">
        <w:rPr>
          <w:rFonts w:ascii="Times New Roman" w:hAnsi="Times New Roman" w:cs="David"/>
          <w:sz w:val="24"/>
          <w:szCs w:val="24"/>
          <w:rtl/>
        </w:rPr>
        <w:t>וסק מורשה</w:t>
      </w:r>
      <w:r w:rsidRPr="005E023C">
        <w:rPr>
          <w:rFonts w:ascii="Times New Roman" w:hAnsi="Times New Roman" w:cs="David" w:hint="cs"/>
          <w:sz w:val="24"/>
          <w:szCs w:val="24"/>
          <w:rtl/>
        </w:rPr>
        <w:t>/פטור</w:t>
      </w:r>
      <w:r w:rsidRPr="005E023C">
        <w:rPr>
          <w:rFonts w:ascii="Times New Roman" w:hAnsi="Times New Roman" w:cs="David"/>
          <w:sz w:val="24"/>
          <w:szCs w:val="24"/>
          <w:rtl/>
        </w:rPr>
        <w:t xml:space="preserve">. </w:t>
      </w:r>
    </w:p>
    <w:p w:rsidR="005E023C" w:rsidRPr="005E023C" w:rsidRDefault="005E023C" w:rsidP="005E023C">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אם </w:t>
      </w:r>
      <w:r w:rsidRPr="005E023C">
        <w:rPr>
          <w:rFonts w:ascii="Times New Roman" w:hAnsi="Times New Roman" w:cs="David"/>
          <w:sz w:val="24"/>
          <w:szCs w:val="24"/>
          <w:rtl/>
        </w:rPr>
        <w:t>המציע חברה או שותפות</w:t>
      </w:r>
      <w:r w:rsidRPr="005E023C">
        <w:rPr>
          <w:rFonts w:ascii="Times New Roman" w:hAnsi="Times New Roman" w:cs="David" w:hint="cs"/>
          <w:sz w:val="24"/>
          <w:szCs w:val="24"/>
          <w:rtl/>
        </w:rPr>
        <w:t xml:space="preserve"> - </w:t>
      </w:r>
      <w:r w:rsidRPr="005E023C">
        <w:rPr>
          <w:rFonts w:ascii="Times New Roman" w:hAnsi="Times New Roman" w:cs="David"/>
          <w:sz w:val="24"/>
          <w:szCs w:val="24"/>
          <w:rtl/>
        </w:rPr>
        <w:t xml:space="preserve">הוא </w:t>
      </w:r>
      <w:r w:rsidRPr="005E023C">
        <w:rPr>
          <w:rFonts w:ascii="Times New Roman" w:hAnsi="Times New Roman" w:cs="David" w:hint="cs"/>
          <w:sz w:val="24"/>
          <w:szCs w:val="24"/>
          <w:rtl/>
        </w:rPr>
        <w:t>אינו</w:t>
      </w:r>
      <w:r w:rsidRPr="005E023C">
        <w:rPr>
          <w:rFonts w:ascii="Times New Roman" w:hAnsi="Times New Roman" w:cs="David"/>
          <w:sz w:val="24"/>
          <w:szCs w:val="24"/>
          <w:rtl/>
        </w:rPr>
        <w:t xml:space="preserve"> חייב בחובות אגרה שנתית עבור השנים שקדמו לשנה בה מוגשת ההצעה.</w:t>
      </w:r>
    </w:p>
    <w:p w:rsidR="005E023C" w:rsidRPr="005E023C" w:rsidRDefault="005E023C" w:rsidP="005E023C">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5E023C">
        <w:rPr>
          <w:rFonts w:ascii="Times New Roman" w:hAnsi="Times New Roman" w:cs="David" w:hint="cs"/>
          <w:sz w:val="24"/>
          <w:szCs w:val="24"/>
          <w:rtl/>
        </w:rPr>
        <w:t>אם</w:t>
      </w:r>
      <w:r w:rsidRPr="005E023C">
        <w:rPr>
          <w:rFonts w:ascii="Times New Roman" w:hAnsi="Times New Roman" w:cs="David"/>
          <w:sz w:val="24"/>
          <w:szCs w:val="24"/>
          <w:rtl/>
        </w:rPr>
        <w:t xml:space="preserve"> המציע חברה</w:t>
      </w:r>
      <w:r w:rsidRPr="005E023C">
        <w:rPr>
          <w:rFonts w:ascii="Times New Roman" w:hAnsi="Times New Roman" w:cs="David" w:hint="cs"/>
          <w:sz w:val="24"/>
          <w:szCs w:val="24"/>
          <w:rtl/>
        </w:rPr>
        <w:t xml:space="preserve"> - </w:t>
      </w:r>
      <w:r w:rsidRPr="005E023C">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E023C">
        <w:rPr>
          <w:rFonts w:ascii="Times New Roman" w:hAnsi="Times New Roman" w:cs="Miriam"/>
          <w:sz w:val="20"/>
          <w:szCs w:val="28"/>
          <w:rtl/>
        </w:rPr>
        <w:t>.</w:t>
      </w:r>
    </w:p>
    <w:p w:rsidR="005E023C" w:rsidRPr="005E023C" w:rsidRDefault="005E023C" w:rsidP="005E023C">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5E023C" w:rsidRPr="005E023C" w:rsidRDefault="005E023C" w:rsidP="005E023C">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5E023C">
        <w:rPr>
          <w:rFonts w:ascii="Arial" w:hAnsi="Arial" w:cs="David" w:hint="cs"/>
          <w:b/>
          <w:bCs/>
          <w:sz w:val="24"/>
          <w:szCs w:val="24"/>
          <w:u w:val="single"/>
          <w:rtl/>
        </w:rPr>
        <w:t xml:space="preserve">כוח אדם </w:t>
      </w:r>
      <w:r w:rsidRPr="005E023C">
        <w:rPr>
          <w:rFonts w:ascii="Arial" w:hAnsi="Arial" w:cs="David"/>
          <w:b/>
          <w:bCs/>
          <w:sz w:val="24"/>
          <w:szCs w:val="24"/>
          <w:u w:val="single"/>
          <w:rtl/>
        </w:rPr>
        <w:t xml:space="preserve"> </w:t>
      </w:r>
    </w:p>
    <w:p w:rsidR="005E023C" w:rsidRPr="005E023C" w:rsidRDefault="005E023C" w:rsidP="005E023C">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u w:val="single"/>
          <w:rtl/>
        </w:rPr>
      </w:pPr>
      <w:r w:rsidRPr="005E023C">
        <w:rPr>
          <w:rFonts w:ascii="Times New Roman" w:hAnsi="Times New Roman" w:cs="David" w:hint="cs"/>
          <w:sz w:val="24"/>
          <w:szCs w:val="24"/>
          <w:rtl/>
        </w:rPr>
        <w:tab/>
      </w:r>
      <w:r w:rsidRPr="005E023C">
        <w:rPr>
          <w:rFonts w:ascii="Times New Roman" w:hAnsi="Times New Roman" w:cs="David"/>
          <w:sz w:val="24"/>
          <w:szCs w:val="24"/>
          <w:rtl/>
        </w:rPr>
        <w:t xml:space="preserve">על המציע להעמיד לטובת מתן השירותים לפי מכרז זה, </w:t>
      </w:r>
      <w:r w:rsidRPr="005E023C">
        <w:rPr>
          <w:rFonts w:ascii="Times New Roman" w:hAnsi="Times New Roman" w:cs="David" w:hint="cs"/>
          <w:sz w:val="24"/>
          <w:szCs w:val="24"/>
          <w:rtl/>
        </w:rPr>
        <w:t>מבצע</w:t>
      </w:r>
      <w:r w:rsidRPr="005E023C">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5E023C">
        <w:rPr>
          <w:rFonts w:ascii="Times New Roman" w:hAnsi="Times New Roman" w:cs="David" w:hint="cs"/>
          <w:sz w:val="24"/>
          <w:szCs w:val="24"/>
          <w:rtl/>
        </w:rPr>
        <w:t>שיידר</w:t>
      </w:r>
      <w:r w:rsidRPr="005E023C">
        <w:rPr>
          <w:rFonts w:ascii="Times New Roman" w:hAnsi="Times New Roman" w:cs="David" w:hint="eastAsia"/>
          <w:sz w:val="24"/>
          <w:szCs w:val="24"/>
          <w:rtl/>
        </w:rPr>
        <w:t>ש</w:t>
      </w:r>
      <w:r w:rsidRPr="005E023C">
        <w:rPr>
          <w:rFonts w:ascii="Times New Roman" w:hAnsi="Times New Roman" w:cs="David"/>
          <w:sz w:val="24"/>
          <w:szCs w:val="24"/>
          <w:rtl/>
        </w:rPr>
        <w:t xml:space="preserve"> ויעמוד בקשר רציף עם המשרד </w:t>
      </w:r>
      <w:r w:rsidRPr="005E023C">
        <w:rPr>
          <w:rFonts w:ascii="Times New Roman" w:hAnsi="Times New Roman" w:cs="David" w:hint="cs"/>
          <w:sz w:val="24"/>
          <w:szCs w:val="24"/>
          <w:rtl/>
        </w:rPr>
        <w:t>ו</w:t>
      </w:r>
      <w:r w:rsidRPr="005E023C">
        <w:rPr>
          <w:rFonts w:ascii="Times New Roman" w:hAnsi="Times New Roman" w:cs="David"/>
          <w:sz w:val="24"/>
          <w:szCs w:val="24"/>
          <w:rtl/>
        </w:rPr>
        <w:t>באופן קבוע לרשות אנשי הקשר של המשרד</w:t>
      </w:r>
      <w:r w:rsidRPr="005E023C">
        <w:rPr>
          <w:rFonts w:ascii="Times New Roman" w:hAnsi="Times New Roman" w:cs="David" w:hint="cs"/>
          <w:sz w:val="24"/>
          <w:szCs w:val="24"/>
          <w:rtl/>
        </w:rPr>
        <w:t xml:space="preserve"> (להלן "מבצע") (יכול שהמציע עצמו יהיה גם המבצע).</w:t>
      </w:r>
      <w:r w:rsidRPr="005E023C">
        <w:rPr>
          <w:rFonts w:ascii="Times New Roman" w:hAnsi="Times New Roman" w:cs="David"/>
          <w:sz w:val="24"/>
          <w:szCs w:val="24"/>
          <w:rtl/>
        </w:rPr>
        <w:t xml:space="preserve"> </w:t>
      </w:r>
      <w:r w:rsidRPr="005E023C">
        <w:rPr>
          <w:rFonts w:ascii="Times New Roman" w:hAnsi="Times New Roman" w:cs="David" w:hint="cs"/>
          <w:b/>
          <w:bCs/>
          <w:sz w:val="24"/>
          <w:szCs w:val="24"/>
          <w:u w:val="single"/>
          <w:rtl/>
        </w:rPr>
        <w:br/>
      </w:r>
    </w:p>
    <w:p w:rsidR="005E023C" w:rsidRPr="005E023C" w:rsidRDefault="005E023C" w:rsidP="005E023C">
      <w:pPr>
        <w:overflowPunct w:val="0"/>
        <w:autoSpaceDE w:val="0"/>
        <w:autoSpaceDN w:val="0"/>
        <w:adjustRightInd w:val="0"/>
        <w:spacing w:after="0" w:line="360" w:lineRule="auto"/>
        <w:ind w:left="1473" w:hanging="360"/>
        <w:contextualSpacing/>
        <w:textAlignment w:val="baseline"/>
        <w:rPr>
          <w:rFonts w:ascii="Times New Roman" w:hAnsi="Times New Roman" w:cs="Miriam"/>
          <w:sz w:val="20"/>
          <w:szCs w:val="28"/>
        </w:rPr>
      </w:pPr>
      <w:r w:rsidRPr="005E023C">
        <w:rPr>
          <w:rFonts w:ascii="Times New Roman" w:hAnsi="Times New Roman" w:cs="David" w:hint="cs"/>
          <w:b/>
          <w:bCs/>
          <w:sz w:val="24"/>
          <w:szCs w:val="24"/>
          <w:rtl/>
        </w:rPr>
        <w:t xml:space="preserve">       7.3.1   </w:t>
      </w:r>
      <w:r w:rsidRPr="005E023C">
        <w:rPr>
          <w:rFonts w:ascii="Times New Roman" w:hAnsi="Times New Roman" w:cs="David" w:hint="cs"/>
          <w:b/>
          <w:bCs/>
          <w:sz w:val="24"/>
          <w:szCs w:val="24"/>
          <w:u w:val="single"/>
          <w:rtl/>
        </w:rPr>
        <w:t>מבצע</w:t>
      </w:r>
    </w:p>
    <w:p w:rsidR="005E023C" w:rsidRPr="005E023C" w:rsidRDefault="005E023C" w:rsidP="005E023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על המבצע לעמוד ב</w:t>
      </w:r>
      <w:r w:rsidRPr="005E023C">
        <w:rPr>
          <w:rFonts w:ascii="Times New Roman" w:hAnsi="Times New Roman" w:cs="David"/>
          <w:sz w:val="24"/>
          <w:szCs w:val="24"/>
          <w:rtl/>
        </w:rPr>
        <w:t>כל דרישות הניסיון המפורטות להלן (במצטבר</w:t>
      </w:r>
      <w:r w:rsidRPr="005E023C">
        <w:rPr>
          <w:rFonts w:ascii="Times New Roman" w:hAnsi="Times New Roman" w:cs="David" w:hint="cs"/>
          <w:sz w:val="24"/>
          <w:szCs w:val="24"/>
          <w:rtl/>
        </w:rPr>
        <w:t>)</w:t>
      </w:r>
      <w:r w:rsidRPr="005E023C">
        <w:rPr>
          <w:rFonts w:ascii="Times New Roman" w:hAnsi="Times New Roman" w:cs="David"/>
          <w:sz w:val="24"/>
          <w:szCs w:val="24"/>
          <w:rtl/>
        </w:rPr>
        <w:t>:</w:t>
      </w:r>
    </w:p>
    <w:p w:rsidR="005E023C" w:rsidRPr="005E023C" w:rsidRDefault="005E023C" w:rsidP="005E023C">
      <w:pPr>
        <w:overflowPunct w:val="0"/>
        <w:autoSpaceDE w:val="0"/>
        <w:autoSpaceDN w:val="0"/>
        <w:adjustRightInd w:val="0"/>
        <w:spacing w:after="0" w:line="360" w:lineRule="auto"/>
        <w:ind w:left="1440" w:firstLine="777"/>
        <w:contextualSpacing/>
        <w:textAlignment w:val="baseline"/>
        <w:rPr>
          <w:rFonts w:ascii="Times New Roman" w:hAnsi="Times New Roman" w:cs="David"/>
          <w:sz w:val="24"/>
          <w:szCs w:val="24"/>
          <w:rtl/>
        </w:rPr>
      </w:pPr>
      <w:r w:rsidRPr="005E023C">
        <w:rPr>
          <w:rFonts w:ascii="Times New Roman" w:hAnsi="Times New Roman" w:cs="David" w:hint="cs"/>
          <w:sz w:val="24"/>
          <w:szCs w:val="24"/>
          <w:rtl/>
        </w:rPr>
        <w:t xml:space="preserve">7.3.1.1  </w:t>
      </w:r>
      <w:r w:rsidRPr="005E023C">
        <w:rPr>
          <w:rFonts w:ascii="Times New Roman" w:hAnsi="Times New Roman" w:cs="David"/>
          <w:sz w:val="24"/>
          <w:szCs w:val="24"/>
          <w:rtl/>
        </w:rPr>
        <w:t xml:space="preserve">בעל ניסיון מוכח של </w:t>
      </w:r>
      <w:r w:rsidRPr="005E023C">
        <w:rPr>
          <w:rFonts w:ascii="Times New Roman" w:hAnsi="Times New Roman" w:cs="David" w:hint="cs"/>
          <w:sz w:val="24"/>
          <w:szCs w:val="24"/>
          <w:rtl/>
        </w:rPr>
        <w:t>4</w:t>
      </w:r>
      <w:r w:rsidRPr="005E023C">
        <w:rPr>
          <w:rFonts w:ascii="Times New Roman" w:hAnsi="Times New Roman" w:cs="David"/>
          <w:sz w:val="24"/>
          <w:szCs w:val="24"/>
          <w:rtl/>
        </w:rPr>
        <w:t xml:space="preserve"> שנים לפחות במהלך </w:t>
      </w:r>
      <w:r w:rsidRPr="005E023C">
        <w:rPr>
          <w:rFonts w:ascii="Times New Roman" w:hAnsi="Times New Roman" w:cs="David" w:hint="cs"/>
          <w:sz w:val="24"/>
          <w:szCs w:val="24"/>
          <w:rtl/>
        </w:rPr>
        <w:t xml:space="preserve">8 </w:t>
      </w:r>
      <w:r w:rsidRPr="005E023C">
        <w:rPr>
          <w:rFonts w:ascii="Times New Roman" w:hAnsi="Times New Roman" w:cs="David"/>
          <w:sz w:val="24"/>
          <w:szCs w:val="24"/>
          <w:rtl/>
        </w:rPr>
        <w:t xml:space="preserve">השנים  שקדמו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 xml:space="preserve">למועד האחרון להגשת הצעות במכרז זה </w:t>
      </w:r>
      <w:r w:rsidRPr="005E023C">
        <w:rPr>
          <w:rFonts w:ascii="Times New Roman" w:hAnsi="Times New Roman" w:cs="David" w:hint="cs"/>
          <w:sz w:val="24"/>
          <w:szCs w:val="24"/>
          <w:rtl/>
        </w:rPr>
        <w:t xml:space="preserve">בעבודה בהערכת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יהלומים מלוטשים או במיון וסיווג יהלומים מלוטשים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למכירה.</w:t>
      </w:r>
    </w:p>
    <w:p w:rsidR="005E023C" w:rsidRPr="005E023C" w:rsidRDefault="005E023C" w:rsidP="005E023C">
      <w:pPr>
        <w:spacing w:after="0" w:line="360" w:lineRule="auto"/>
        <w:ind w:left="2926" w:hanging="709"/>
        <w:rPr>
          <w:rFonts w:ascii="Times New Roman" w:hAnsi="Times New Roman" w:cs="David"/>
          <w:sz w:val="24"/>
          <w:szCs w:val="24"/>
          <w:rtl/>
        </w:rPr>
      </w:pPr>
      <w:r w:rsidRPr="005E023C">
        <w:rPr>
          <w:rFonts w:ascii="Times New Roman" w:hAnsi="Times New Roman" w:cs="David" w:hint="cs"/>
          <w:sz w:val="24"/>
          <w:szCs w:val="24"/>
          <w:rtl/>
        </w:rPr>
        <w:t xml:space="preserve">7.3.1.2  </w:t>
      </w:r>
      <w:r w:rsidRPr="005E023C">
        <w:rPr>
          <w:rFonts w:ascii="Arial" w:hAnsi="Arial" w:cs="David" w:hint="cs"/>
          <w:sz w:val="24"/>
          <w:szCs w:val="24"/>
          <w:rtl/>
        </w:rPr>
        <w:t>אינו בעל</w:t>
      </w:r>
      <w:r w:rsidRPr="005E023C">
        <w:rPr>
          <w:rFonts w:ascii="Arial" w:hAnsi="Arial" w:cs="David"/>
          <w:sz w:val="24"/>
          <w:szCs w:val="24"/>
          <w:rtl/>
        </w:rPr>
        <w:t xml:space="preserve"> רישיון לסחר ביהלומים המונפק ע"י המפקח על היהלומים </w:t>
      </w:r>
      <w:proofErr w:type="spellStart"/>
      <w:r w:rsidRPr="005E023C">
        <w:rPr>
          <w:rFonts w:ascii="Arial" w:hAnsi="Arial" w:cs="David"/>
          <w:sz w:val="24"/>
          <w:szCs w:val="24"/>
          <w:rtl/>
        </w:rPr>
        <w:t>במינהל</w:t>
      </w:r>
      <w:proofErr w:type="spellEnd"/>
      <w:r w:rsidRPr="005E023C">
        <w:rPr>
          <w:rFonts w:ascii="Arial" w:hAnsi="Arial" w:cs="David" w:hint="cs"/>
          <w:sz w:val="24"/>
          <w:szCs w:val="24"/>
          <w:rtl/>
        </w:rPr>
        <w:t xml:space="preserve">, מכוח </w:t>
      </w:r>
      <w:r w:rsidRPr="005E023C">
        <w:rPr>
          <w:rFonts w:ascii="Arial" w:hAnsi="Arial" w:cs="David"/>
          <w:sz w:val="24"/>
          <w:szCs w:val="24"/>
          <w:rtl/>
        </w:rPr>
        <w:t>–</w:t>
      </w:r>
      <w:r w:rsidRPr="005E023C">
        <w:rPr>
          <w:rFonts w:ascii="Arial" w:hAnsi="Arial" w:cs="David" w:hint="cs"/>
          <w:sz w:val="24"/>
          <w:szCs w:val="24"/>
          <w:rtl/>
        </w:rPr>
        <w:t>הצו</w:t>
      </w:r>
      <w:r w:rsidRPr="005E023C">
        <w:rPr>
          <w:rFonts w:ascii="Arial" w:hAnsi="Arial" w:cs="David"/>
          <w:sz w:val="24"/>
          <w:szCs w:val="24"/>
          <w:rtl/>
        </w:rPr>
        <w:t xml:space="preserve"> </w:t>
      </w:r>
      <w:r w:rsidRPr="005E023C">
        <w:rPr>
          <w:rFonts w:ascii="Times New Roman" w:hAnsi="Times New Roman" w:cs="David" w:hint="cs"/>
          <w:sz w:val="24"/>
          <w:szCs w:val="24"/>
          <w:rtl/>
        </w:rPr>
        <w:t xml:space="preserve">במועד האחרון להגשת ההצעות.  </w:t>
      </w:r>
      <w:r w:rsidRPr="005E023C">
        <w:rPr>
          <w:rFonts w:ascii="Times New Roman" w:hAnsi="Times New Roman" w:cs="David" w:hint="cs"/>
          <w:sz w:val="24"/>
          <w:szCs w:val="24"/>
          <w:rtl/>
        </w:rPr>
        <w:br/>
      </w: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ind w:left="2926" w:hanging="709"/>
        <w:rPr>
          <w:rFonts w:ascii="Times New Roman" w:hAnsi="Times New Roman" w:cs="David"/>
          <w:sz w:val="24"/>
          <w:szCs w:val="24"/>
          <w:rtl/>
        </w:rPr>
      </w:pP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Miriam"/>
          <w:sz w:val="20"/>
          <w:szCs w:val="28"/>
        </w:rPr>
      </w:pPr>
      <w:r w:rsidRPr="005E023C">
        <w:rPr>
          <w:rFonts w:ascii="Arial" w:hAnsi="Arial" w:cs="David" w:hint="cs"/>
          <w:b/>
          <w:bCs/>
          <w:sz w:val="28"/>
          <w:szCs w:val="28"/>
          <w:u w:val="single"/>
          <w:rtl/>
        </w:rPr>
        <w:t xml:space="preserve">אמות מידה ומשקלות לבחירת ההצעה הזוכה </w:t>
      </w:r>
    </w:p>
    <w:p w:rsidR="005E023C" w:rsidRPr="005E023C" w:rsidRDefault="005E023C" w:rsidP="005E023C">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א. הצעות ינוקדו בהתאם לאמות המידה ולמשקלות המפורטות להלן:</w:t>
      </w:r>
    </w:p>
    <w:p w:rsidR="005E023C" w:rsidRPr="005E023C" w:rsidRDefault="005E023C" w:rsidP="005E023C">
      <w:pPr>
        <w:numPr>
          <w:ilvl w:val="1"/>
          <w:numId w:val="14"/>
        </w:numPr>
        <w:tabs>
          <w:tab w:val="clear" w:pos="360"/>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5E023C">
        <w:rPr>
          <w:rFonts w:ascii="Times New Roman" w:hAnsi="Times New Roman" w:cs="David" w:hint="cs"/>
          <w:b/>
          <w:bCs/>
          <w:sz w:val="24"/>
          <w:szCs w:val="24"/>
          <w:rtl/>
        </w:rPr>
        <w:t>בחינת מדדי איכות מתוך מסמכי ההצעה (30%):</w:t>
      </w:r>
    </w:p>
    <w:p w:rsidR="005E023C" w:rsidRPr="005E023C" w:rsidRDefault="005E023C" w:rsidP="005E023C">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היקף, איכות ורלוונטיות הניסיון המוכח של המבצע- 20%. לעניין היקף הניסיון- הניקוד יתייחס להיקף הניסיון מעבר לנדרש בתנאי הסף.                              </w:t>
      </w:r>
    </w:p>
    <w:p w:rsidR="005E023C" w:rsidRPr="005E023C" w:rsidRDefault="005E023C" w:rsidP="005E023C">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טיב ההמלצות שקיבל המבצע (המלצות שצורפו להצעה ו/או המלצות שהתקבלו במהלך שיחות שיזם עורך המכרז) -% 5.</w:t>
      </w:r>
    </w:p>
    <w:p w:rsidR="005E023C" w:rsidRPr="005E023C" w:rsidRDefault="005E023C" w:rsidP="005E023C">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בוגר קורס</w:t>
      </w:r>
      <w:r w:rsidRPr="005E023C">
        <w:rPr>
          <w:rFonts w:ascii="Times New Roman" w:hAnsi="Times New Roman" w:cs="David"/>
          <w:sz w:val="24"/>
          <w:szCs w:val="24"/>
          <w:rtl/>
        </w:rPr>
        <w:t xml:space="preserve"> מוכר </w:t>
      </w:r>
      <w:r w:rsidRPr="005E023C">
        <w:rPr>
          <w:rFonts w:ascii="Times New Roman" w:hAnsi="Times New Roman" w:cs="David" w:hint="cs"/>
          <w:sz w:val="24"/>
          <w:szCs w:val="24"/>
          <w:rtl/>
        </w:rPr>
        <w:t>לגמולוגיה- 5%</w:t>
      </w:r>
    </w:p>
    <w:p w:rsidR="005E023C" w:rsidRPr="005E023C" w:rsidRDefault="005E023C" w:rsidP="005E023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הניסיון ורלוונטיות ההשכלה תהא לפי שיקול דעתה הבלעדי של ועדת המכרזים.</w:t>
      </w:r>
    </w:p>
    <w:p w:rsidR="005E023C" w:rsidRPr="005E023C" w:rsidRDefault="005E023C" w:rsidP="005E023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ג.   </w:t>
      </w:r>
      <w:r w:rsidRPr="005E023C">
        <w:rPr>
          <w:rFonts w:ascii="Times New Roman" w:hAnsi="Times New Roman" w:cs="David"/>
          <w:sz w:val="24"/>
          <w:szCs w:val="24"/>
          <w:rtl/>
        </w:rPr>
        <w:t>המשרד יהיה רשאי, לפי שיקול דעתו הבלעדי, לפנות לממליצים של</w:t>
      </w:r>
      <w:r w:rsidRPr="005E023C">
        <w:rPr>
          <w:rFonts w:ascii="Times New Roman" w:hAnsi="Times New Roman" w:cs="David" w:hint="cs"/>
          <w:sz w:val="24"/>
          <w:szCs w:val="24"/>
          <w:rtl/>
        </w:rPr>
        <w:t xml:space="preserve"> המבצע</w:t>
      </w:r>
      <w:r w:rsidRPr="005E023C">
        <w:rPr>
          <w:rFonts w:ascii="Times New Roman" w:hAnsi="Times New Roman" w:cs="David"/>
          <w:sz w:val="24"/>
          <w:szCs w:val="24"/>
          <w:rtl/>
        </w:rPr>
        <w:t xml:space="preserve">, חלקם או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כולם, וכן לגורמים אחרים שקיבלו שירותים</w:t>
      </w:r>
      <w:r w:rsidRPr="005E023C">
        <w:rPr>
          <w:rFonts w:ascii="Times New Roman" w:hAnsi="Times New Roman" w:cs="David" w:hint="cs"/>
          <w:sz w:val="24"/>
          <w:szCs w:val="24"/>
          <w:rtl/>
        </w:rPr>
        <w:t xml:space="preserve"> מהמבצע, </w:t>
      </w:r>
      <w:r w:rsidRPr="005E023C">
        <w:rPr>
          <w:rFonts w:ascii="Times New Roman" w:hAnsi="Times New Roman" w:cs="David"/>
          <w:sz w:val="24"/>
          <w:szCs w:val="24"/>
          <w:rtl/>
        </w:rPr>
        <w:t>לשם קבלת פרטים אודות השירות שקיבלו ושביעות רצונם ממנו.</w:t>
      </w:r>
    </w:p>
    <w:p w:rsidR="005E023C" w:rsidRPr="005E023C" w:rsidRDefault="005E023C" w:rsidP="005E023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 xml:space="preserve">ד.   </w:t>
      </w:r>
      <w:r w:rsidRPr="005E023C">
        <w:rPr>
          <w:rFonts w:ascii="Times New Roman" w:hAnsi="Times New Roman" w:cs="David"/>
          <w:sz w:val="24"/>
          <w:szCs w:val="24"/>
          <w:rtl/>
        </w:rPr>
        <w:t xml:space="preserve">המשרד רשאי להתחשב בניסיון קודם של </w:t>
      </w:r>
      <w:r w:rsidRPr="005E023C">
        <w:rPr>
          <w:rFonts w:ascii="Times New Roman" w:hAnsi="Times New Roman" w:cs="David" w:hint="cs"/>
          <w:sz w:val="24"/>
          <w:szCs w:val="24"/>
          <w:rtl/>
        </w:rPr>
        <w:t xml:space="preserve">המציע ו/או </w:t>
      </w:r>
      <w:r w:rsidRPr="005E023C">
        <w:rPr>
          <w:rFonts w:ascii="Times New Roman" w:hAnsi="Times New Roman" w:cs="David"/>
          <w:sz w:val="24"/>
          <w:szCs w:val="24"/>
          <w:rtl/>
        </w:rPr>
        <w:t xml:space="preserve">מי </w:t>
      </w:r>
      <w:r w:rsidRPr="005E023C">
        <w:rPr>
          <w:rFonts w:ascii="Times New Roman" w:hAnsi="Times New Roman" w:cs="David" w:hint="cs"/>
          <w:sz w:val="24"/>
          <w:szCs w:val="24"/>
          <w:rtl/>
        </w:rPr>
        <w:t xml:space="preserve">המבצע </w:t>
      </w:r>
      <w:r w:rsidRPr="005E023C">
        <w:rPr>
          <w:rFonts w:ascii="Times New Roman" w:hAnsi="Times New Roman" w:cs="David"/>
          <w:sz w:val="24"/>
          <w:szCs w:val="24"/>
          <w:rtl/>
        </w:rPr>
        <w:t>המוצע</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עם המשרד או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עם גורמים אחרים ככל שידוע למשרד על ניסיון זה, לטוב ולרע.</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ככל שלמשרד ניסיון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 xml:space="preserve">קודם עם </w:t>
      </w:r>
      <w:r w:rsidRPr="005E023C">
        <w:rPr>
          <w:rFonts w:ascii="Times New Roman" w:hAnsi="Times New Roman" w:cs="David" w:hint="cs"/>
          <w:sz w:val="24"/>
          <w:szCs w:val="24"/>
          <w:rtl/>
        </w:rPr>
        <w:t xml:space="preserve">המציע ו/או </w:t>
      </w:r>
      <w:r w:rsidRPr="005E023C">
        <w:rPr>
          <w:rFonts w:ascii="Times New Roman" w:hAnsi="Times New Roman" w:cs="David"/>
          <w:sz w:val="24"/>
          <w:szCs w:val="24"/>
          <w:rtl/>
        </w:rPr>
        <w:t xml:space="preserve">המבצע, חוות הדעת של המשרד תקבל משקל מכריע בעת מתן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הניקוד ביחס ליתר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ההמלצות.</w:t>
      </w:r>
    </w:p>
    <w:p w:rsidR="005E023C" w:rsidRPr="005E023C" w:rsidRDefault="005E023C" w:rsidP="005E023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ה.</w:t>
      </w:r>
      <w:r w:rsidRPr="005E023C">
        <w:rPr>
          <w:rFonts w:ascii="Times New Roman" w:hAnsi="Times New Roman" w:cs="David" w:hint="cs"/>
          <w:sz w:val="24"/>
          <w:szCs w:val="24"/>
          <w:rtl/>
        </w:rPr>
        <w:tab/>
        <w:t>הועדה תהיה רשאית לפסול על הסף ולא לזמן לראיון הצעות שיקבלו ניקוד כולל של פחות מ- 23% מתוך 30% בסעיף זה.</w:t>
      </w:r>
    </w:p>
    <w:p w:rsidR="005E023C" w:rsidRPr="005E023C" w:rsidRDefault="005E023C" w:rsidP="005E023C">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p>
    <w:p w:rsidR="005E023C" w:rsidRPr="005E023C" w:rsidRDefault="005E023C" w:rsidP="005E023C">
      <w:pPr>
        <w:numPr>
          <w:ilvl w:val="1"/>
          <w:numId w:val="14"/>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5E023C">
        <w:rPr>
          <w:rFonts w:ascii="Times New Roman" w:hAnsi="Times New Roman" w:cs="David" w:hint="cs"/>
          <w:b/>
          <w:bCs/>
          <w:sz w:val="24"/>
          <w:szCs w:val="24"/>
          <w:rtl/>
        </w:rPr>
        <w:t>ריאיון התרשמות (20%)</w:t>
      </w:r>
    </w:p>
    <w:p w:rsidR="005E023C" w:rsidRPr="005E023C" w:rsidRDefault="005E023C" w:rsidP="005E023C">
      <w:pPr>
        <w:spacing w:after="0" w:line="360" w:lineRule="auto"/>
        <w:ind w:left="1473" w:hanging="30"/>
        <w:jc w:val="both"/>
        <w:rPr>
          <w:rFonts w:ascii="Times New Roman" w:hAnsi="Times New Roman" w:cs="David"/>
          <w:sz w:val="24"/>
          <w:szCs w:val="24"/>
          <w:rtl/>
        </w:rPr>
      </w:pPr>
      <w:r w:rsidRPr="005E023C">
        <w:rPr>
          <w:rFonts w:ascii="Times New Roman" w:hAnsi="Times New Roman" w:cs="David" w:hint="cs"/>
          <w:sz w:val="24"/>
          <w:szCs w:val="24"/>
          <w:rtl/>
        </w:rPr>
        <w:t xml:space="preserve">בשלב זה ייקבע המזמין את התרשמותו הכללית </w:t>
      </w:r>
      <w:proofErr w:type="spellStart"/>
      <w:r w:rsidRPr="005E023C">
        <w:rPr>
          <w:rFonts w:ascii="Times New Roman" w:hAnsi="Times New Roman" w:cs="David" w:hint="cs"/>
          <w:sz w:val="24"/>
          <w:szCs w:val="24"/>
          <w:rtl/>
        </w:rPr>
        <w:t>מהמציע</w:t>
      </w:r>
      <w:proofErr w:type="spellEnd"/>
      <w:r w:rsidRPr="005E023C">
        <w:rPr>
          <w:rFonts w:ascii="Times New Roman" w:hAnsi="Times New Roman" w:cs="David" w:hint="cs"/>
          <w:sz w:val="24"/>
          <w:szCs w:val="24"/>
          <w:rtl/>
        </w:rPr>
        <w:t xml:space="preserve"> ו/או מהמבצע לגבי מידת יכולתו, התאמתו, ניסיונ</w:t>
      </w:r>
      <w:r w:rsidRPr="005E023C">
        <w:rPr>
          <w:rFonts w:ascii="Times New Roman" w:hAnsi="Times New Roman" w:cs="David" w:hint="eastAsia"/>
          <w:sz w:val="24"/>
          <w:szCs w:val="24"/>
          <w:rtl/>
        </w:rPr>
        <w:t>ו</w:t>
      </w:r>
      <w:r w:rsidRPr="005E023C">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והמבצע לריאיון שיתקיים אצל מי מטעם עורך המכרז. על כל המוזמנים להגיע לריאיון. </w:t>
      </w:r>
    </w:p>
    <w:p w:rsidR="005E023C" w:rsidRPr="005E023C" w:rsidRDefault="005E023C" w:rsidP="005E023C">
      <w:pPr>
        <w:spacing w:after="0" w:line="360" w:lineRule="auto"/>
        <w:ind w:left="1473" w:hanging="30"/>
        <w:jc w:val="both"/>
        <w:rPr>
          <w:rFonts w:ascii="Times New Roman" w:hAnsi="Times New Roman" w:cs="David"/>
          <w:sz w:val="24"/>
          <w:szCs w:val="24"/>
          <w:rtl/>
        </w:rPr>
      </w:pPr>
      <w:r w:rsidRPr="005E023C">
        <w:rPr>
          <w:rFonts w:ascii="Times New Roman" w:hAnsi="Times New Roman" w:cs="David" w:hint="cs"/>
          <w:sz w:val="24"/>
          <w:szCs w:val="24"/>
          <w:rtl/>
        </w:rPr>
        <w:t xml:space="preserve">הועדה תהיה רשאית לפסול על הסף הצעות שיקבלו ניקוד כולל של פחות מ-  37.5% מתוך 50% במדדי האיכות </w:t>
      </w:r>
      <w:proofErr w:type="spellStart"/>
      <w:r w:rsidRPr="005E023C">
        <w:rPr>
          <w:rFonts w:ascii="Times New Roman" w:hAnsi="Times New Roman" w:cs="David" w:hint="cs"/>
          <w:sz w:val="24"/>
          <w:szCs w:val="24"/>
          <w:rtl/>
        </w:rPr>
        <w:t>והראיון</w:t>
      </w:r>
      <w:proofErr w:type="spellEnd"/>
      <w:r w:rsidRPr="005E023C">
        <w:rPr>
          <w:rFonts w:ascii="Times New Roman" w:hAnsi="Times New Roman" w:cs="David" w:hint="cs"/>
          <w:sz w:val="24"/>
          <w:szCs w:val="24"/>
          <w:rtl/>
        </w:rPr>
        <w:t>.</w:t>
      </w:r>
    </w:p>
    <w:p w:rsidR="005E023C" w:rsidRPr="005E023C" w:rsidRDefault="005E023C" w:rsidP="005E023C">
      <w:pPr>
        <w:numPr>
          <w:ilvl w:val="1"/>
          <w:numId w:val="14"/>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5E023C">
        <w:rPr>
          <w:rFonts w:ascii="Times New Roman" w:hAnsi="Times New Roman" w:cs="David" w:hint="cs"/>
          <w:b/>
          <w:bCs/>
          <w:sz w:val="24"/>
          <w:szCs w:val="24"/>
          <w:rtl/>
        </w:rPr>
        <w:t>הצעת המחיר (50%)</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על המציע להציע הצעת מחיר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כוללת למתן השירות ע"ג נספח </w:t>
      </w:r>
      <w:r w:rsidRPr="005E023C">
        <w:rPr>
          <w:rFonts w:ascii="Times New Roman" w:hAnsi="Times New Roman" w:cs="David" w:hint="cs"/>
          <w:sz w:val="24"/>
          <w:szCs w:val="24"/>
          <w:rtl/>
        </w:rPr>
        <w:t>ד'</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"טופס הצעת מחיר" </w:t>
      </w:r>
      <w:proofErr w:type="spellStart"/>
      <w:r w:rsidRPr="005E023C">
        <w:rPr>
          <w:rFonts w:ascii="Times New Roman" w:hAnsi="Times New Roman" w:cs="David"/>
          <w:sz w:val="24"/>
          <w:szCs w:val="24"/>
          <w:rtl/>
        </w:rPr>
        <w:t>המצ"ב</w:t>
      </w:r>
      <w:proofErr w:type="spellEnd"/>
      <w:r w:rsidRPr="005E023C">
        <w:rPr>
          <w:rFonts w:ascii="Times New Roman" w:hAnsi="Times New Roman" w:cs="David"/>
          <w:sz w:val="24"/>
          <w:szCs w:val="24"/>
          <w:rtl/>
        </w:rPr>
        <w:t>.</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הצעת המחיר תצוין בשקלים חדשים (כולל מע"מ</w:t>
      </w:r>
      <w:r w:rsidRPr="005E023C">
        <w:rPr>
          <w:rFonts w:ascii="Times New Roman" w:hAnsi="Times New Roman" w:cs="David" w:hint="cs"/>
          <w:sz w:val="24"/>
          <w:szCs w:val="24"/>
          <w:rtl/>
        </w:rPr>
        <w:t xml:space="preserve"> ו/או כל מס אחר שעל עורך המכרז לשלם לזוכה</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אך לא יותר מ- 120 ₪ לשעה, כולל מע"מ. </w:t>
      </w:r>
      <w:r w:rsidRPr="005E023C">
        <w:rPr>
          <w:rFonts w:ascii="Times New Roman" w:hAnsi="Times New Roman" w:cs="David"/>
          <w:sz w:val="24"/>
          <w:szCs w:val="24"/>
          <w:rtl/>
        </w:rPr>
        <w:t xml:space="preserve">ההצעה תהיה מלאה, </w:t>
      </w:r>
      <w:r w:rsidRPr="005E023C">
        <w:rPr>
          <w:rFonts w:ascii="Times New Roman" w:hAnsi="Times New Roman" w:cs="David" w:hint="cs"/>
          <w:sz w:val="24"/>
          <w:szCs w:val="24"/>
          <w:rtl/>
        </w:rPr>
        <w:t>ס</w:t>
      </w:r>
      <w:r w:rsidRPr="005E023C">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E023C">
        <w:rPr>
          <w:rFonts w:ascii="Times New Roman" w:hAnsi="Times New Roman" w:cs="David" w:hint="cs"/>
          <w:sz w:val="24"/>
          <w:szCs w:val="24"/>
          <w:rtl/>
        </w:rPr>
        <w:t>כולל תשלומים</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בגין העסקת כוח אדם, תשלומים </w:t>
      </w:r>
      <w:r w:rsidRPr="005E023C">
        <w:rPr>
          <w:rFonts w:ascii="Times New Roman" w:hAnsi="Times New Roman" w:cs="David"/>
          <w:sz w:val="24"/>
          <w:szCs w:val="24"/>
          <w:rtl/>
        </w:rPr>
        <w:t>לביטוח לאומי ותשלומים נוספים בגין זכויות סוציאליות</w:t>
      </w:r>
      <w:r w:rsidRPr="005E023C">
        <w:rPr>
          <w:rFonts w:ascii="Times New Roman" w:hAnsi="Times New Roman" w:cs="David" w:hint="cs"/>
          <w:sz w:val="24"/>
          <w:szCs w:val="24"/>
          <w:rtl/>
        </w:rPr>
        <w:t xml:space="preserve">, הוצאות משרדיות, נסיעות </w:t>
      </w:r>
      <w:proofErr w:type="spellStart"/>
      <w:r w:rsidRPr="005E023C">
        <w:rPr>
          <w:rFonts w:ascii="Times New Roman" w:hAnsi="Times New Roman" w:cs="David" w:hint="cs"/>
          <w:sz w:val="24"/>
          <w:szCs w:val="24"/>
          <w:rtl/>
        </w:rPr>
        <w:t>וכו</w:t>
      </w:r>
      <w:proofErr w:type="spellEnd"/>
      <w:r w:rsidRPr="005E023C">
        <w:rPr>
          <w:rFonts w:ascii="Times New Roman" w:hAnsi="Times New Roman" w:cs="David" w:hint="cs"/>
          <w:sz w:val="24"/>
          <w:szCs w:val="24"/>
          <w:rtl/>
        </w:rPr>
        <w:t>'</w:t>
      </w:r>
      <w:r w:rsidRPr="005E023C">
        <w:rPr>
          <w:rFonts w:ascii="Times New Roman" w:hAnsi="Times New Roman" w:cs="David"/>
          <w:sz w:val="24"/>
          <w:szCs w:val="24"/>
          <w:rtl/>
        </w:rPr>
        <w:t>.</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אין להתנות את הצעת המחיר בשום תנאי.</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E023C">
        <w:rPr>
          <w:rFonts w:ascii="Times New Roman" w:hAnsi="Times New Roman" w:cs="David" w:hint="cs"/>
          <w:sz w:val="24"/>
          <w:szCs w:val="24"/>
          <w:rtl/>
        </w:rPr>
        <w:lastRenderedPageBreak/>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5E023C">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5E023C" w:rsidRPr="005E023C" w:rsidRDefault="005E023C" w:rsidP="005E023C">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b/>
          <w:bCs/>
          <w:sz w:val="24"/>
          <w:szCs w:val="24"/>
          <w:rtl/>
        </w:rPr>
      </w:pPr>
      <w:r w:rsidRPr="005E023C">
        <w:rPr>
          <w:rFonts w:ascii="Times New Roman" w:hAnsi="Times New Roman" w:cs="David" w:hint="cs"/>
          <w:sz w:val="24"/>
          <w:szCs w:val="24"/>
          <w:rtl/>
        </w:rPr>
        <w:t>הציון בגין המחיר יינתן כדלקמן:</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א. </w:t>
      </w:r>
      <w:r w:rsidRPr="005E023C">
        <w:rPr>
          <w:rFonts w:ascii="Times New Roman" w:hAnsi="Times New Roman" w:cs="David"/>
          <w:sz w:val="24"/>
          <w:szCs w:val="24"/>
          <w:rtl/>
        </w:rPr>
        <w:t xml:space="preserve">הצעת המחיר </w:t>
      </w:r>
      <w:r w:rsidRPr="005E023C">
        <w:rPr>
          <w:rFonts w:ascii="Times New Roman" w:hAnsi="Times New Roman" w:cs="David"/>
          <w:sz w:val="24"/>
          <w:szCs w:val="24"/>
          <w:u w:val="single"/>
          <w:rtl/>
        </w:rPr>
        <w:t>הזולה ביותר</w:t>
      </w:r>
      <w:r w:rsidRPr="005E023C">
        <w:rPr>
          <w:rFonts w:ascii="Times New Roman" w:hAnsi="Times New Roman" w:cs="David"/>
          <w:sz w:val="24"/>
          <w:szCs w:val="24"/>
          <w:rtl/>
        </w:rPr>
        <w:t xml:space="preserve"> תזכה לניקוד </w:t>
      </w:r>
      <w:r w:rsidRPr="005E023C">
        <w:rPr>
          <w:rFonts w:ascii="Times New Roman" w:hAnsi="Times New Roman" w:cs="David" w:hint="cs"/>
          <w:sz w:val="24"/>
          <w:szCs w:val="24"/>
          <w:rtl/>
        </w:rPr>
        <w:t xml:space="preserve">המקסימאלי באמת מידה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זו</w:t>
      </w:r>
      <w:r w:rsidRPr="005E023C">
        <w:rPr>
          <w:rFonts w:ascii="Times New Roman" w:hAnsi="Times New Roman" w:cs="David"/>
          <w:sz w:val="24"/>
          <w:szCs w:val="24"/>
          <w:rtl/>
        </w:rPr>
        <w:t xml:space="preserve"> - ובהתאם ידורגו ההצעות הבאות. </w:t>
      </w:r>
    </w:p>
    <w:p w:rsidR="005E023C" w:rsidRPr="005E023C" w:rsidRDefault="005E023C" w:rsidP="005E023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5E023C" w:rsidRPr="005E023C" w:rsidRDefault="005E023C" w:rsidP="005E023C">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E023C">
        <w:rPr>
          <w:rFonts w:ascii="Times New Roman" w:hAnsi="Times New Roman" w:cs="David" w:hint="cs"/>
          <w:sz w:val="24"/>
          <w:szCs w:val="24"/>
          <w:rtl/>
        </w:rPr>
        <w:tab/>
      </w: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נוסחת החישוב היא:</w:t>
      </w:r>
    </w:p>
    <w:p w:rsidR="005E023C" w:rsidRPr="005E023C" w:rsidRDefault="005E023C" w:rsidP="005E023C">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5E023C">
        <w:rPr>
          <w:rFonts w:ascii="Times New Roman" w:hAnsi="Times New Roman" w:cs="David" w:hint="cs"/>
          <w:sz w:val="24"/>
          <w:szCs w:val="24"/>
          <w:rtl/>
        </w:rPr>
        <w:t xml:space="preserve">  </w:t>
      </w:r>
      <w:r w:rsidRPr="005E023C">
        <w:rPr>
          <w:rFonts w:ascii="Times New Roman" w:hAnsi="Times New Roman" w:cs="David"/>
          <w:sz w:val="24"/>
          <w:szCs w:val="24"/>
          <w:u w:val="single"/>
          <w:rtl/>
        </w:rPr>
        <w:t>הצעת המחיר הזולה ביותר</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Pr>
        <w:t>X</w:t>
      </w:r>
      <w:r w:rsidRPr="005E023C">
        <w:rPr>
          <w:rFonts w:ascii="Times New Roman" w:hAnsi="Times New Roman" w:cs="David"/>
          <w:sz w:val="24"/>
          <w:szCs w:val="24"/>
          <w:u w:val="single"/>
          <w:rtl/>
        </w:rPr>
        <w:t xml:space="preserve"> הניקוד באמת המידה</w:t>
      </w:r>
    </w:p>
    <w:p w:rsidR="005E023C" w:rsidRPr="005E023C" w:rsidRDefault="005E023C" w:rsidP="005E023C">
      <w:pPr>
        <w:spacing w:after="0" w:line="360" w:lineRule="auto"/>
        <w:ind w:firstLine="720"/>
        <w:jc w:val="center"/>
        <w:rPr>
          <w:rFonts w:ascii="Times New Roman" w:hAnsi="Times New Roman" w:cs="David"/>
          <w:b/>
          <w:bCs/>
          <w:sz w:val="24"/>
          <w:szCs w:val="24"/>
        </w:rPr>
      </w:pPr>
      <w:r w:rsidRPr="005E023C">
        <w:rPr>
          <w:rFonts w:ascii="Times New Roman" w:hAnsi="Times New Roman" w:cs="David"/>
          <w:sz w:val="24"/>
          <w:szCs w:val="24"/>
          <w:rtl/>
        </w:rPr>
        <w:t>הצעת המחיר המוצעת</w:t>
      </w:r>
      <w:r w:rsidRPr="005E023C">
        <w:rPr>
          <w:rFonts w:ascii="Times New Roman" w:hAnsi="Times New Roman" w:cs="David"/>
          <w:sz w:val="24"/>
          <w:szCs w:val="24"/>
          <w:rtl/>
        </w:rPr>
        <w:br/>
      </w: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E023C">
        <w:rPr>
          <w:rFonts w:ascii="Arial" w:hAnsi="Arial" w:cs="David" w:hint="cs"/>
          <w:b/>
          <w:bCs/>
          <w:sz w:val="28"/>
          <w:szCs w:val="28"/>
          <w:u w:val="single"/>
          <w:rtl/>
        </w:rPr>
        <w:t>הוראות בדבר הגשת ההצעה</w:t>
      </w:r>
    </w:p>
    <w:p w:rsidR="005E023C" w:rsidRPr="005E023C" w:rsidRDefault="005E023C" w:rsidP="005E023C">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E023C">
        <w:rPr>
          <w:rFonts w:ascii="Times New Roman" w:hAnsi="Times New Roman" w:cs="David" w:hint="cs"/>
          <w:b/>
          <w:bCs/>
          <w:sz w:val="24"/>
          <w:szCs w:val="24"/>
          <w:rtl/>
        </w:rPr>
        <w:t>מסמך ההצעה</w:t>
      </w:r>
    </w:p>
    <w:p w:rsidR="005E023C" w:rsidRPr="005E023C" w:rsidRDefault="005E023C" w:rsidP="005E023C">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E023C">
        <w:rPr>
          <w:rFonts w:ascii="Times New Roman" w:hAnsi="Times New Roman" w:cs="David"/>
          <w:sz w:val="24"/>
          <w:szCs w:val="24"/>
          <w:rtl/>
        </w:rPr>
        <w:t>צירוף כל המסמכים הנדרשים על-פי</w:t>
      </w:r>
      <w:r w:rsidRPr="005E023C">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5E023C" w:rsidRPr="005E023C" w:rsidRDefault="005E023C" w:rsidP="005E023C">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E023C">
        <w:rPr>
          <w:rFonts w:ascii="Times New Roman" w:hAnsi="Times New Roman" w:cs="David"/>
          <w:sz w:val="24"/>
          <w:szCs w:val="24"/>
          <w:rtl/>
        </w:rPr>
        <w:t>כל שינוי או תוספת שייעשו על ידי המציע במסמכי המכרז, או כל הסתייגות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לגביהם, בין אם ע"י תוספת בגוף המסמכים ובין במכתב לוואי או בכל דרך</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אחרת, עלולים לגרום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המשרד לא חייב להודיע למציע הודעה בנוסף על האמור בסעיף זה. קיבל</w:t>
      </w:r>
      <w:r w:rsidRPr="005E023C">
        <w:rPr>
          <w:rFonts w:ascii="Times New Roman" w:hAnsi="Times New Roman" w:cs="Times New Roman" w:hint="cs"/>
          <w:sz w:val="16"/>
          <w:szCs w:val="16"/>
          <w:rtl/>
        </w:rPr>
        <w:t xml:space="preserve"> </w:t>
      </w:r>
      <w:r w:rsidRPr="005E023C">
        <w:rPr>
          <w:rFonts w:ascii="Times New Roman" w:hAnsi="Times New Roman" w:cs="David"/>
          <w:sz w:val="24"/>
          <w:szCs w:val="24"/>
          <w:rtl/>
        </w:rPr>
        <w:t>המשרד את הצעת המציע, יראו את השינויים האמורים כאילו לא נעשו כלל.</w:t>
      </w:r>
    </w:p>
    <w:p w:rsidR="005E023C" w:rsidRPr="005E023C" w:rsidRDefault="005E023C" w:rsidP="005E023C">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E023C">
        <w:rPr>
          <w:rFonts w:ascii="Times New Roman" w:hAnsi="Times New Roman" w:cs="David"/>
          <w:sz w:val="24"/>
          <w:szCs w:val="24"/>
          <w:rtl/>
        </w:rPr>
        <w:t>הגשת ההצעה חתומה מהווה ראיה חלוטה לכך שהמציע קרא את כל האמור במסמכי המכרז וההסכם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המצורף לו על נספחיו, הבין את האמור במסמכים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אלה ונתן לכך את הסכמתו הבלתי מסויגת</w:t>
      </w:r>
      <w:r w:rsidRPr="005E023C">
        <w:rPr>
          <w:rFonts w:ascii="Times New Roman" w:hAnsi="Times New Roman" w:cs="David" w:hint="cs"/>
          <w:sz w:val="24"/>
          <w:szCs w:val="24"/>
          <w:rtl/>
        </w:rPr>
        <w:t xml:space="preserve"> וכי הוא מתחייב</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לספק את השירותים</w:t>
      </w:r>
      <w:r w:rsidRPr="005E023C">
        <w:rPr>
          <w:rFonts w:ascii="Times New Roman" w:hAnsi="Times New Roman" w:cs="David"/>
          <w:sz w:val="24"/>
          <w:szCs w:val="24"/>
          <w:rtl/>
        </w:rPr>
        <w:t xml:space="preserve"> בהתאם </w:t>
      </w:r>
      <w:r w:rsidRPr="005E023C">
        <w:rPr>
          <w:rFonts w:ascii="Times New Roman" w:hAnsi="Times New Roman" w:cs="David" w:hint="cs"/>
          <w:sz w:val="24"/>
          <w:szCs w:val="24"/>
          <w:rtl/>
        </w:rPr>
        <w:t>ל</w:t>
      </w:r>
      <w:r w:rsidRPr="005E023C">
        <w:rPr>
          <w:rFonts w:ascii="Times New Roman" w:hAnsi="Times New Roman" w:cs="David"/>
          <w:sz w:val="24"/>
          <w:szCs w:val="24"/>
          <w:rtl/>
        </w:rPr>
        <w:t>הוראות מ</w:t>
      </w:r>
      <w:r w:rsidRPr="005E023C">
        <w:rPr>
          <w:rFonts w:ascii="Times New Roman" w:hAnsi="Times New Roman" w:cs="David" w:hint="cs"/>
          <w:sz w:val="24"/>
          <w:szCs w:val="24"/>
          <w:rtl/>
        </w:rPr>
        <w:t>כרז</w:t>
      </w:r>
      <w:r w:rsidRPr="005E023C">
        <w:rPr>
          <w:rFonts w:ascii="Times New Roman" w:hAnsi="Times New Roman" w:cs="David"/>
          <w:sz w:val="24"/>
          <w:szCs w:val="24"/>
          <w:rtl/>
        </w:rPr>
        <w:t xml:space="preserve"> זה ל</w:t>
      </w:r>
      <w:r w:rsidRPr="005E023C">
        <w:rPr>
          <w:rFonts w:ascii="Times New Roman" w:hAnsi="Times New Roman" w:cs="David" w:hint="cs"/>
          <w:sz w:val="24"/>
          <w:szCs w:val="24"/>
          <w:rtl/>
        </w:rPr>
        <w:t>רבות בהתאם ל</w:t>
      </w:r>
      <w:r w:rsidRPr="005E023C">
        <w:rPr>
          <w:rFonts w:ascii="Times New Roman" w:hAnsi="Times New Roman" w:cs="David"/>
          <w:sz w:val="24"/>
          <w:szCs w:val="24"/>
          <w:rtl/>
        </w:rPr>
        <w:t>הוראות ההסכם שייחתם</w:t>
      </w:r>
      <w:r w:rsidRPr="005E023C">
        <w:rPr>
          <w:rFonts w:ascii="Times New Roman" w:hAnsi="Times New Roman" w:cs="David" w:hint="cs"/>
          <w:sz w:val="24"/>
          <w:szCs w:val="24"/>
          <w:rtl/>
        </w:rPr>
        <w:t xml:space="preserve"> </w:t>
      </w:r>
      <w:proofErr w:type="spellStart"/>
      <w:r w:rsidRPr="005E023C">
        <w:rPr>
          <w:rFonts w:ascii="Times New Roman" w:hAnsi="Times New Roman" w:cs="David"/>
          <w:sz w:val="24"/>
          <w:szCs w:val="24"/>
          <w:rtl/>
        </w:rPr>
        <w:t>עימו</w:t>
      </w:r>
      <w:proofErr w:type="spellEnd"/>
      <w:r w:rsidRPr="005E023C">
        <w:rPr>
          <w:rFonts w:ascii="Times New Roman" w:hAnsi="Times New Roman" w:cs="David" w:hint="cs"/>
          <w:sz w:val="24"/>
          <w:szCs w:val="24"/>
          <w:rtl/>
        </w:rPr>
        <w:t xml:space="preserve"> על נספחיו, בדייקנות, ביעילות ובמומחיות.</w:t>
      </w: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ind w:left="753"/>
        <w:jc w:val="both"/>
        <w:rPr>
          <w:rFonts w:ascii="Times New Roman" w:hAnsi="Times New Roman" w:cs="David"/>
          <w:sz w:val="24"/>
          <w:szCs w:val="24"/>
          <w:rtl/>
        </w:rPr>
      </w:pPr>
    </w:p>
    <w:p w:rsidR="005E023C" w:rsidRPr="005E023C" w:rsidRDefault="005E023C" w:rsidP="005E023C">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E023C">
        <w:rPr>
          <w:rFonts w:ascii="Times New Roman" w:hAnsi="Times New Roman" w:cs="David" w:hint="cs"/>
          <w:b/>
          <w:bCs/>
          <w:sz w:val="24"/>
          <w:szCs w:val="24"/>
          <w:rtl/>
        </w:rPr>
        <w:t>אופן הגשת ההצעה</w:t>
      </w:r>
    </w:p>
    <w:p w:rsidR="005E023C" w:rsidRPr="005E023C" w:rsidRDefault="005E023C" w:rsidP="005E023C">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הגשת הצעה </w:t>
      </w:r>
      <w:r w:rsidRPr="005E023C">
        <w:rPr>
          <w:rFonts w:ascii="Times New Roman" w:hAnsi="Times New Roman" w:cs="David" w:hint="cs"/>
          <w:sz w:val="24"/>
          <w:szCs w:val="24"/>
          <w:rtl/>
        </w:rPr>
        <w:t>למכרז חייבת בתשלום בסך 300</w:t>
      </w:r>
      <w:r w:rsidRPr="005E023C">
        <w:rPr>
          <w:rFonts w:ascii="Times New Roman" w:hAnsi="Times New Roman" w:cs="David"/>
          <w:sz w:val="24"/>
          <w:szCs w:val="24"/>
          <w:rtl/>
        </w:rPr>
        <w:t xml:space="preserve"> ₪ </w:t>
      </w:r>
      <w:r w:rsidRPr="005E023C">
        <w:rPr>
          <w:rFonts w:ascii="Times New Roman" w:hAnsi="Times New Roman" w:cs="David" w:hint="cs"/>
          <w:sz w:val="24"/>
          <w:szCs w:val="24"/>
          <w:rtl/>
        </w:rPr>
        <w:t xml:space="preserve">(שלא יוחזרו), עבור מסמכי המכרז. התשלום יבוצע </w:t>
      </w:r>
      <w:r w:rsidRPr="005E023C">
        <w:rPr>
          <w:rFonts w:ascii="Times New Roman" w:hAnsi="Times New Roman" w:cs="David"/>
          <w:sz w:val="24"/>
          <w:szCs w:val="24"/>
          <w:rtl/>
        </w:rPr>
        <w:t xml:space="preserve">באמצעות אתר האינטרנט </w:t>
      </w:r>
      <w:r w:rsidRPr="005E023C">
        <w:rPr>
          <w:rFonts w:ascii="Times New Roman" w:hAnsi="Times New Roman" w:cs="David" w:hint="cs"/>
          <w:sz w:val="24"/>
          <w:szCs w:val="24"/>
          <w:rtl/>
        </w:rPr>
        <w:t xml:space="preserve">של המשרד, בכתובת </w:t>
      </w:r>
      <w:r w:rsidRPr="005E023C">
        <w:rPr>
          <w:rFonts w:ascii="Times New Roman" w:hAnsi="Times New Roman" w:cs="David"/>
          <w:sz w:val="24"/>
          <w:szCs w:val="24"/>
          <w:u w:val="single"/>
        </w:rPr>
        <w:t>www.economy.gov.il</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או ב</w:t>
      </w:r>
      <w:r w:rsidRPr="005E023C">
        <w:rPr>
          <w:rFonts w:ascii="Times New Roman" w:hAnsi="Times New Roman" w:cs="David" w:hint="cs"/>
          <w:sz w:val="24"/>
          <w:szCs w:val="24"/>
          <w:rtl/>
        </w:rPr>
        <w:t xml:space="preserve">דרך של </w:t>
      </w:r>
      <w:r w:rsidRPr="005E023C">
        <w:rPr>
          <w:rFonts w:ascii="Times New Roman" w:hAnsi="Times New Roman" w:cs="David"/>
          <w:sz w:val="24"/>
          <w:szCs w:val="24"/>
          <w:rtl/>
        </w:rPr>
        <w:t>הפקדה לבנק הדואר</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סניף</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001,</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לחשבון מס' 31514 לטובת 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w:t>
      </w:r>
    </w:p>
    <w:p w:rsidR="005E023C" w:rsidRPr="005E023C" w:rsidRDefault="005E023C" w:rsidP="005E023C">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על המציע להגיש הצעתו בשתי מעטפות נפרדות כדלקמן:</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b/>
          <w:bCs/>
          <w:sz w:val="24"/>
          <w:szCs w:val="24"/>
          <w:rtl/>
        </w:rPr>
        <w:t>מעטפה 1</w:t>
      </w:r>
      <w:r w:rsidRPr="005E023C">
        <w:rPr>
          <w:rFonts w:ascii="Times New Roman" w:hAnsi="Times New Roman" w:cs="David" w:hint="cs"/>
          <w:sz w:val="24"/>
          <w:szCs w:val="24"/>
          <w:rtl/>
        </w:rPr>
        <w:t xml:space="preserve">- על גביה יירשם "מעטפה 1- מסמכים ואישורים" בלבד (להלן: "מעטפה 1"). </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5E023C">
        <w:rPr>
          <w:rFonts w:ascii="Times New Roman" w:hAnsi="Times New Roman" w:cs="David" w:hint="cs"/>
          <w:sz w:val="24"/>
          <w:szCs w:val="24"/>
          <w:rtl/>
        </w:rPr>
        <w:t xml:space="preserve">במעטפה זו יגיש המציע את הצעתו החתומה ויצרף </w:t>
      </w:r>
      <w:r w:rsidRPr="005E023C">
        <w:rPr>
          <w:rFonts w:ascii="Times New Roman" w:hAnsi="Times New Roman" w:cs="David"/>
          <w:sz w:val="24"/>
          <w:szCs w:val="24"/>
          <w:rtl/>
        </w:rPr>
        <w:t xml:space="preserve">את המסמכים והאישורים כנדרש במפרט מכרז זה </w:t>
      </w:r>
      <w:r w:rsidRPr="005E023C">
        <w:rPr>
          <w:rFonts w:ascii="Times New Roman" w:hAnsi="Times New Roman" w:cs="David" w:hint="cs"/>
          <w:sz w:val="24"/>
          <w:szCs w:val="24"/>
          <w:rtl/>
        </w:rPr>
        <w:t xml:space="preserve">(ראה ס' 9.3) </w:t>
      </w:r>
      <w:r w:rsidRPr="005E023C">
        <w:rPr>
          <w:rFonts w:ascii="Times New Roman" w:hAnsi="Times New Roman" w:cs="David"/>
          <w:sz w:val="24"/>
          <w:szCs w:val="24"/>
          <w:rtl/>
        </w:rPr>
        <w:t>בשלושה עותקים</w:t>
      </w:r>
      <w:r w:rsidRPr="005E023C">
        <w:rPr>
          <w:rFonts w:ascii="Times New Roman" w:hAnsi="Times New Roman" w:cs="David" w:hint="cs"/>
          <w:sz w:val="24"/>
          <w:szCs w:val="24"/>
          <w:rtl/>
        </w:rPr>
        <w:t xml:space="preserve"> (מקור+ 2 עותקים), למעט הצעת המחיר. </w:t>
      </w:r>
      <w:r w:rsidRPr="005E023C">
        <w:rPr>
          <w:rFonts w:ascii="Times New Roman" w:hAnsi="Times New Roman" w:cs="David" w:hint="cs"/>
          <w:b/>
          <w:bCs/>
          <w:sz w:val="24"/>
          <w:szCs w:val="24"/>
          <w:rtl/>
        </w:rPr>
        <w:t xml:space="preserve">אין צורך לצרף להצעה את נוסח המכרז. </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5E023C">
        <w:rPr>
          <w:rFonts w:ascii="Times New Roman" w:hAnsi="Times New Roman" w:cs="David" w:hint="cs"/>
          <w:b/>
          <w:bCs/>
          <w:sz w:val="24"/>
          <w:szCs w:val="24"/>
          <w:rtl/>
        </w:rPr>
        <w:t>מעטפה 2-</w:t>
      </w:r>
      <w:r w:rsidRPr="005E023C">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שתי המעטפות הנ"ל (מעטפה 1 + מעטפה 2) יונחו בתוך מעטפה סגורה וחתומה (להלן: "מעטפה 3").</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על גבי מעטפה 3 לא יהיה כל ציון וסימן מלבד ציון ברור של שם המכרז ומספרו, כדלקמן:</w:t>
      </w:r>
    </w:p>
    <w:p w:rsidR="005E023C" w:rsidRPr="005E023C" w:rsidRDefault="005E023C" w:rsidP="000371C2">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rtl/>
        </w:rPr>
        <w:t xml:space="preserve">"מכרז פומבי </w:t>
      </w:r>
      <w:r w:rsidR="000371C2">
        <w:rPr>
          <w:rFonts w:ascii="Times New Roman" w:hAnsi="Times New Roman" w:cs="David" w:hint="cs"/>
          <w:sz w:val="24"/>
          <w:szCs w:val="24"/>
          <w:rtl/>
        </w:rPr>
        <w:t>58/14 -</w:t>
      </w:r>
      <w:r w:rsidRPr="005E023C">
        <w:rPr>
          <w:rFonts w:ascii="Times New Roman" w:hAnsi="Times New Roman" w:cs="David" w:hint="cs"/>
          <w:sz w:val="24"/>
          <w:szCs w:val="24"/>
          <w:rtl/>
        </w:rPr>
        <w:t xml:space="preserve"> למתן שירותי בדיקת והערכת יהלומים</w:t>
      </w:r>
      <w:r w:rsidR="000371C2">
        <w:rPr>
          <w:rFonts w:ascii="Times New Roman" w:hAnsi="Times New Roman" w:cs="David" w:hint="cs"/>
          <w:sz w:val="24"/>
          <w:szCs w:val="24"/>
          <w:rtl/>
        </w:rPr>
        <w:t>"</w:t>
      </w:r>
      <w:r w:rsidRPr="005E023C">
        <w:rPr>
          <w:rFonts w:ascii="Times New Roman" w:hAnsi="Times New Roman" w:cs="David" w:hint="cs"/>
          <w:sz w:val="24"/>
          <w:szCs w:val="24"/>
          <w:rtl/>
        </w:rPr>
        <w:t>.</w:t>
      </w:r>
    </w:p>
    <w:p w:rsidR="005E023C" w:rsidRPr="005E023C" w:rsidRDefault="005E023C" w:rsidP="005E023C">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את ההצעות </w:t>
      </w:r>
      <w:r w:rsidRPr="005E023C">
        <w:rPr>
          <w:rFonts w:ascii="Times New Roman" w:hAnsi="Times New Roman" w:cs="David" w:hint="cs"/>
          <w:sz w:val="24"/>
          <w:szCs w:val="24"/>
          <w:rtl/>
        </w:rPr>
        <w:t xml:space="preserve">המלאות (מעטפה 3) </w:t>
      </w:r>
      <w:r w:rsidRPr="005E023C">
        <w:rPr>
          <w:rFonts w:ascii="Times New Roman" w:hAnsi="Times New Roman" w:cs="David"/>
          <w:sz w:val="24"/>
          <w:szCs w:val="24"/>
          <w:rtl/>
        </w:rPr>
        <w:t xml:space="preserve">יש להגיש לתיבת המכרזים של 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 רחוב בנק ישראל</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5, קריית הממשלה, ירושלים בקומת הכניסה, ליד המעליות.</w:t>
      </w:r>
      <w:r w:rsidRPr="005E023C">
        <w:rPr>
          <w:rFonts w:ascii="Times New Roman" w:hAnsi="Times New Roman" w:cs="David" w:hint="cs"/>
          <w:sz w:val="24"/>
          <w:szCs w:val="24"/>
          <w:rtl/>
        </w:rPr>
        <w:t xml:space="preserve"> </w:t>
      </w:r>
    </w:p>
    <w:p w:rsidR="005E023C" w:rsidRPr="005E023C" w:rsidRDefault="005E023C" w:rsidP="005E023C">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E023C">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Pr="005E023C">
        <w:rPr>
          <w:rFonts w:ascii="Times New Roman" w:hAnsi="Times New Roman" w:cs="David" w:hint="cs"/>
          <w:sz w:val="24"/>
          <w:szCs w:val="24"/>
          <w:rtl/>
        </w:rPr>
        <w:br/>
      </w:r>
    </w:p>
    <w:p w:rsidR="005E023C" w:rsidRPr="005E023C" w:rsidRDefault="005E023C" w:rsidP="005E023C">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E023C">
        <w:rPr>
          <w:rFonts w:ascii="Times New Roman" w:hAnsi="Times New Roman" w:cs="David"/>
          <w:b/>
          <w:bCs/>
          <w:sz w:val="24"/>
          <w:szCs w:val="24"/>
          <w:rtl/>
        </w:rPr>
        <w:t xml:space="preserve">   </w:t>
      </w:r>
      <w:r w:rsidRPr="005E023C">
        <w:rPr>
          <w:rFonts w:ascii="Times New Roman" w:hAnsi="Times New Roman" w:cs="David" w:hint="cs"/>
          <w:b/>
          <w:bCs/>
          <w:sz w:val="24"/>
          <w:szCs w:val="24"/>
          <w:rtl/>
        </w:rPr>
        <w:t xml:space="preserve">התחייבויות, אישורים ומסמכים שיש לצרף להצעה כחלק בלתי נפרד הימנה </w:t>
      </w:r>
      <w:r w:rsidRPr="005E023C">
        <w:rPr>
          <w:rFonts w:ascii="Times New Roman" w:hAnsi="Times New Roman" w:cs="David"/>
          <w:b/>
          <w:bCs/>
          <w:sz w:val="24"/>
          <w:szCs w:val="24"/>
          <w:rtl/>
        </w:rPr>
        <w:t>–</w:t>
      </w:r>
    </w:p>
    <w:p w:rsidR="005E023C" w:rsidRPr="005E023C" w:rsidRDefault="005E023C" w:rsidP="005E023C">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E023C">
        <w:rPr>
          <w:rFonts w:ascii="Times New Roman" w:hAnsi="Times New Roman" w:cs="David" w:hint="cs"/>
          <w:b/>
          <w:bCs/>
          <w:sz w:val="24"/>
          <w:szCs w:val="24"/>
          <w:u w:val="single"/>
          <w:rtl/>
        </w:rPr>
        <w:t xml:space="preserve">מסמכים להוכחת העמידה בתנאי הסף </w:t>
      </w:r>
      <w:r w:rsidRPr="005E023C">
        <w:rPr>
          <w:rFonts w:ascii="Times New Roman" w:hAnsi="Times New Roman" w:cs="David"/>
          <w:b/>
          <w:bCs/>
          <w:sz w:val="24"/>
          <w:szCs w:val="24"/>
          <w:u w:val="single"/>
          <w:rtl/>
        </w:rPr>
        <w:t>–</w:t>
      </w:r>
      <w:r w:rsidRPr="005E023C">
        <w:rPr>
          <w:rFonts w:ascii="Times New Roman" w:hAnsi="Times New Roman" w:cs="David" w:hint="cs"/>
          <w:sz w:val="24"/>
          <w:szCs w:val="24"/>
          <w:rtl/>
        </w:rPr>
        <w:t xml:space="preserve"> </w:t>
      </w:r>
    </w:p>
    <w:p w:rsidR="005E023C" w:rsidRPr="005E023C" w:rsidRDefault="005E023C" w:rsidP="005E023C">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E023C">
        <w:rPr>
          <w:rFonts w:ascii="Times New Roman" w:hAnsi="Times New Roman" w:cs="David" w:hint="cs"/>
          <w:sz w:val="24"/>
          <w:szCs w:val="24"/>
          <w:rtl/>
        </w:rPr>
        <w:t xml:space="preserve">לשם הוכחת עמידתו של המציע בתנאי הסף כאמור בסעיף 7 לעיל, </w:t>
      </w:r>
      <w:r w:rsidRPr="005E023C">
        <w:rPr>
          <w:rFonts w:ascii="Times New Roman" w:hAnsi="Times New Roman" w:cs="David"/>
          <w:sz w:val="24"/>
          <w:szCs w:val="24"/>
          <w:rtl/>
        </w:rPr>
        <w:t xml:space="preserve">על </w:t>
      </w:r>
      <w:r w:rsidRPr="005E023C">
        <w:rPr>
          <w:rFonts w:ascii="Times New Roman" w:hAnsi="Times New Roman" w:cs="David" w:hint="cs"/>
          <w:sz w:val="24"/>
          <w:szCs w:val="24"/>
          <w:rtl/>
        </w:rPr>
        <w:tab/>
      </w:r>
      <w:r w:rsidRPr="005E023C">
        <w:rPr>
          <w:rFonts w:ascii="Times New Roman" w:hAnsi="Times New Roman" w:cs="David"/>
          <w:sz w:val="24"/>
          <w:szCs w:val="24"/>
          <w:rtl/>
        </w:rPr>
        <w:t>המציע לצרף להצעתו את המסמכים הבאים:</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5E023C">
        <w:rPr>
          <w:rFonts w:ascii="Times New Roman" w:hAnsi="Times New Roman" w:cs="David"/>
          <w:sz w:val="24"/>
          <w:szCs w:val="24"/>
          <w:u w:val="single"/>
          <w:rtl/>
        </w:rPr>
        <w:t>מציע שהוא חברה/שותפות רשומה</w:t>
      </w:r>
      <w:r w:rsidRPr="005E023C">
        <w:rPr>
          <w:rFonts w:ascii="Times New Roman" w:hAnsi="Times New Roman" w:cs="David" w:hint="cs"/>
          <w:sz w:val="24"/>
          <w:szCs w:val="24"/>
          <w:rtl/>
        </w:rPr>
        <w:t>- י</w:t>
      </w:r>
      <w:r w:rsidRPr="005E023C">
        <w:rPr>
          <w:rFonts w:ascii="Times New Roman" w:hAnsi="Times New Roman" w:cs="David"/>
          <w:sz w:val="24"/>
          <w:szCs w:val="24"/>
          <w:rtl/>
        </w:rPr>
        <w:t>צרף להצעתו נסח חברה/שותפות עדכני מרשות התאגידים הניתן להפקה דרך אתר האינטרנט של רשות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התאגידים שכתובתו</w:t>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sz w:val="24"/>
          <w:szCs w:val="24"/>
          <w:rtl/>
        </w:rPr>
        <w:t xml:space="preserve"> </w:t>
      </w:r>
      <w:hyperlink r:id="rId8" w:history="1">
        <w:r w:rsidRPr="005E023C">
          <w:rPr>
            <w:rFonts w:ascii="Times New Roman" w:hAnsi="Times New Roman" w:cs="David"/>
            <w:sz w:val="24"/>
            <w:szCs w:val="24"/>
            <w:u w:val="single"/>
          </w:rPr>
          <w:t>www.justice.gov.il/MOJHeb/RashamHachvarot</w:t>
        </w:r>
      </w:hyperlink>
      <w:r w:rsidRPr="005E023C">
        <w:rPr>
          <w:rFonts w:ascii="Times New Roman" w:hAnsi="Times New Roman" w:cs="David"/>
          <w:sz w:val="24"/>
          <w:szCs w:val="24"/>
          <w:rtl/>
        </w:rPr>
        <w:t xml:space="preserve">. </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E023C">
        <w:rPr>
          <w:rFonts w:ascii="Times New Roman" w:hAnsi="Times New Roman" w:cs="David" w:hint="cs"/>
          <w:sz w:val="24"/>
          <w:szCs w:val="24"/>
          <w:u w:val="single"/>
          <w:rtl/>
        </w:rPr>
        <w:lastRenderedPageBreak/>
        <w:t>מציע שהוא</w:t>
      </w:r>
      <w:r w:rsidRPr="005E023C">
        <w:rPr>
          <w:rFonts w:ascii="Times New Roman" w:hAnsi="Times New Roman" w:cs="David"/>
          <w:sz w:val="24"/>
          <w:szCs w:val="24"/>
          <w:u w:val="single"/>
          <w:rtl/>
        </w:rPr>
        <w:t xml:space="preserve"> שותפות לא רשומה</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צרף להצעתו את הסכם ההתאגדות בין השותפים או תצהיר </w:t>
      </w:r>
      <w:r w:rsidRPr="005E023C">
        <w:rPr>
          <w:rFonts w:ascii="Times New Roman" w:hAnsi="Times New Roman" w:cs="David" w:hint="cs"/>
          <w:sz w:val="24"/>
          <w:szCs w:val="24"/>
          <w:rtl/>
        </w:rPr>
        <w:t xml:space="preserve">עליו חתומים השותפים, </w:t>
      </w:r>
      <w:r w:rsidRPr="005E023C">
        <w:rPr>
          <w:rFonts w:ascii="Times New Roman" w:hAnsi="Times New Roman" w:cs="David"/>
          <w:sz w:val="24"/>
          <w:szCs w:val="24"/>
          <w:rtl/>
        </w:rPr>
        <w:t>לפיו המציע הינו שותפות שאינה רשומה.</w:t>
      </w:r>
      <w:r w:rsidRPr="005E023C">
        <w:rPr>
          <w:rFonts w:ascii="Times New Roman" w:hAnsi="Times New Roman" w:cs="David" w:hint="cs"/>
          <w:sz w:val="24"/>
          <w:szCs w:val="24"/>
          <w:u w:val="single"/>
          <w:rtl/>
        </w:rPr>
        <w:t xml:space="preserve"> </w:t>
      </w:r>
    </w:p>
    <w:p w:rsidR="005E023C" w:rsidRPr="005E023C" w:rsidRDefault="005E023C" w:rsidP="005E023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5E023C">
        <w:rPr>
          <w:rFonts w:ascii="Times New Roman" w:hAnsi="Times New Roman" w:cs="David" w:hint="cs"/>
          <w:sz w:val="24"/>
          <w:szCs w:val="24"/>
          <w:u w:val="single"/>
          <w:rtl/>
        </w:rPr>
        <w:t>מציע שהוא עוסק מורשה/פטור</w:t>
      </w:r>
      <w:r w:rsidRPr="005E023C">
        <w:rPr>
          <w:rFonts w:ascii="Times New Roman" w:hAnsi="Times New Roman" w:cs="David" w:hint="cs"/>
          <w:sz w:val="24"/>
          <w:szCs w:val="24"/>
          <w:rtl/>
        </w:rPr>
        <w:t>- יצרף להצעתו תעודת עוסק מורשה/פטור.</w:t>
      </w:r>
    </w:p>
    <w:p w:rsidR="005E023C" w:rsidRPr="005E023C" w:rsidRDefault="005E023C" w:rsidP="005E023C">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מציע שהוא עמותה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יצרף </w:t>
      </w:r>
      <w:r w:rsidRPr="005E023C">
        <w:rPr>
          <w:rFonts w:ascii="Times New Roman" w:hAnsi="Times New Roman" w:cs="David"/>
          <w:sz w:val="24"/>
          <w:szCs w:val="24"/>
          <w:rtl/>
        </w:rPr>
        <w:t>אישור ניהול תקין מרשם העמותות</w:t>
      </w:r>
      <w:r w:rsidRPr="005E023C">
        <w:rPr>
          <w:rFonts w:ascii="Times New Roman" w:hAnsi="Times New Roman" w:cs="David" w:hint="cs"/>
          <w:sz w:val="24"/>
          <w:szCs w:val="24"/>
          <w:rtl/>
        </w:rPr>
        <w:t>.</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אישורים הנדרשים לפי חוק עסקאות גופים ציבוריים, </w:t>
      </w:r>
      <w:proofErr w:type="spellStart"/>
      <w:r w:rsidRPr="005E023C">
        <w:rPr>
          <w:rFonts w:ascii="Times New Roman" w:hAnsi="Times New Roman" w:cs="David" w:hint="cs"/>
          <w:sz w:val="24"/>
          <w:szCs w:val="24"/>
          <w:rtl/>
        </w:rPr>
        <w:t>התשל"ו</w:t>
      </w:r>
      <w:proofErr w:type="spellEnd"/>
      <w:r w:rsidRPr="005E023C">
        <w:rPr>
          <w:rFonts w:ascii="Times New Roman" w:hAnsi="Times New Roman" w:cs="David" w:hint="cs"/>
          <w:sz w:val="24"/>
          <w:szCs w:val="24"/>
          <w:rtl/>
        </w:rPr>
        <w:t xml:space="preserve"> -1976, תקנותיו והכללים לפיו: </w:t>
      </w:r>
    </w:p>
    <w:p w:rsidR="005E023C" w:rsidRPr="005E023C" w:rsidRDefault="005E023C" w:rsidP="005E023C">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5E023C">
        <w:rPr>
          <w:rFonts w:ascii="Times New Roman" w:hAnsi="Times New Roman" w:cs="David"/>
          <w:sz w:val="24"/>
          <w:szCs w:val="24"/>
          <w:rtl/>
        </w:rPr>
        <w:t>אישור מפקיד מורשה, רו"ח או יועץ מס או מאתר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האינטרנט של רשות המיסים</w:t>
      </w:r>
      <w:r w:rsidRPr="005E023C">
        <w:rPr>
          <w:rFonts w:ascii="Times New Roman" w:hAnsi="Times New Roman" w:cs="David" w:hint="cs"/>
          <w:sz w:val="24"/>
          <w:szCs w:val="24"/>
          <w:rtl/>
        </w:rPr>
        <w:t xml:space="preserve">, לפיו המציע מנהל פנקסי חשבונות כדין או - אישור על כך שהמציע  פטור </w:t>
      </w:r>
      <w:proofErr w:type="spellStart"/>
      <w:r w:rsidRPr="005E023C">
        <w:rPr>
          <w:rFonts w:ascii="Times New Roman" w:hAnsi="Times New Roman" w:cs="David" w:hint="cs"/>
          <w:sz w:val="24"/>
          <w:szCs w:val="24"/>
          <w:rtl/>
        </w:rPr>
        <w:t>מלנהלם</w:t>
      </w:r>
      <w:proofErr w:type="spellEnd"/>
      <w:r w:rsidRPr="005E023C">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E023C">
        <w:rPr>
          <w:rFonts w:ascii="Times New Roman" w:hAnsi="Times New Roman" w:cs="David" w:hint="cs"/>
          <w:sz w:val="24"/>
          <w:szCs w:val="24"/>
          <w:rtl/>
        </w:rPr>
        <w:t>התשל"ו</w:t>
      </w:r>
      <w:proofErr w:type="spellEnd"/>
      <w:r w:rsidRPr="005E023C">
        <w:rPr>
          <w:rFonts w:ascii="Times New Roman" w:hAnsi="Times New Roman" w:cs="David" w:hint="cs"/>
          <w:sz w:val="24"/>
          <w:szCs w:val="24"/>
          <w:rtl/>
        </w:rPr>
        <w:t xml:space="preserve">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1975. </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ביחס למבצע המוצע- </w:t>
      </w:r>
      <w:r w:rsidRPr="005E023C">
        <w:rPr>
          <w:rFonts w:ascii="Times New Roman" w:hAnsi="Times New Roman" w:cs="David"/>
          <w:sz w:val="24"/>
          <w:szCs w:val="24"/>
          <w:rtl/>
        </w:rPr>
        <w:t xml:space="preserve">המציע </w:t>
      </w:r>
      <w:r w:rsidRPr="005E023C">
        <w:rPr>
          <w:rFonts w:ascii="Times New Roman" w:hAnsi="Times New Roman" w:cs="David" w:hint="cs"/>
          <w:sz w:val="24"/>
          <w:szCs w:val="24"/>
          <w:rtl/>
        </w:rPr>
        <w:t>ימלא כנדרש את נספח ג' "ניסיו</w:t>
      </w:r>
      <w:r w:rsidRPr="005E023C">
        <w:rPr>
          <w:rFonts w:ascii="Times New Roman" w:hAnsi="Times New Roman" w:cs="David" w:hint="eastAsia"/>
          <w:sz w:val="24"/>
          <w:szCs w:val="24"/>
          <w:rtl/>
        </w:rPr>
        <w:t>ן</w:t>
      </w:r>
      <w:r w:rsidRPr="005E023C">
        <w:rPr>
          <w:rFonts w:ascii="Times New Roman" w:hAnsi="Times New Roman" w:cs="David" w:hint="cs"/>
          <w:sz w:val="24"/>
          <w:szCs w:val="24"/>
          <w:rtl/>
        </w:rPr>
        <w:t xml:space="preserve"> המבצע", ויפרט </w:t>
      </w:r>
      <w:r w:rsidRPr="005E023C">
        <w:rPr>
          <w:rFonts w:ascii="Times New Roman" w:hAnsi="Times New Roman" w:cs="David"/>
          <w:sz w:val="24"/>
          <w:szCs w:val="24"/>
          <w:rtl/>
        </w:rPr>
        <w:t xml:space="preserve">בהתייחס </w:t>
      </w:r>
      <w:r w:rsidRPr="005E023C">
        <w:rPr>
          <w:rFonts w:ascii="Times New Roman" w:hAnsi="Times New Roman" w:cs="David" w:hint="cs"/>
          <w:sz w:val="24"/>
          <w:szCs w:val="24"/>
          <w:rtl/>
        </w:rPr>
        <w:t>למבצע</w:t>
      </w:r>
      <w:r w:rsidRPr="005E023C">
        <w:rPr>
          <w:rFonts w:ascii="Times New Roman" w:hAnsi="Times New Roman" w:cs="David"/>
          <w:sz w:val="24"/>
          <w:szCs w:val="24"/>
          <w:rtl/>
        </w:rPr>
        <w:t xml:space="preserve"> המוצע תחומי התמחות, תקופת פעילות, היקף ומהות פרויקטים מרכזיים, פרטים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בדבר השכלתו, כישוריו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וניסיונו</w:t>
      </w:r>
      <w:r w:rsidRPr="005E023C">
        <w:rPr>
          <w:rFonts w:ascii="Times New Roman" w:hAnsi="Times New Roman" w:cs="David" w:hint="cs"/>
          <w:sz w:val="24"/>
          <w:szCs w:val="24"/>
          <w:rtl/>
        </w:rPr>
        <w:t xml:space="preserve">, וייצרף </w:t>
      </w:r>
      <w:r w:rsidRPr="005E023C">
        <w:rPr>
          <w:rFonts w:ascii="Times New Roman" w:hAnsi="Times New Roman" w:cs="David"/>
          <w:sz w:val="24"/>
          <w:szCs w:val="24"/>
          <w:rtl/>
        </w:rPr>
        <w:t>קורות חיים לפי שנים, מסמכים, תעודות והמלצות בכתב, שיפרטו את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ניסיונ</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 הרלוונטי והשכלת</w:t>
      </w:r>
      <w:r w:rsidRPr="005E023C">
        <w:rPr>
          <w:rFonts w:ascii="Times New Roman" w:hAnsi="Times New Roman" w:cs="David" w:hint="cs"/>
          <w:sz w:val="24"/>
          <w:szCs w:val="24"/>
          <w:rtl/>
        </w:rPr>
        <w:t>ו</w:t>
      </w:r>
      <w:r w:rsidRPr="005E023C">
        <w:rPr>
          <w:rFonts w:ascii="Times New Roman" w:hAnsi="Times New Roman" w:cs="David"/>
          <w:sz w:val="24"/>
          <w:szCs w:val="24"/>
          <w:rtl/>
        </w:rPr>
        <w:t>.</w:t>
      </w:r>
      <w:r w:rsidRPr="005E023C">
        <w:rPr>
          <w:rFonts w:ascii="Times New Roman" w:hAnsi="Times New Roman" w:cs="David" w:hint="cs"/>
          <w:b/>
          <w:bCs/>
          <w:sz w:val="24"/>
          <w:szCs w:val="24"/>
          <w:u w:val="single"/>
          <w:rtl/>
        </w:rPr>
        <w:t xml:space="preserve"> המסמכים להלן ישמשו גם לניקוד ההצעה בהתאם לאמות המידה.</w:t>
      </w:r>
      <w:r w:rsidRPr="005E023C">
        <w:rPr>
          <w:rFonts w:ascii="Times New Roman" w:hAnsi="Times New Roman" w:cs="David" w:hint="cs"/>
          <w:sz w:val="24"/>
          <w:szCs w:val="24"/>
          <w:rtl/>
        </w:rPr>
        <w:t xml:space="preserve">  </w:t>
      </w:r>
    </w:p>
    <w:p w:rsidR="005E023C" w:rsidRPr="005E023C" w:rsidRDefault="005E023C" w:rsidP="005E023C">
      <w:pPr>
        <w:numPr>
          <w:ilvl w:val="2"/>
          <w:numId w:val="15"/>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E023C">
        <w:rPr>
          <w:rFonts w:ascii="Times New Roman" w:hAnsi="Times New Roman" w:cs="David" w:hint="cs"/>
          <w:b/>
          <w:bCs/>
          <w:sz w:val="24"/>
          <w:szCs w:val="24"/>
          <w:u w:val="single"/>
          <w:rtl/>
        </w:rPr>
        <w:t xml:space="preserve">אישורים ומסמכים נוספים שיש לצרף להצעה </w:t>
      </w:r>
      <w:r w:rsidRPr="005E023C">
        <w:rPr>
          <w:rFonts w:ascii="Times New Roman" w:hAnsi="Times New Roman" w:cs="David"/>
          <w:b/>
          <w:bCs/>
          <w:sz w:val="24"/>
          <w:szCs w:val="24"/>
          <w:u w:val="single"/>
          <w:rtl/>
        </w:rPr>
        <w:t>–</w:t>
      </w:r>
      <w:r w:rsidRPr="005E023C">
        <w:rPr>
          <w:rFonts w:ascii="Times New Roman" w:hAnsi="Times New Roman" w:cs="David" w:hint="cs"/>
          <w:b/>
          <w:bCs/>
          <w:sz w:val="24"/>
          <w:szCs w:val="24"/>
          <w:u w:val="single"/>
          <w:rtl/>
        </w:rPr>
        <w:t xml:space="preserve"> </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E023C">
        <w:rPr>
          <w:rFonts w:ascii="Times New Roman" w:hAnsi="Times New Roman" w:cs="David"/>
          <w:sz w:val="24"/>
          <w:szCs w:val="24"/>
          <w:rtl/>
        </w:rPr>
        <w:t xml:space="preserve">התחייבות המציע לעמוד בדרישה לעשות שימוש אך ורק בתוכנות מחשב </w:t>
      </w:r>
      <w:r w:rsidRPr="005E023C">
        <w:rPr>
          <w:rFonts w:ascii="Times New Roman" w:hAnsi="Times New Roman" w:cs="David" w:hint="cs"/>
          <w:sz w:val="24"/>
          <w:szCs w:val="24"/>
          <w:rtl/>
        </w:rPr>
        <w:t>מקוריות</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E023C">
        <w:rPr>
          <w:rFonts w:ascii="Times New Roman" w:hAnsi="Times New Roman" w:cs="David"/>
          <w:sz w:val="24"/>
          <w:szCs w:val="24"/>
          <w:rtl/>
        </w:rPr>
        <w:t xml:space="preserve"> בנוסח </w:t>
      </w:r>
      <w:proofErr w:type="spellStart"/>
      <w:r w:rsidRPr="005E023C">
        <w:rPr>
          <w:rFonts w:ascii="Times New Roman" w:hAnsi="Times New Roman" w:cs="David"/>
          <w:sz w:val="24"/>
          <w:szCs w:val="24"/>
          <w:rtl/>
        </w:rPr>
        <w:t>המצ"ב</w:t>
      </w:r>
      <w:proofErr w:type="spellEnd"/>
      <w:r w:rsidRPr="005E023C">
        <w:rPr>
          <w:rFonts w:ascii="Times New Roman" w:hAnsi="Times New Roman" w:cs="David"/>
          <w:sz w:val="24"/>
          <w:szCs w:val="24"/>
          <w:rtl/>
        </w:rPr>
        <w:t xml:space="preserve"> כנספח</w:t>
      </w:r>
      <w:r w:rsidRPr="005E023C">
        <w:rPr>
          <w:rFonts w:ascii="Times New Roman" w:hAnsi="Times New Roman" w:cs="David" w:hint="cs"/>
          <w:b/>
          <w:bCs/>
          <w:sz w:val="24"/>
          <w:szCs w:val="24"/>
          <w:rtl/>
        </w:rPr>
        <w:t xml:space="preserve"> </w:t>
      </w:r>
      <w:r w:rsidRPr="005E023C">
        <w:rPr>
          <w:rFonts w:ascii="Times New Roman" w:hAnsi="Times New Roman" w:cs="David"/>
          <w:b/>
          <w:bCs/>
          <w:sz w:val="24"/>
          <w:szCs w:val="24"/>
          <w:rtl/>
        </w:rPr>
        <w:t>ב</w:t>
      </w:r>
      <w:r w:rsidRPr="005E023C">
        <w:rPr>
          <w:rFonts w:ascii="Times New Roman" w:hAnsi="Times New Roman" w:cs="David" w:hint="cs"/>
          <w:b/>
          <w:bCs/>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אם המציע הינו שותפות לא רשומה ימולא </w:t>
      </w:r>
      <w:r w:rsidRPr="005E023C">
        <w:rPr>
          <w:rFonts w:ascii="Times New Roman" w:hAnsi="Times New Roman" w:cs="David" w:hint="cs"/>
          <w:sz w:val="24"/>
          <w:szCs w:val="24"/>
          <w:rtl/>
        </w:rPr>
        <w:t>וייחת</w:t>
      </w:r>
      <w:r w:rsidRPr="005E023C">
        <w:rPr>
          <w:rFonts w:ascii="Times New Roman" w:hAnsi="Times New Roman" w:cs="David" w:hint="eastAsia"/>
          <w:sz w:val="24"/>
          <w:szCs w:val="24"/>
          <w:rtl/>
        </w:rPr>
        <w:t>ם</w:t>
      </w:r>
      <w:r w:rsidRPr="005E023C">
        <w:rPr>
          <w:rFonts w:ascii="Times New Roman" w:hAnsi="Times New Roman" w:cs="David"/>
          <w:sz w:val="24"/>
          <w:szCs w:val="24"/>
          <w:rtl/>
        </w:rPr>
        <w:t xml:space="preserve"> על ידי כל אחד</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מהשותפים בנוסח המיועד ל"יחיד".</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E023C">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לא נמצא ולא יימצא במישרין או בעקיפין במצב של ניגוד עניינים כמפורט בהתחייבות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 בנוסח הנדרש בנספח </w:t>
      </w:r>
      <w:r w:rsidRPr="005E023C">
        <w:rPr>
          <w:rFonts w:ascii="Times New Roman" w:hAnsi="Times New Roman" w:cs="David" w:hint="cs"/>
          <w:sz w:val="24"/>
          <w:szCs w:val="24"/>
          <w:rtl/>
        </w:rPr>
        <w:t>ה'</w:t>
      </w:r>
      <w:r w:rsidRPr="005E023C">
        <w:rPr>
          <w:rFonts w:ascii="Times New Roman" w:hAnsi="Times New Roman" w:cs="David"/>
          <w:sz w:val="24"/>
          <w:szCs w:val="24"/>
          <w:rtl/>
        </w:rPr>
        <w:t>.</w:t>
      </w:r>
      <w:r w:rsidRPr="005E023C">
        <w:rPr>
          <w:rFonts w:ascii="Times New Roman" w:hAnsi="Times New Roman" w:cs="David" w:hint="eastAsia"/>
          <w:sz w:val="24"/>
          <w:szCs w:val="24"/>
          <w:rtl/>
        </w:rPr>
        <w:t xml:space="preserve"> </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E023C">
        <w:rPr>
          <w:rFonts w:ascii="Times New Roman" w:hAnsi="Times New Roman" w:cs="David" w:hint="cs"/>
          <w:sz w:val="24"/>
          <w:szCs w:val="24"/>
          <w:rtl/>
        </w:rPr>
        <w:t xml:space="preserve">אם ההצעה כוללת מתן שירותים באמצעות קבלן משנה - על המציע להמציא </w:t>
      </w:r>
      <w:r w:rsidRPr="005E023C">
        <w:rPr>
          <w:rFonts w:ascii="Times New Roman" w:hAnsi="Times New Roman" w:cs="David"/>
          <w:sz w:val="24"/>
          <w:szCs w:val="24"/>
          <w:rtl/>
        </w:rPr>
        <w:t>ראייה בכתב לקשר חוזי מחייב בינ</w:t>
      </w:r>
      <w:r w:rsidRPr="005E023C">
        <w:rPr>
          <w:rFonts w:ascii="Times New Roman" w:hAnsi="Times New Roman" w:cs="David" w:hint="cs"/>
          <w:sz w:val="24"/>
          <w:szCs w:val="24"/>
          <w:rtl/>
        </w:rPr>
        <w:t>ו לבין קבלן המשנה</w:t>
      </w:r>
      <w:r w:rsidRPr="005E023C">
        <w:rPr>
          <w:rFonts w:ascii="Times New Roman" w:hAnsi="Times New Roman" w:cs="David"/>
          <w:sz w:val="24"/>
          <w:szCs w:val="24"/>
          <w:rtl/>
        </w:rPr>
        <w:t>, הקובע</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בין היתר</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Arial" w:hAnsi="Arial" w:cs="David" w:hint="cs"/>
          <w:sz w:val="24"/>
          <w:szCs w:val="24"/>
          <w:rtl/>
        </w:rPr>
        <w:t xml:space="preserve">כי הקבלן </w:t>
      </w:r>
      <w:r w:rsidRPr="005E023C">
        <w:rPr>
          <w:rFonts w:ascii="Arial" w:hAnsi="Arial" w:cs="David"/>
          <w:sz w:val="24"/>
          <w:szCs w:val="24"/>
          <w:rtl/>
        </w:rPr>
        <w:t>אשר המציע קשור אליו כאמור מרשה לנציג המשרד לבדוק אותו</w:t>
      </w:r>
      <w:r w:rsidRPr="005E023C">
        <w:rPr>
          <w:rFonts w:ascii="Arial" w:hAnsi="Arial" w:cs="David" w:hint="cs"/>
          <w:sz w:val="24"/>
          <w:szCs w:val="24"/>
          <w:rtl/>
        </w:rPr>
        <w:t xml:space="preserve"> </w:t>
      </w:r>
      <w:r w:rsidRPr="005E023C">
        <w:rPr>
          <w:rFonts w:ascii="Arial" w:hAnsi="Arial" w:cs="David"/>
          <w:sz w:val="24"/>
          <w:szCs w:val="24"/>
          <w:rtl/>
        </w:rPr>
        <w:t xml:space="preserve">לצורך הערכת ההצעה של המציע וכן ירשה בעתיד פיקוח </w:t>
      </w:r>
      <w:r w:rsidRPr="005E023C">
        <w:rPr>
          <w:rFonts w:ascii="Arial" w:hAnsi="Arial" w:cs="David" w:hint="cs"/>
          <w:sz w:val="24"/>
          <w:szCs w:val="24"/>
          <w:rtl/>
        </w:rPr>
        <w:t xml:space="preserve">וביקורת </w:t>
      </w:r>
      <w:r w:rsidRPr="005E023C">
        <w:rPr>
          <w:rFonts w:ascii="Arial" w:hAnsi="Arial" w:cs="David"/>
          <w:sz w:val="24"/>
          <w:szCs w:val="24"/>
          <w:rtl/>
        </w:rPr>
        <w:t>עליו, זהה לזה</w:t>
      </w:r>
      <w:r w:rsidRPr="005E023C">
        <w:rPr>
          <w:rFonts w:ascii="Arial" w:hAnsi="Arial" w:cs="David" w:hint="cs"/>
          <w:sz w:val="24"/>
          <w:szCs w:val="24"/>
          <w:rtl/>
        </w:rPr>
        <w:t xml:space="preserve"> </w:t>
      </w:r>
      <w:r w:rsidRPr="005E023C">
        <w:rPr>
          <w:rFonts w:ascii="Arial" w:hAnsi="Arial" w:cs="David"/>
          <w:sz w:val="24"/>
          <w:szCs w:val="24"/>
          <w:rtl/>
        </w:rPr>
        <w:t xml:space="preserve">שיחול על המציע במהלך תקופת ההסכם על פי ההסכם בין המציע למשרד. </w:t>
      </w:r>
      <w:r w:rsidRPr="005E023C" w:rsidDel="003937D8">
        <w:rPr>
          <w:rFonts w:ascii="Times New Roman" w:hAnsi="Times New Roman" w:cs="David" w:hint="cs"/>
          <w:sz w:val="24"/>
          <w:szCs w:val="24"/>
          <w:rtl/>
        </w:rPr>
        <w:t xml:space="preserve"> </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קבלה בדבר תשלום </w:t>
      </w:r>
      <w:r w:rsidRPr="005E023C">
        <w:rPr>
          <w:rFonts w:ascii="Times New Roman" w:hAnsi="Times New Roman" w:cs="David" w:hint="cs"/>
          <w:sz w:val="24"/>
          <w:szCs w:val="24"/>
          <w:rtl/>
        </w:rPr>
        <w:t xml:space="preserve">שבוצע </w:t>
      </w:r>
      <w:r w:rsidRPr="005E023C">
        <w:rPr>
          <w:rFonts w:ascii="Times New Roman" w:hAnsi="Times New Roman" w:cs="David"/>
          <w:sz w:val="24"/>
          <w:szCs w:val="24"/>
          <w:rtl/>
        </w:rPr>
        <w:t>עד למועד האחרון להגשת הצעות עבור מסמכי המכרז</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יודגש כי הקבלה אינה ניתנת להעברה.</w:t>
      </w:r>
    </w:p>
    <w:p w:rsidR="005E023C" w:rsidRPr="005E023C" w:rsidRDefault="005E023C" w:rsidP="005E023C">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lastRenderedPageBreak/>
        <w:t xml:space="preserve">הסכם ההתקשרות </w:t>
      </w:r>
      <w:proofErr w:type="spellStart"/>
      <w:r w:rsidRPr="005E023C">
        <w:rPr>
          <w:rFonts w:ascii="Times New Roman" w:hAnsi="Times New Roman" w:cs="David" w:hint="cs"/>
          <w:sz w:val="24"/>
          <w:szCs w:val="24"/>
          <w:rtl/>
        </w:rPr>
        <w:t>המצ"ב</w:t>
      </w:r>
      <w:proofErr w:type="spellEnd"/>
      <w:r w:rsidRPr="005E023C">
        <w:rPr>
          <w:rFonts w:ascii="Times New Roman" w:hAnsi="Times New Roman" w:cs="David" w:hint="cs"/>
          <w:sz w:val="24"/>
          <w:szCs w:val="24"/>
          <w:rtl/>
        </w:rPr>
        <w:t xml:space="preserve"> למכרז זה כנספח ז', בצירוף נספחיו- כשהם חתומים בראשי תיבות על ידי המציע  או מורשה החתימה בו.</w:t>
      </w:r>
    </w:p>
    <w:p w:rsidR="005E023C" w:rsidRPr="005E023C" w:rsidRDefault="005E023C" w:rsidP="005E023C">
      <w:pPr>
        <w:spacing w:after="0" w:line="360" w:lineRule="auto"/>
        <w:ind w:left="2643" w:hanging="709"/>
        <w:rPr>
          <w:rFonts w:ascii="Times New Roman" w:hAnsi="Times New Roman" w:cs="David"/>
          <w:b/>
          <w:bCs/>
          <w:sz w:val="24"/>
          <w:szCs w:val="24"/>
          <w:rtl/>
        </w:rPr>
      </w:pPr>
      <w:r w:rsidRPr="005E023C">
        <w:rPr>
          <w:rFonts w:ascii="Times New Roman" w:hAnsi="Times New Roman" w:cs="David" w:hint="cs"/>
          <w:sz w:val="24"/>
          <w:szCs w:val="24"/>
          <w:rtl/>
        </w:rPr>
        <w:t>9.3.2.6   אישור השתתפות בקורס מוכר לגמולוגיה.</w:t>
      </w:r>
      <w:r w:rsidRPr="005E023C">
        <w:rPr>
          <w:rFonts w:ascii="Times New Roman" w:hAnsi="Times New Roman" w:cs="David" w:hint="cs"/>
          <w:b/>
          <w:bCs/>
          <w:sz w:val="24"/>
          <w:szCs w:val="24"/>
          <w:rtl/>
        </w:rPr>
        <w:tab/>
      </w:r>
      <w:r w:rsidR="000371C2">
        <w:rPr>
          <w:rFonts w:ascii="Times New Roman" w:hAnsi="Times New Roman" w:cs="David"/>
          <w:b/>
          <w:bCs/>
          <w:sz w:val="24"/>
          <w:szCs w:val="24"/>
          <w:rtl/>
        </w:rPr>
        <w:br/>
      </w:r>
      <w:r w:rsidRPr="005E023C">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5E023C" w:rsidRPr="005E023C" w:rsidRDefault="005E023C" w:rsidP="005E023C">
      <w:pPr>
        <w:tabs>
          <w:tab w:val="left" w:pos="573"/>
          <w:tab w:val="left" w:pos="933"/>
        </w:tabs>
        <w:spacing w:after="0" w:line="360" w:lineRule="auto"/>
        <w:ind w:left="594"/>
        <w:rPr>
          <w:rFonts w:ascii="Times New Roman" w:hAnsi="Times New Roman" w:cs="David"/>
          <w:b/>
          <w:bCs/>
          <w:sz w:val="24"/>
          <w:szCs w:val="24"/>
          <w:u w:val="single"/>
          <w:rtl/>
        </w:rPr>
      </w:pP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E023C">
        <w:rPr>
          <w:rFonts w:ascii="Arial" w:hAnsi="Arial" w:cs="David"/>
          <w:b/>
          <w:bCs/>
          <w:sz w:val="28"/>
          <w:szCs w:val="28"/>
          <w:u w:val="single"/>
          <w:rtl/>
        </w:rPr>
        <w:t xml:space="preserve">התחייבויות </w:t>
      </w:r>
      <w:r w:rsidRPr="005E023C">
        <w:rPr>
          <w:rFonts w:ascii="Arial" w:hAnsi="Arial" w:cs="David" w:hint="cs"/>
          <w:b/>
          <w:bCs/>
          <w:sz w:val="28"/>
          <w:szCs w:val="28"/>
          <w:u w:val="single"/>
          <w:rtl/>
        </w:rPr>
        <w:t>הספק הזוכה</w:t>
      </w:r>
      <w:r w:rsidRPr="005E023C">
        <w:rPr>
          <w:rFonts w:ascii="Arial" w:hAnsi="Arial" w:cs="David"/>
          <w:b/>
          <w:bCs/>
          <w:sz w:val="28"/>
          <w:szCs w:val="28"/>
          <w:u w:val="single"/>
          <w:rtl/>
        </w:rPr>
        <w:t>:</w:t>
      </w:r>
    </w:p>
    <w:p w:rsidR="005E023C" w:rsidRPr="005E023C" w:rsidRDefault="005E023C" w:rsidP="005E023C">
      <w:pPr>
        <w:numPr>
          <w:ilvl w:val="1"/>
          <w:numId w:val="16"/>
        </w:numPr>
        <w:tabs>
          <w:tab w:val="num" w:pos="1113"/>
        </w:tabs>
        <w:spacing w:after="0" w:line="360" w:lineRule="auto"/>
        <w:ind w:left="1113" w:hanging="720"/>
        <w:rPr>
          <w:rFonts w:ascii="Times New Roman" w:hAnsi="Times New Roman" w:cs="David"/>
          <w:b/>
          <w:bCs/>
          <w:sz w:val="24"/>
          <w:szCs w:val="24"/>
        </w:rPr>
      </w:pPr>
      <w:r w:rsidRPr="005E023C">
        <w:rPr>
          <w:rFonts w:ascii="Times New Roman" w:hAnsi="Times New Roman" w:cs="David" w:hint="cs"/>
          <w:b/>
          <w:bCs/>
          <w:sz w:val="24"/>
          <w:szCs w:val="24"/>
          <w:rtl/>
        </w:rPr>
        <w:t xml:space="preserve"> </w:t>
      </w:r>
      <w:r w:rsidRPr="005E023C">
        <w:rPr>
          <w:rFonts w:ascii="Times New Roman" w:hAnsi="Times New Roman" w:cs="David" w:hint="cs"/>
          <w:b/>
          <w:bCs/>
          <w:sz w:val="24"/>
          <w:szCs w:val="24"/>
          <w:u w:val="single"/>
          <w:rtl/>
        </w:rPr>
        <w:t>התחייבויות ואישורים שיידרשו מהספק בגין זכייה במכרז</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hint="cs"/>
          <w:b/>
          <w:bCs/>
          <w:sz w:val="24"/>
          <w:szCs w:val="24"/>
          <w:rtl/>
        </w:rPr>
        <w:t>חתימה על ההסכם</w:t>
      </w:r>
    </w:p>
    <w:p w:rsidR="005E023C" w:rsidRPr="005E023C" w:rsidRDefault="005E023C" w:rsidP="005E023C">
      <w:pPr>
        <w:spacing w:after="0" w:line="360" w:lineRule="auto"/>
        <w:ind w:left="2160"/>
        <w:jc w:val="both"/>
        <w:rPr>
          <w:rFonts w:ascii="Times New Roman" w:hAnsi="Times New Roman" w:cs="David"/>
          <w:sz w:val="24"/>
          <w:szCs w:val="24"/>
          <w:rtl/>
        </w:rPr>
      </w:pPr>
      <w:r w:rsidRPr="005E023C">
        <w:rPr>
          <w:rFonts w:ascii="Times New Roman" w:hAnsi="Times New Roman" w:cs="David" w:hint="cs"/>
          <w:sz w:val="24"/>
          <w:szCs w:val="24"/>
          <w:rtl/>
        </w:rPr>
        <w:t xml:space="preserve">המשרד ימציא לזוכה ההסכם שצורף למכרז זה כנספח ז'. לא יאוחר מ-7 ימים ממועד העברת הסכם ע"י המשרד לידי הזוכה לחתימתו, ימציא הזוכה למשרד </w:t>
      </w:r>
      <w:r w:rsidRPr="005E023C">
        <w:rPr>
          <w:rFonts w:ascii="Times New Roman" w:hAnsi="Times New Roman" w:cs="David" w:hint="cs"/>
          <w:b/>
          <w:bCs/>
          <w:sz w:val="24"/>
          <w:szCs w:val="24"/>
          <w:rtl/>
        </w:rPr>
        <w:t>ההסכם כשהוא מלא וחתום</w:t>
      </w:r>
      <w:r w:rsidRPr="005E023C">
        <w:rPr>
          <w:rFonts w:ascii="Times New Roman" w:hAnsi="Times New Roman" w:cs="David" w:hint="cs"/>
          <w:sz w:val="24"/>
          <w:szCs w:val="24"/>
          <w:rtl/>
        </w:rPr>
        <w:t xml:space="preserve"> בחתימה מלאה.</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b/>
          <w:bCs/>
          <w:sz w:val="24"/>
          <w:szCs w:val="24"/>
        </w:rPr>
      </w:pPr>
      <w:r w:rsidRPr="005E023C">
        <w:rPr>
          <w:rFonts w:ascii="Times New Roman" w:hAnsi="Times New Roman" w:cs="David" w:hint="cs"/>
          <w:b/>
          <w:bCs/>
          <w:sz w:val="24"/>
          <w:szCs w:val="24"/>
          <w:rtl/>
        </w:rPr>
        <w:t xml:space="preserve">המצאת אישור ביטוחי </w:t>
      </w:r>
    </w:p>
    <w:p w:rsidR="005E023C" w:rsidRPr="005E023C" w:rsidRDefault="005E023C" w:rsidP="005E023C">
      <w:pPr>
        <w:tabs>
          <w:tab w:val="left" w:pos="3093"/>
        </w:tabs>
        <w:spacing w:after="0" w:line="360" w:lineRule="auto"/>
        <w:ind w:left="2217"/>
        <w:jc w:val="both"/>
        <w:rPr>
          <w:rFonts w:ascii="Times New Roman" w:hAnsi="Times New Roman" w:cs="David"/>
          <w:sz w:val="24"/>
          <w:szCs w:val="24"/>
        </w:rPr>
      </w:pPr>
      <w:r w:rsidRPr="005E023C">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5E023C">
        <w:rPr>
          <w:rFonts w:ascii="Times New Roman" w:hAnsi="Times New Roman" w:cs="David" w:hint="cs"/>
          <w:sz w:val="24"/>
          <w:szCs w:val="24"/>
          <w:rtl/>
        </w:rPr>
        <w:t>ידרש</w:t>
      </w:r>
      <w:proofErr w:type="spellEnd"/>
      <w:r w:rsidRPr="005E023C">
        <w:rPr>
          <w:rFonts w:ascii="Times New Roman" w:hAnsi="Times New Roman" w:cs="David" w:hint="cs"/>
          <w:sz w:val="24"/>
          <w:szCs w:val="24"/>
          <w:rtl/>
        </w:rPr>
        <w:t xml:space="preserve"> הזוכה גם להאריך את האישור </w:t>
      </w:r>
      <w:proofErr w:type="spellStart"/>
      <w:r w:rsidRPr="005E023C">
        <w:rPr>
          <w:rFonts w:ascii="Times New Roman" w:hAnsi="Times New Roman" w:cs="David" w:hint="cs"/>
          <w:sz w:val="24"/>
          <w:szCs w:val="24"/>
          <w:rtl/>
        </w:rPr>
        <w:t>הביטוחי</w:t>
      </w:r>
      <w:proofErr w:type="spellEnd"/>
      <w:r w:rsidRPr="005E023C">
        <w:rPr>
          <w:rFonts w:ascii="Times New Roman" w:hAnsi="Times New Roman" w:cs="David" w:hint="cs"/>
          <w:sz w:val="24"/>
          <w:szCs w:val="24"/>
          <w:rtl/>
        </w:rPr>
        <w:t xml:space="preserve"> בהתאם להנחיית המשרד.</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hint="cs"/>
          <w:b/>
          <w:bCs/>
          <w:sz w:val="24"/>
          <w:szCs w:val="24"/>
          <w:rtl/>
        </w:rPr>
        <w:t>ערבות ביצוע</w:t>
      </w:r>
    </w:p>
    <w:p w:rsidR="005E023C" w:rsidRPr="005E023C" w:rsidRDefault="005E023C" w:rsidP="005E023C">
      <w:pPr>
        <w:spacing w:after="0" w:line="360" w:lineRule="auto"/>
        <w:ind w:left="2160"/>
        <w:jc w:val="both"/>
        <w:rPr>
          <w:rFonts w:ascii="Times New Roman" w:hAnsi="Times New Roman" w:cs="David"/>
          <w:sz w:val="24"/>
          <w:szCs w:val="24"/>
        </w:rPr>
      </w:pPr>
      <w:r w:rsidRPr="005E023C">
        <w:rPr>
          <w:rFonts w:ascii="Times New Roman" w:hAnsi="Times New Roman" w:cs="David" w:hint="cs"/>
          <w:sz w:val="24"/>
          <w:szCs w:val="24"/>
          <w:rtl/>
        </w:rPr>
        <w:t xml:space="preserve">לא יאוחר מ-14 ימים מקבלת הדרישה לכך, ימציא הספק הזוכה למשרד ערבות </w:t>
      </w:r>
      <w:r w:rsidRPr="005E023C">
        <w:rPr>
          <w:rFonts w:ascii="Times New Roman" w:hAnsi="Times New Roman" w:cs="David"/>
          <w:sz w:val="24"/>
          <w:szCs w:val="24"/>
          <w:rtl/>
        </w:rPr>
        <w:t xml:space="preserve">בנקאית אוטונומית </w:t>
      </w:r>
      <w:r w:rsidRPr="005E023C">
        <w:rPr>
          <w:rFonts w:ascii="Times New Roman" w:hAnsi="Times New Roman" w:cs="David" w:hint="cs"/>
          <w:sz w:val="24"/>
          <w:szCs w:val="24"/>
          <w:rtl/>
        </w:rPr>
        <w:t xml:space="preserve">ובלתי מותנית </w:t>
      </w:r>
      <w:r w:rsidRPr="005E023C">
        <w:rPr>
          <w:rFonts w:ascii="Times New Roman" w:hAnsi="Times New Roman" w:cs="David"/>
          <w:sz w:val="24"/>
          <w:szCs w:val="24"/>
          <w:rtl/>
        </w:rPr>
        <w:t>בס</w:t>
      </w:r>
      <w:r w:rsidRPr="005E023C">
        <w:rPr>
          <w:rFonts w:ascii="Times New Roman" w:hAnsi="Times New Roman" w:cs="David" w:hint="cs"/>
          <w:sz w:val="24"/>
          <w:szCs w:val="24"/>
          <w:rtl/>
        </w:rPr>
        <w:t>ך של _________ (</w:t>
      </w:r>
      <w:r w:rsidRPr="005E023C">
        <w:rPr>
          <w:rFonts w:ascii="Times New Roman" w:hAnsi="Times New Roman" w:cs="David"/>
          <w:sz w:val="24"/>
          <w:szCs w:val="24"/>
          <w:rtl/>
        </w:rPr>
        <w:t>5% מסכום ההתקשרות המקסימאלי המשוער כולל מע"מ בהתאם להודעת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הזכייה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להבטחת </w:t>
      </w:r>
      <w:r w:rsidRPr="005E023C">
        <w:rPr>
          <w:rFonts w:ascii="Times New Roman" w:hAnsi="Times New Roman" w:cs="David" w:hint="cs"/>
          <w:sz w:val="24"/>
          <w:szCs w:val="24"/>
          <w:rtl/>
        </w:rPr>
        <w:t>קיום מלוא התחייבויותיו וזכויות המשרד על פי תנאי המכרז,</w:t>
      </w:r>
      <w:r w:rsidRPr="005E023C">
        <w:rPr>
          <w:rFonts w:ascii="Times New Roman" w:hAnsi="Times New Roman" w:cs="David"/>
          <w:sz w:val="24"/>
          <w:szCs w:val="24"/>
          <w:rtl/>
        </w:rPr>
        <w:t xml:space="preserve"> הצעת המציע </w:t>
      </w:r>
      <w:r w:rsidRPr="005E023C">
        <w:rPr>
          <w:rFonts w:ascii="Times New Roman" w:hAnsi="Times New Roman" w:cs="David" w:hint="cs"/>
          <w:sz w:val="24"/>
          <w:szCs w:val="24"/>
          <w:rtl/>
        </w:rPr>
        <w:t xml:space="preserve">הזוכה </w:t>
      </w:r>
      <w:r w:rsidRPr="005E023C">
        <w:rPr>
          <w:rFonts w:ascii="Times New Roman" w:hAnsi="Times New Roman" w:cs="David"/>
          <w:sz w:val="24"/>
          <w:szCs w:val="24"/>
          <w:rtl/>
        </w:rPr>
        <w:t>והוראות ההסכם</w:t>
      </w:r>
      <w:r w:rsidRPr="005E023C">
        <w:rPr>
          <w:rFonts w:ascii="Times New Roman" w:hAnsi="Times New Roman" w:cs="David" w:hint="cs"/>
          <w:sz w:val="24"/>
          <w:szCs w:val="24"/>
          <w:rtl/>
        </w:rPr>
        <w:t>.</w:t>
      </w:r>
    </w:p>
    <w:p w:rsidR="005E023C" w:rsidRPr="005E023C" w:rsidRDefault="005E023C" w:rsidP="005E023C">
      <w:pPr>
        <w:numPr>
          <w:ilvl w:val="3"/>
          <w:numId w:val="16"/>
        </w:numPr>
        <w:tabs>
          <w:tab w:val="left" w:pos="3093"/>
        </w:tabs>
        <w:spacing w:after="0" w:line="360" w:lineRule="auto"/>
        <w:ind w:left="3093" w:hanging="900"/>
        <w:jc w:val="both"/>
        <w:rPr>
          <w:rFonts w:ascii="Times New Roman" w:hAnsi="Times New Roman" w:cs="David"/>
          <w:sz w:val="24"/>
          <w:szCs w:val="24"/>
        </w:rPr>
      </w:pPr>
      <w:r w:rsidRPr="005E023C">
        <w:rPr>
          <w:rFonts w:ascii="Times New Roman" w:hAnsi="Times New Roman" w:cs="David" w:hint="cs"/>
          <w:sz w:val="24"/>
          <w:szCs w:val="24"/>
          <w:rtl/>
        </w:rPr>
        <w:t>הערבות תהא בתוקף למשך כל תקופת ההתקשרות ועד לאחר 60 ימים מסיום תקופת ההתקשרות.</w:t>
      </w:r>
    </w:p>
    <w:p w:rsidR="005E023C" w:rsidRPr="005E023C" w:rsidRDefault="005E023C" w:rsidP="005E023C">
      <w:pPr>
        <w:tabs>
          <w:tab w:val="left" w:pos="3093"/>
        </w:tabs>
        <w:spacing w:after="0" w:line="360" w:lineRule="auto"/>
        <w:ind w:left="3093" w:hanging="900"/>
        <w:rPr>
          <w:rFonts w:ascii="Times New Roman" w:hAnsi="Times New Roman" w:cs="David"/>
          <w:sz w:val="24"/>
          <w:szCs w:val="24"/>
          <w:rtl/>
        </w:rPr>
      </w:pPr>
      <w:r w:rsidRPr="005E023C">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E023C" w:rsidRPr="005E023C" w:rsidRDefault="005E023C" w:rsidP="005E023C">
      <w:pPr>
        <w:tabs>
          <w:tab w:val="left" w:pos="3093"/>
        </w:tabs>
        <w:spacing w:after="0" w:line="360" w:lineRule="auto"/>
        <w:ind w:left="2193"/>
        <w:rPr>
          <w:rFonts w:ascii="Times New Roman" w:hAnsi="Times New Roman" w:cs="David"/>
          <w:sz w:val="24"/>
          <w:szCs w:val="24"/>
        </w:rPr>
      </w:pPr>
      <w:r w:rsidRPr="005E023C">
        <w:rPr>
          <w:rFonts w:ascii="Times New Roman" w:hAnsi="Times New Roman" w:cs="David" w:hint="cs"/>
          <w:sz w:val="24"/>
          <w:szCs w:val="24"/>
          <w:rtl/>
        </w:rPr>
        <w:tab/>
        <w:t xml:space="preserve">בחלוף 60 ימים מסיום תקופת ההתקשרות, ועד להשלמת </w:t>
      </w:r>
      <w:r w:rsidRPr="005E023C">
        <w:rPr>
          <w:rFonts w:ascii="Times New Roman" w:hAnsi="Times New Roman" w:cs="David" w:hint="cs"/>
          <w:sz w:val="24"/>
          <w:szCs w:val="24"/>
          <w:rtl/>
        </w:rPr>
        <w:tab/>
        <w:t xml:space="preserve">הטיפול בנושאים הפתוחים שנותרו בידי הספק ימציא הספק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למשרד ערבות ביצוע בתנאים זהים לתנאי ערבות הביצוע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המקורית. ערבות זו תעמוד בתוקף (ותוארך מעת לעת אם </w:t>
      </w:r>
      <w:r w:rsidRPr="005E023C">
        <w:rPr>
          <w:rFonts w:ascii="Times New Roman" w:hAnsi="Times New Roman" w:cs="David"/>
          <w:sz w:val="24"/>
          <w:szCs w:val="24"/>
          <w:rtl/>
        </w:rPr>
        <w:br/>
      </w:r>
      <w:r w:rsidRPr="005E023C">
        <w:rPr>
          <w:rFonts w:ascii="Times New Roman" w:hAnsi="Times New Roman" w:cs="David" w:hint="cs"/>
          <w:sz w:val="24"/>
          <w:szCs w:val="24"/>
          <w:rtl/>
        </w:rPr>
        <w:lastRenderedPageBreak/>
        <w:t xml:space="preserve">                 יהא בכך צורך) עד להשלמת הטיפול בנושאים שנותרו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בטיפולו של הספק.</w:t>
      </w:r>
    </w:p>
    <w:p w:rsidR="005E023C" w:rsidRPr="005E023C" w:rsidRDefault="005E023C" w:rsidP="005E023C">
      <w:pPr>
        <w:numPr>
          <w:ilvl w:val="3"/>
          <w:numId w:val="16"/>
        </w:numPr>
        <w:tabs>
          <w:tab w:val="left" w:pos="3093"/>
        </w:tabs>
        <w:spacing w:after="0" w:line="360" w:lineRule="auto"/>
        <w:ind w:left="3093" w:hanging="900"/>
        <w:rPr>
          <w:rFonts w:ascii="Times New Roman" w:hAnsi="Times New Roman" w:cs="David"/>
          <w:sz w:val="24"/>
          <w:szCs w:val="24"/>
        </w:rPr>
      </w:pPr>
      <w:r w:rsidRPr="005E023C">
        <w:rPr>
          <w:rFonts w:ascii="Times New Roman" w:hAnsi="Times New Roman" w:cs="David" w:hint="cs"/>
          <w:sz w:val="24"/>
          <w:szCs w:val="24"/>
          <w:rtl/>
        </w:rPr>
        <w:t>נוסח הערבות מצורף כנספח 5 להסכם.</w:t>
      </w:r>
    </w:p>
    <w:p w:rsidR="005E023C" w:rsidRPr="005E023C" w:rsidRDefault="005E023C" w:rsidP="005E023C">
      <w:pPr>
        <w:tabs>
          <w:tab w:val="left" w:pos="3093"/>
        </w:tabs>
        <w:spacing w:after="0" w:line="360" w:lineRule="auto"/>
        <w:ind w:left="3093" w:hanging="900"/>
        <w:rPr>
          <w:rFonts w:ascii="Times New Roman" w:hAnsi="Times New Roman" w:cs="David"/>
          <w:sz w:val="24"/>
          <w:szCs w:val="24"/>
        </w:rPr>
      </w:pPr>
      <w:r w:rsidRPr="005E023C">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E023C" w:rsidRPr="005E023C" w:rsidRDefault="005E023C" w:rsidP="005E023C">
      <w:pPr>
        <w:numPr>
          <w:ilvl w:val="3"/>
          <w:numId w:val="16"/>
        </w:numPr>
        <w:tabs>
          <w:tab w:val="left" w:pos="3093"/>
        </w:tabs>
        <w:spacing w:after="0" w:line="360" w:lineRule="auto"/>
        <w:ind w:left="3093" w:hanging="900"/>
        <w:rPr>
          <w:rFonts w:ascii="Times New Roman" w:hAnsi="Times New Roman" w:cs="David"/>
          <w:sz w:val="24"/>
          <w:szCs w:val="24"/>
        </w:rPr>
      </w:pPr>
      <w:r w:rsidRPr="005E023C">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E023C">
        <w:rPr>
          <w:rFonts w:ascii="Times New Roman" w:hAnsi="Times New Roman" w:cs="David" w:hint="cs"/>
          <w:sz w:val="24"/>
          <w:szCs w:val="24"/>
          <w:rtl/>
        </w:rPr>
        <w:t xml:space="preserve">לתבוע סכום גבוה יותר </w:t>
      </w:r>
      <w:r w:rsidRPr="005E023C">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E023C" w:rsidRPr="005E023C" w:rsidRDefault="005E023C" w:rsidP="005E023C">
      <w:pPr>
        <w:numPr>
          <w:ilvl w:val="3"/>
          <w:numId w:val="16"/>
        </w:numPr>
        <w:tabs>
          <w:tab w:val="left" w:pos="3093"/>
        </w:tabs>
        <w:spacing w:after="0" w:line="360" w:lineRule="auto"/>
        <w:ind w:left="3093" w:hanging="900"/>
        <w:rPr>
          <w:rFonts w:ascii="Times New Roman" w:hAnsi="Times New Roman" w:cs="David"/>
          <w:sz w:val="24"/>
          <w:szCs w:val="24"/>
          <w:rtl/>
        </w:rPr>
      </w:pPr>
      <w:r w:rsidRPr="005E023C">
        <w:rPr>
          <w:rFonts w:ascii="Times New Roman" w:hAnsi="Times New Roman" w:cs="David"/>
          <w:sz w:val="24"/>
          <w:szCs w:val="24"/>
          <w:rtl/>
        </w:rPr>
        <w:t xml:space="preserve">אי </w:t>
      </w:r>
      <w:r w:rsidRPr="005E023C">
        <w:rPr>
          <w:rFonts w:ascii="Times New Roman" w:hAnsi="Times New Roman" w:cs="David" w:hint="cs"/>
          <w:sz w:val="24"/>
          <w:szCs w:val="24"/>
          <w:rtl/>
        </w:rPr>
        <w:t>עמידת הזוכה בהוראות סעיפים 10.1.2-10.1.3 לעיל ש</w:t>
      </w:r>
      <w:r w:rsidRPr="005E023C">
        <w:rPr>
          <w:rFonts w:ascii="Times New Roman" w:hAnsi="Times New Roman" w:cs="David"/>
          <w:sz w:val="24"/>
          <w:szCs w:val="24"/>
          <w:rtl/>
        </w:rPr>
        <w:t>קולה להפרת</w:t>
      </w:r>
      <w:r w:rsidRPr="005E023C">
        <w:rPr>
          <w:rFonts w:ascii="Times New Roman" w:hAnsi="Times New Roman" w:cs="David" w:hint="cs"/>
          <w:sz w:val="24"/>
          <w:szCs w:val="24"/>
          <w:rtl/>
        </w:rPr>
        <w:t xml:space="preserve"> ההסכם</w:t>
      </w:r>
      <w:r w:rsidRPr="005E023C">
        <w:rPr>
          <w:rFonts w:ascii="Times New Roman" w:hAnsi="Times New Roman" w:cs="David"/>
          <w:sz w:val="24"/>
          <w:szCs w:val="24"/>
          <w:rtl/>
        </w:rPr>
        <w:t xml:space="preserve">. במקרה כזה </w:t>
      </w:r>
      <w:r w:rsidRPr="005E023C">
        <w:rPr>
          <w:rFonts w:ascii="Times New Roman" w:hAnsi="Times New Roman" w:cs="David" w:hint="cs"/>
          <w:sz w:val="24"/>
          <w:szCs w:val="24"/>
          <w:rtl/>
        </w:rPr>
        <w:t>תהא ועדת המכרזים רשאית לפעול בכל אחת מן הדרכים שלהלן:</w:t>
      </w:r>
    </w:p>
    <w:p w:rsidR="005E023C" w:rsidRPr="005E023C" w:rsidRDefault="005E023C" w:rsidP="005E023C">
      <w:pPr>
        <w:numPr>
          <w:ilvl w:val="1"/>
          <w:numId w:val="6"/>
        </w:numPr>
        <w:tabs>
          <w:tab w:val="num" w:pos="3453"/>
        </w:tabs>
        <w:spacing w:after="0" w:line="360" w:lineRule="auto"/>
        <w:ind w:left="3453"/>
        <w:rPr>
          <w:rFonts w:ascii="Times New Roman" w:hAnsi="Times New Roman" w:cs="David"/>
          <w:sz w:val="24"/>
          <w:szCs w:val="24"/>
          <w:rtl/>
        </w:rPr>
      </w:pPr>
      <w:r w:rsidRPr="005E023C">
        <w:rPr>
          <w:rFonts w:ascii="Times New Roman" w:hAnsi="Times New Roman" w:cs="David"/>
          <w:sz w:val="24"/>
          <w:szCs w:val="24"/>
          <w:rtl/>
        </w:rPr>
        <w:t>לחלט את הערבות שצורפה על-ידי המציע להצעתו, כולה או חלקה,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וזאת מבלי שיהיה בכך כדי לגרוע מזכותו של המשרד להיפרע </w:t>
      </w:r>
      <w:proofErr w:type="spellStart"/>
      <w:r w:rsidRPr="005E023C">
        <w:rPr>
          <w:rFonts w:ascii="Times New Roman" w:hAnsi="Times New Roman" w:cs="David"/>
          <w:sz w:val="24"/>
          <w:szCs w:val="24"/>
          <w:rtl/>
        </w:rPr>
        <w:t>מהמציע</w:t>
      </w:r>
      <w:proofErr w:type="spellEnd"/>
      <w:r w:rsidRPr="005E023C">
        <w:rPr>
          <w:rFonts w:ascii="Times New Roman" w:hAnsi="Times New Roman" w:cs="David"/>
          <w:sz w:val="24"/>
          <w:szCs w:val="24"/>
          <w:rtl/>
        </w:rPr>
        <w:t xml:space="preserve"> בגין כל נזק שנגרם לו כתוצאה מהפרה זו. </w:t>
      </w:r>
    </w:p>
    <w:p w:rsidR="005E023C" w:rsidRPr="005E023C" w:rsidRDefault="005E023C" w:rsidP="005E023C">
      <w:pPr>
        <w:numPr>
          <w:ilvl w:val="1"/>
          <w:numId w:val="6"/>
        </w:numPr>
        <w:tabs>
          <w:tab w:val="num" w:pos="3453"/>
        </w:tabs>
        <w:spacing w:after="0" w:line="360" w:lineRule="auto"/>
        <w:ind w:left="3453"/>
        <w:jc w:val="both"/>
        <w:rPr>
          <w:rFonts w:ascii="Times New Roman" w:hAnsi="Times New Roman" w:cs="David"/>
          <w:sz w:val="24"/>
          <w:szCs w:val="24"/>
          <w:rtl/>
        </w:rPr>
      </w:pPr>
      <w:r w:rsidRPr="005E023C">
        <w:rPr>
          <w:rFonts w:ascii="Times New Roman" w:hAnsi="Times New Roman" w:cs="David" w:hint="cs"/>
          <w:sz w:val="24"/>
          <w:szCs w:val="24"/>
          <w:rtl/>
        </w:rPr>
        <w:t>לבטל את המכרז;</w:t>
      </w:r>
    </w:p>
    <w:p w:rsidR="005E023C" w:rsidRPr="005E023C" w:rsidRDefault="005E023C" w:rsidP="005E023C">
      <w:pPr>
        <w:numPr>
          <w:ilvl w:val="1"/>
          <w:numId w:val="6"/>
        </w:numPr>
        <w:tabs>
          <w:tab w:val="num" w:pos="3453"/>
        </w:tabs>
        <w:spacing w:after="0" w:line="360" w:lineRule="auto"/>
        <w:ind w:left="3453"/>
        <w:rPr>
          <w:rFonts w:ascii="Times New Roman" w:hAnsi="Times New Roman" w:cs="David"/>
          <w:sz w:val="24"/>
          <w:szCs w:val="24"/>
        </w:rPr>
      </w:pPr>
      <w:r w:rsidRPr="005E023C">
        <w:rPr>
          <w:rFonts w:ascii="Times New Roman" w:hAnsi="Times New Roman" w:cs="David" w:hint="cs"/>
          <w:sz w:val="24"/>
          <w:szCs w:val="24"/>
          <w:rtl/>
        </w:rPr>
        <w:t xml:space="preserve">לבטל את בחירת הזוכה </w:t>
      </w:r>
      <w:r w:rsidRPr="005E023C">
        <w:rPr>
          <w:rFonts w:ascii="Times New Roman" w:hAnsi="Times New Roman" w:cs="David"/>
          <w:sz w:val="24"/>
          <w:szCs w:val="24"/>
          <w:rtl/>
        </w:rPr>
        <w:t>ולבחור במציע</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אחר כזוכה במכרז. במקרה כזה יחול</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5E023C">
        <w:rPr>
          <w:rFonts w:ascii="Times New Roman" w:hAnsi="Times New Roman" w:cs="David" w:hint="cs"/>
          <w:sz w:val="24"/>
          <w:szCs w:val="24"/>
          <w:rtl/>
        </w:rPr>
        <w:t xml:space="preserve"> ו/או להמציא את המסמכים האמורים בס' 10.1.2-10.1.3,</w:t>
      </w:r>
      <w:r w:rsidRPr="005E023C">
        <w:rPr>
          <w:rFonts w:ascii="Times New Roman" w:hAnsi="Times New Roman" w:cs="David"/>
          <w:sz w:val="24"/>
          <w:szCs w:val="24"/>
          <w:rtl/>
        </w:rPr>
        <w:t xml:space="preserve"> רשאית ועדת המכרזים לבחור במציע הבא בתור אחריו, בתנאים המפורטים לעיל.</w:t>
      </w:r>
    </w:p>
    <w:p w:rsidR="005E023C" w:rsidRPr="005E023C" w:rsidRDefault="005E023C" w:rsidP="005E023C">
      <w:pPr>
        <w:tabs>
          <w:tab w:val="left" w:pos="3093"/>
        </w:tabs>
        <w:spacing w:after="0" w:line="360" w:lineRule="auto"/>
        <w:ind w:left="1473" w:hanging="720"/>
        <w:jc w:val="both"/>
        <w:rPr>
          <w:rFonts w:ascii="Times New Roman" w:hAnsi="Times New Roman" w:cs="David"/>
          <w:b/>
          <w:bCs/>
          <w:sz w:val="24"/>
          <w:szCs w:val="24"/>
          <w:rtl/>
        </w:rPr>
      </w:pPr>
      <w:r w:rsidRPr="005E023C">
        <w:rPr>
          <w:rFonts w:ascii="Times New Roman" w:hAnsi="Times New Roman" w:cs="David" w:hint="cs"/>
          <w:b/>
          <w:bCs/>
          <w:sz w:val="24"/>
          <w:szCs w:val="24"/>
          <w:rtl/>
        </w:rPr>
        <w:tab/>
      </w:r>
    </w:p>
    <w:p w:rsidR="005E023C" w:rsidRPr="005E023C" w:rsidRDefault="005E023C" w:rsidP="005E023C">
      <w:pPr>
        <w:tabs>
          <w:tab w:val="left" w:pos="3093"/>
        </w:tabs>
        <w:spacing w:after="0" w:line="360" w:lineRule="auto"/>
        <w:ind w:left="1473" w:hanging="720"/>
        <w:rPr>
          <w:rFonts w:ascii="Times New Roman" w:hAnsi="Times New Roman" w:cs="David"/>
          <w:b/>
          <w:bCs/>
          <w:sz w:val="24"/>
          <w:szCs w:val="24"/>
          <w:rtl/>
        </w:rPr>
      </w:pPr>
      <w:r w:rsidRPr="005E023C">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5E023C">
        <w:rPr>
          <w:rFonts w:ascii="Times New Roman" w:hAnsi="Times New Roman" w:cs="David" w:hint="cs"/>
          <w:b/>
          <w:bCs/>
          <w:sz w:val="24"/>
          <w:szCs w:val="24"/>
          <w:rtl/>
        </w:rPr>
        <w:t>הביטוחי</w:t>
      </w:r>
      <w:proofErr w:type="spellEnd"/>
      <w:r w:rsidRPr="005E023C">
        <w:rPr>
          <w:rFonts w:ascii="Times New Roman" w:hAnsi="Times New Roman" w:cs="David" w:hint="cs"/>
          <w:b/>
          <w:bCs/>
          <w:sz w:val="24"/>
          <w:szCs w:val="24"/>
          <w:rtl/>
        </w:rPr>
        <w:t xml:space="preserve"> וערבות ביצוע) כשהם מלאים וחתומים כנדרש.</w:t>
      </w:r>
    </w:p>
    <w:p w:rsidR="005E023C" w:rsidRPr="005E023C" w:rsidRDefault="005E023C" w:rsidP="005E023C">
      <w:pPr>
        <w:tabs>
          <w:tab w:val="left" w:pos="3093"/>
        </w:tabs>
        <w:spacing w:after="0" w:line="360" w:lineRule="auto"/>
        <w:ind w:left="1473" w:hanging="720"/>
        <w:jc w:val="both"/>
        <w:rPr>
          <w:rFonts w:ascii="Times New Roman" w:hAnsi="Times New Roman" w:cs="David"/>
          <w:b/>
          <w:bCs/>
          <w:sz w:val="24"/>
          <w:szCs w:val="24"/>
        </w:rPr>
      </w:pPr>
    </w:p>
    <w:p w:rsidR="005E023C" w:rsidRPr="005E023C" w:rsidRDefault="005E023C" w:rsidP="005E023C">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5E023C">
        <w:rPr>
          <w:rFonts w:ascii="Times New Roman" w:hAnsi="Times New Roman" w:cs="David"/>
          <w:b/>
          <w:bCs/>
          <w:sz w:val="24"/>
          <w:szCs w:val="24"/>
          <w:u w:val="single"/>
          <w:rtl/>
        </w:rPr>
        <w:t>פיקוח המשרד</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sz w:val="24"/>
          <w:szCs w:val="24"/>
          <w:rtl/>
        </w:rPr>
        <w:t>נותן השירותים מתחייב לאפשר לנציג המשרד או מי שבא מטעמו לבקר פעולותיו, לפקח על ביצוע ה</w:t>
      </w:r>
      <w:r w:rsidRPr="005E023C">
        <w:rPr>
          <w:rFonts w:ascii="Times New Roman" w:hAnsi="Times New Roman" w:cs="David" w:hint="cs"/>
          <w:sz w:val="24"/>
          <w:szCs w:val="24"/>
          <w:rtl/>
        </w:rPr>
        <w:t>שירותים וההתחייבויות המפורטים ב</w:t>
      </w:r>
      <w:r w:rsidRPr="005E023C">
        <w:rPr>
          <w:rFonts w:ascii="Times New Roman" w:hAnsi="Times New Roman" w:cs="David"/>
          <w:sz w:val="24"/>
          <w:szCs w:val="24"/>
          <w:rtl/>
        </w:rPr>
        <w:t xml:space="preserve">מכרז, </w:t>
      </w:r>
      <w:r w:rsidRPr="005E023C">
        <w:rPr>
          <w:rFonts w:ascii="Times New Roman" w:hAnsi="Times New Roman" w:cs="David" w:hint="cs"/>
          <w:sz w:val="24"/>
          <w:szCs w:val="24"/>
          <w:rtl/>
        </w:rPr>
        <w:t>ב</w:t>
      </w:r>
      <w:r w:rsidRPr="005E023C">
        <w:rPr>
          <w:rFonts w:ascii="Times New Roman" w:hAnsi="Times New Roman" w:cs="David"/>
          <w:sz w:val="24"/>
          <w:szCs w:val="24"/>
          <w:rtl/>
        </w:rPr>
        <w:t>הצעה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ו</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הסכם. </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sz w:val="24"/>
          <w:szCs w:val="24"/>
          <w:rtl/>
        </w:rPr>
        <w:t>נותן השירותים מתחייב להישמע להוראות המשרד בכל</w:t>
      </w:r>
      <w:r w:rsidRPr="005E023C">
        <w:rPr>
          <w:rFonts w:ascii="Times New Roman" w:hAnsi="Times New Roman" w:cs="David" w:hint="cs"/>
          <w:sz w:val="24"/>
          <w:szCs w:val="24"/>
          <w:rtl/>
        </w:rPr>
        <w:t xml:space="preserve"> הע</w:t>
      </w:r>
      <w:r w:rsidRPr="005E023C">
        <w:rPr>
          <w:rFonts w:ascii="Times New Roman" w:hAnsi="Times New Roman" w:cs="David"/>
          <w:sz w:val="24"/>
          <w:szCs w:val="24"/>
          <w:rtl/>
        </w:rPr>
        <w:t>ניינים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הקשורים במתן השירותים. </w:t>
      </w:r>
    </w:p>
    <w:p w:rsidR="005E023C" w:rsidRPr="005E023C" w:rsidRDefault="005E023C" w:rsidP="005E023C">
      <w:pPr>
        <w:bidi w:val="0"/>
        <w:rPr>
          <w:rFonts w:ascii="Times New Roman" w:hAnsi="Times New Roman" w:cs="David"/>
          <w:sz w:val="24"/>
          <w:szCs w:val="24"/>
        </w:rPr>
      </w:pPr>
      <w:r w:rsidRPr="005E023C">
        <w:rPr>
          <w:rFonts w:ascii="Times New Roman" w:hAnsi="Times New Roman" w:cs="David"/>
          <w:sz w:val="24"/>
          <w:szCs w:val="24"/>
        </w:rPr>
        <w:br w:type="page"/>
      </w:r>
    </w:p>
    <w:p w:rsidR="005E023C" w:rsidRPr="005E023C" w:rsidRDefault="005E023C" w:rsidP="005E023C">
      <w:pPr>
        <w:tabs>
          <w:tab w:val="num" w:pos="2193"/>
        </w:tabs>
        <w:spacing w:after="0" w:line="360" w:lineRule="auto"/>
        <w:ind w:left="2193"/>
        <w:rPr>
          <w:rFonts w:ascii="Times New Roman" w:hAnsi="Times New Roman" w:cs="David"/>
          <w:sz w:val="24"/>
          <w:szCs w:val="24"/>
        </w:rPr>
      </w:pP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David" w:hAnsi="David" w:cs="David" w:hint="cs"/>
          <w:sz w:val="24"/>
          <w:szCs w:val="24"/>
          <w:rtl/>
        </w:rPr>
        <w:t>המשרד</w:t>
      </w:r>
      <w:r w:rsidRPr="005E023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E023C">
        <w:rPr>
          <w:rFonts w:ascii="David" w:hAnsi="David" w:cs="David" w:hint="cs"/>
          <w:sz w:val="24"/>
          <w:szCs w:val="24"/>
          <w:rtl/>
        </w:rPr>
        <w:t xml:space="preserve"> ו/או נציגו.</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E023C" w:rsidRPr="005E023C" w:rsidRDefault="005E023C" w:rsidP="005E023C">
      <w:pPr>
        <w:numPr>
          <w:ilvl w:val="2"/>
          <w:numId w:val="16"/>
        </w:numPr>
        <w:tabs>
          <w:tab w:val="num" w:pos="2193"/>
        </w:tabs>
        <w:spacing w:after="0" w:line="360" w:lineRule="auto"/>
        <w:ind w:left="2193"/>
        <w:rPr>
          <w:rFonts w:ascii="Times New Roman" w:hAnsi="Times New Roman" w:cs="David"/>
          <w:sz w:val="24"/>
          <w:szCs w:val="24"/>
        </w:rPr>
      </w:pPr>
      <w:r w:rsidRPr="005E023C">
        <w:rPr>
          <w:rFonts w:ascii="Times New Roman" w:hAnsi="Times New Roman" w:cs="David" w:hint="cs"/>
          <w:sz w:val="24"/>
          <w:szCs w:val="24"/>
          <w:rtl/>
        </w:rPr>
        <w:t>הוראות נוספות לעניין פיקוח המשרד מצויות בהסכם ההתקשרות.</w:t>
      </w:r>
    </w:p>
    <w:p w:rsidR="005E023C" w:rsidRPr="005E023C" w:rsidRDefault="005E023C" w:rsidP="005E023C">
      <w:pPr>
        <w:tabs>
          <w:tab w:val="num" w:pos="720"/>
          <w:tab w:val="left" w:pos="746"/>
        </w:tabs>
        <w:spacing w:after="0" w:line="360" w:lineRule="auto"/>
        <w:ind w:left="360" w:hanging="694"/>
        <w:jc w:val="both"/>
        <w:rPr>
          <w:rFonts w:ascii="MS Sans Serif" w:hAnsi="MS Sans Serif" w:cs="David"/>
          <w:sz w:val="24"/>
          <w:szCs w:val="24"/>
          <w:rtl/>
        </w:rPr>
      </w:pPr>
    </w:p>
    <w:p w:rsidR="005E023C" w:rsidRPr="005E023C" w:rsidRDefault="005E023C" w:rsidP="005E023C">
      <w:pPr>
        <w:numPr>
          <w:ilvl w:val="1"/>
          <w:numId w:val="16"/>
        </w:numPr>
        <w:tabs>
          <w:tab w:val="num" w:pos="1113"/>
        </w:tabs>
        <w:spacing w:after="0" w:line="360" w:lineRule="auto"/>
        <w:ind w:left="1113" w:hanging="720"/>
        <w:rPr>
          <w:rFonts w:ascii="Times New Roman" w:hAnsi="Times New Roman" w:cs="David"/>
          <w:b/>
          <w:bCs/>
          <w:sz w:val="24"/>
          <w:szCs w:val="24"/>
        </w:rPr>
      </w:pPr>
      <w:r w:rsidRPr="005E023C">
        <w:rPr>
          <w:rFonts w:ascii="Times New Roman" w:hAnsi="Times New Roman" w:cs="David" w:hint="cs"/>
          <w:b/>
          <w:bCs/>
          <w:sz w:val="24"/>
          <w:szCs w:val="24"/>
          <w:u w:val="single"/>
          <w:rtl/>
        </w:rPr>
        <w:t>החלפת מבצע</w:t>
      </w:r>
      <w:r w:rsidRPr="005E023C">
        <w:rPr>
          <w:rFonts w:ascii="Times New Roman" w:hAnsi="Times New Roman" w:cs="David"/>
          <w:b/>
          <w:bCs/>
          <w:sz w:val="24"/>
          <w:szCs w:val="24"/>
          <w:u w:val="single"/>
          <w:rtl/>
        </w:rPr>
        <w:t xml:space="preserve"> </w:t>
      </w:r>
    </w:p>
    <w:p w:rsidR="005E023C" w:rsidRPr="005E023C" w:rsidRDefault="005E023C" w:rsidP="005E023C">
      <w:pPr>
        <w:numPr>
          <w:ilvl w:val="2"/>
          <w:numId w:val="16"/>
        </w:numPr>
        <w:spacing w:after="0" w:line="360" w:lineRule="auto"/>
        <w:ind w:left="2193"/>
        <w:rPr>
          <w:rFonts w:ascii="Times New Roman" w:hAnsi="Times New Roman" w:cs="David"/>
          <w:sz w:val="24"/>
          <w:szCs w:val="24"/>
        </w:rPr>
      </w:pPr>
      <w:r w:rsidRPr="005E023C">
        <w:rPr>
          <w:rFonts w:ascii="Times New Roman" w:hAnsi="Times New Roman" w:cs="David"/>
          <w:sz w:val="24"/>
          <w:szCs w:val="24"/>
          <w:rtl/>
        </w:rPr>
        <w:t>בכל מקרה בו יבקש ה</w:t>
      </w:r>
      <w:r w:rsidRPr="005E023C">
        <w:rPr>
          <w:rFonts w:ascii="Times New Roman" w:hAnsi="Times New Roman" w:cs="David" w:hint="cs"/>
          <w:sz w:val="24"/>
          <w:szCs w:val="24"/>
          <w:rtl/>
        </w:rPr>
        <w:t xml:space="preserve">ספק </w:t>
      </w:r>
      <w:r w:rsidRPr="005E023C">
        <w:rPr>
          <w:rFonts w:ascii="Times New Roman" w:hAnsi="Times New Roman" w:cs="David"/>
          <w:sz w:val="24"/>
          <w:szCs w:val="24"/>
          <w:rtl/>
        </w:rPr>
        <w:t xml:space="preserve">להחליף </w:t>
      </w:r>
      <w:r w:rsidRPr="005E023C">
        <w:rPr>
          <w:rFonts w:ascii="Times New Roman" w:hAnsi="Times New Roman" w:cs="David" w:hint="cs"/>
          <w:sz w:val="24"/>
          <w:szCs w:val="24"/>
          <w:rtl/>
        </w:rPr>
        <w:t>מבצע/ קבלן משנה</w:t>
      </w:r>
      <w:r w:rsidRPr="005E023C">
        <w:rPr>
          <w:rFonts w:ascii="Times New Roman" w:hAnsi="Times New Roman" w:cs="David"/>
          <w:sz w:val="24"/>
          <w:szCs w:val="24"/>
          <w:rtl/>
        </w:rPr>
        <w:t xml:space="preserve"> או במקרה </w:t>
      </w:r>
      <w:r w:rsidRPr="005E023C">
        <w:rPr>
          <w:rFonts w:ascii="Times New Roman" w:hAnsi="Times New Roman" w:cs="David" w:hint="cs"/>
          <w:sz w:val="24"/>
          <w:szCs w:val="24"/>
          <w:rtl/>
        </w:rPr>
        <w:t>ש</w:t>
      </w:r>
      <w:r w:rsidRPr="005E023C">
        <w:rPr>
          <w:rFonts w:ascii="Times New Roman" w:hAnsi="Times New Roman" w:cs="David"/>
          <w:sz w:val="24"/>
          <w:szCs w:val="24"/>
          <w:rtl/>
        </w:rPr>
        <w:t xml:space="preserve">אין באפשרות </w:t>
      </w:r>
      <w:r w:rsidRPr="005E023C">
        <w:rPr>
          <w:rFonts w:ascii="Times New Roman" w:hAnsi="Times New Roman" w:cs="David" w:hint="cs"/>
          <w:sz w:val="24"/>
          <w:szCs w:val="24"/>
          <w:rtl/>
        </w:rPr>
        <w:t>המבצע/ קבלן משנה</w:t>
      </w:r>
      <w:r w:rsidRPr="005E023C">
        <w:rPr>
          <w:rFonts w:ascii="Times New Roman" w:hAnsi="Times New Roman" w:cs="David"/>
          <w:sz w:val="24"/>
          <w:szCs w:val="24"/>
          <w:rtl/>
        </w:rPr>
        <w:t xml:space="preserve">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5E023C">
        <w:rPr>
          <w:rFonts w:ascii="Times New Roman" w:hAnsi="Times New Roman" w:cs="David"/>
          <w:sz w:val="24"/>
          <w:szCs w:val="24"/>
          <w:rtl/>
        </w:rPr>
        <w:t>לצפ</w:t>
      </w:r>
      <w:r w:rsidRPr="005E023C">
        <w:rPr>
          <w:rFonts w:ascii="Times New Roman" w:hAnsi="Times New Roman" w:cs="David" w:hint="cs"/>
          <w:sz w:val="24"/>
          <w:szCs w:val="24"/>
          <w:rtl/>
        </w:rPr>
        <w:t>ו</w:t>
      </w:r>
      <w:r w:rsidRPr="005E023C">
        <w:rPr>
          <w:rFonts w:ascii="Times New Roman" w:hAnsi="Times New Roman" w:cs="David"/>
          <w:sz w:val="24"/>
          <w:szCs w:val="24"/>
          <w:rtl/>
        </w:rPr>
        <w:t>תן</w:t>
      </w:r>
      <w:proofErr w:type="spellEnd"/>
      <w:r w:rsidRPr="005E023C">
        <w:rPr>
          <w:rFonts w:ascii="Times New Roman" w:hAnsi="Times New Roman" w:cs="David"/>
          <w:sz w:val="24"/>
          <w:szCs w:val="24"/>
          <w:rtl/>
        </w:rPr>
        <w:t xml:space="preserve"> מראש, יהא על ה</w:t>
      </w:r>
      <w:r w:rsidRPr="005E023C">
        <w:rPr>
          <w:rFonts w:ascii="Times New Roman" w:hAnsi="Times New Roman" w:cs="David" w:hint="cs"/>
          <w:sz w:val="24"/>
          <w:szCs w:val="24"/>
          <w:rtl/>
        </w:rPr>
        <w:t>ספק</w:t>
      </w:r>
      <w:r w:rsidRPr="005E023C">
        <w:rPr>
          <w:rFonts w:ascii="Times New Roman" w:hAnsi="Times New Roman" w:cs="David"/>
          <w:sz w:val="24"/>
          <w:szCs w:val="24"/>
          <w:rtl/>
        </w:rPr>
        <w:t xml:space="preserve"> לפנות למשרד בכתב בבקשה לאישורו של </w:t>
      </w:r>
      <w:r w:rsidRPr="005E023C">
        <w:rPr>
          <w:rFonts w:ascii="Times New Roman" w:hAnsi="Times New Roman" w:cs="David" w:hint="cs"/>
          <w:sz w:val="24"/>
          <w:szCs w:val="24"/>
          <w:rtl/>
        </w:rPr>
        <w:t>מבצע/ קבלן משנה</w:t>
      </w:r>
      <w:r w:rsidRPr="005E023C">
        <w:rPr>
          <w:rFonts w:ascii="Times New Roman" w:hAnsi="Times New Roman" w:cs="David"/>
          <w:sz w:val="24"/>
          <w:szCs w:val="24"/>
          <w:rtl/>
        </w:rPr>
        <w:t xml:space="preserve"> חדש</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ע"י המשרד, לפחות 30 יום מראש</w:t>
      </w:r>
      <w:r w:rsidRPr="005E023C">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5E023C">
        <w:rPr>
          <w:rFonts w:ascii="Times New Roman" w:hAnsi="Times New Roman" w:cs="David" w:hint="cs"/>
          <w:sz w:val="24"/>
          <w:szCs w:val="24"/>
          <w:rtl/>
        </w:rPr>
        <w:t>מביניהם</w:t>
      </w:r>
      <w:proofErr w:type="spellEnd"/>
      <w:r w:rsidRPr="005E023C">
        <w:rPr>
          <w:rFonts w:ascii="Times New Roman" w:hAnsi="Times New Roman" w:cs="David" w:hint="cs"/>
          <w:sz w:val="24"/>
          <w:szCs w:val="24"/>
          <w:rtl/>
        </w:rPr>
        <w:t>.</w:t>
      </w:r>
      <w:r w:rsidRPr="005E023C">
        <w:rPr>
          <w:rFonts w:ascii="Times New Roman" w:hAnsi="Times New Roman" w:cs="David"/>
          <w:sz w:val="24"/>
          <w:szCs w:val="24"/>
          <w:rtl/>
        </w:rPr>
        <w:t xml:space="preserve"> המשרד יהא רשאי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את אישורו או להימנע מכך, לפי שיקול דעתו המוחלט.</w:t>
      </w:r>
    </w:p>
    <w:p w:rsidR="005E023C" w:rsidRPr="005E023C" w:rsidRDefault="005E023C" w:rsidP="005E023C">
      <w:pPr>
        <w:numPr>
          <w:ilvl w:val="2"/>
          <w:numId w:val="16"/>
        </w:numPr>
        <w:spacing w:after="0" w:line="360" w:lineRule="auto"/>
        <w:ind w:left="2193"/>
        <w:jc w:val="both"/>
        <w:rPr>
          <w:rFonts w:ascii="Times New Roman" w:hAnsi="Times New Roman" w:cs="David"/>
          <w:b/>
          <w:bCs/>
          <w:sz w:val="24"/>
          <w:szCs w:val="24"/>
        </w:rPr>
      </w:pPr>
      <w:r w:rsidRPr="005E023C">
        <w:rPr>
          <w:rFonts w:ascii="Times New Roman" w:hAnsi="Times New Roman" w:cs="David"/>
          <w:sz w:val="24"/>
          <w:szCs w:val="24"/>
          <w:rtl/>
        </w:rPr>
        <w:t xml:space="preserve">על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המוצע יהא לעמוד בתנאי הסף הקבועים </w:t>
      </w:r>
      <w:r w:rsidRPr="005E023C">
        <w:rPr>
          <w:rFonts w:ascii="Times New Roman" w:hAnsi="Times New Roman" w:cs="David" w:hint="cs"/>
          <w:sz w:val="24"/>
          <w:szCs w:val="24"/>
          <w:rtl/>
        </w:rPr>
        <w:t>למבצע ב</w:t>
      </w:r>
      <w:r w:rsidRPr="005E023C">
        <w:rPr>
          <w:rFonts w:ascii="Times New Roman" w:hAnsi="Times New Roman" w:cs="David"/>
          <w:sz w:val="24"/>
          <w:szCs w:val="24"/>
          <w:rtl/>
        </w:rPr>
        <w:t xml:space="preserve">מכרז ולקבל ניקוד דומה באמות המידה לניקוד אותו קיבל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שאין באפשרותו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שירותים למשרד. ההחלטה אם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עומד</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בדרישות הסף והאם הניקוד שקבל דומה לניקוד אותו קיבל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שאין באפשרותו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את השירותים למשרד, הינה בשיקול דעתו המוחלט של המשרד בלבד.</w:t>
      </w:r>
    </w:p>
    <w:p w:rsidR="005E023C" w:rsidRPr="005E023C" w:rsidRDefault="005E023C" w:rsidP="005E023C">
      <w:pPr>
        <w:spacing w:after="0" w:line="360" w:lineRule="auto"/>
        <w:ind w:left="1473"/>
        <w:rPr>
          <w:rFonts w:ascii="Times New Roman" w:hAnsi="Times New Roman" w:cs="David"/>
          <w:b/>
          <w:bCs/>
          <w:sz w:val="24"/>
          <w:szCs w:val="24"/>
        </w:rPr>
      </w:pPr>
    </w:p>
    <w:p w:rsidR="005E023C" w:rsidRPr="005E023C" w:rsidRDefault="005E023C" w:rsidP="005E023C">
      <w:pPr>
        <w:numPr>
          <w:ilvl w:val="1"/>
          <w:numId w:val="16"/>
        </w:numPr>
        <w:tabs>
          <w:tab w:val="num" w:pos="1113"/>
        </w:tabs>
        <w:spacing w:after="0" w:line="360" w:lineRule="auto"/>
        <w:ind w:left="1047" w:hanging="720"/>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 xml:space="preserve">הזמנת השירותים </w:t>
      </w:r>
      <w:r w:rsidRPr="005E023C">
        <w:rPr>
          <w:rFonts w:ascii="Times New Roman" w:hAnsi="Times New Roman" w:cs="David"/>
          <w:b/>
          <w:bCs/>
          <w:sz w:val="24"/>
          <w:szCs w:val="24"/>
          <w:u w:val="single"/>
          <w:rtl/>
        </w:rPr>
        <w:br/>
      </w:r>
      <w:r w:rsidRPr="005E023C">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5E023C">
        <w:rPr>
          <w:rFonts w:ascii="Times New Roman" w:hAnsi="Times New Roman" w:cs="David" w:hint="cs"/>
          <w:sz w:val="24"/>
          <w:szCs w:val="24"/>
          <w:rtl/>
        </w:rPr>
        <w:t xml:space="preserve">או דומה </w:t>
      </w:r>
      <w:r w:rsidRPr="005E023C">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בין היתר, </w:t>
      </w:r>
      <w:r w:rsidRPr="005E023C">
        <w:rPr>
          <w:rFonts w:ascii="Times New Roman" w:hAnsi="Times New Roman" w:cs="David" w:hint="cs"/>
          <w:sz w:val="24"/>
          <w:szCs w:val="24"/>
          <w:rtl/>
        </w:rPr>
        <w:t xml:space="preserve">הערכה של הזוכה </w:t>
      </w:r>
      <w:r w:rsidRPr="005E023C">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ו</w:t>
      </w:r>
      <w:r w:rsidRPr="005E023C">
        <w:rPr>
          <w:rFonts w:ascii="Times New Roman" w:hAnsi="Times New Roman" w:cs="David"/>
          <w:sz w:val="24"/>
          <w:szCs w:val="24"/>
          <w:rtl/>
        </w:rPr>
        <w:t>קיומו של תקציב בהתאם לחוק התקציב השנתי</w:t>
      </w:r>
      <w:r w:rsidRPr="005E023C">
        <w:rPr>
          <w:rFonts w:ascii="Times New Roman" w:hAnsi="Times New Roman" w:cs="David" w:hint="cs"/>
          <w:sz w:val="24"/>
          <w:szCs w:val="24"/>
          <w:rtl/>
        </w:rPr>
        <w:t>.</w:t>
      </w:r>
    </w:p>
    <w:p w:rsidR="005875BC" w:rsidRPr="005875BC" w:rsidRDefault="005875BC">
      <w:pPr>
        <w:bidi w:val="0"/>
        <w:rPr>
          <w:rFonts w:ascii="Times New Roman" w:hAnsi="Times New Roman" w:cs="David"/>
          <w:b/>
          <w:bCs/>
          <w:sz w:val="24"/>
          <w:szCs w:val="24"/>
          <w:rtl/>
        </w:rPr>
      </w:pPr>
      <w:r w:rsidRPr="005875BC">
        <w:rPr>
          <w:rFonts w:ascii="Times New Roman" w:hAnsi="Times New Roman" w:cs="David"/>
          <w:b/>
          <w:bCs/>
          <w:sz w:val="24"/>
          <w:szCs w:val="24"/>
          <w:rtl/>
        </w:rPr>
        <w:br w:type="page"/>
      </w:r>
    </w:p>
    <w:p w:rsidR="005E023C" w:rsidRPr="005E023C" w:rsidRDefault="005E023C" w:rsidP="005E023C">
      <w:pPr>
        <w:spacing w:after="0" w:line="360" w:lineRule="auto"/>
        <w:ind w:left="1047"/>
        <w:rPr>
          <w:rFonts w:ascii="Times New Roman" w:hAnsi="Times New Roman" w:cs="David"/>
          <w:b/>
          <w:bCs/>
          <w:sz w:val="24"/>
          <w:szCs w:val="24"/>
          <w:u w:val="single"/>
        </w:rPr>
      </w:pPr>
    </w:p>
    <w:p w:rsidR="005E023C" w:rsidRPr="005E023C" w:rsidRDefault="005E023C" w:rsidP="005E023C">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5E023C">
        <w:rPr>
          <w:rFonts w:ascii="Times New Roman" w:hAnsi="Times New Roman" w:cs="David"/>
          <w:b/>
          <w:bCs/>
          <w:sz w:val="24"/>
          <w:szCs w:val="24"/>
          <w:u w:val="single"/>
          <w:rtl/>
        </w:rPr>
        <w:t>ניגוד עניינים</w:t>
      </w:r>
    </w:p>
    <w:p w:rsidR="005E023C" w:rsidRPr="005E023C" w:rsidRDefault="005E023C" w:rsidP="005E023C">
      <w:pPr>
        <w:numPr>
          <w:ilvl w:val="2"/>
          <w:numId w:val="16"/>
        </w:numPr>
        <w:spacing w:after="0" w:line="360" w:lineRule="auto"/>
        <w:ind w:left="2193"/>
        <w:jc w:val="both"/>
        <w:rPr>
          <w:rFonts w:ascii="Times New Roman" w:hAnsi="Times New Roman" w:cs="David"/>
          <w:sz w:val="24"/>
          <w:szCs w:val="24"/>
          <w:rtl/>
        </w:rPr>
      </w:pPr>
      <w:r w:rsidRPr="005E023C">
        <w:rPr>
          <w:rFonts w:ascii="Times New Roman" w:hAnsi="Times New Roman" w:cs="David" w:hint="cs"/>
          <w:sz w:val="24"/>
          <w:szCs w:val="24"/>
          <w:rtl/>
        </w:rPr>
        <w:t xml:space="preserve"> הזוכה י</w:t>
      </w:r>
      <w:r w:rsidRPr="005E023C">
        <w:rPr>
          <w:rFonts w:ascii="Times New Roman" w:hAnsi="Times New Roman" w:cs="David"/>
          <w:sz w:val="24"/>
          <w:szCs w:val="24"/>
          <w:rtl/>
        </w:rPr>
        <w:t xml:space="preserve">תחייב </w:t>
      </w:r>
      <w:r w:rsidRPr="005E023C">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5E023C" w:rsidRPr="005E023C" w:rsidRDefault="005E023C" w:rsidP="005E023C">
      <w:pPr>
        <w:numPr>
          <w:ilvl w:val="2"/>
          <w:numId w:val="16"/>
        </w:numPr>
        <w:tabs>
          <w:tab w:val="num" w:pos="2193"/>
        </w:tabs>
        <w:spacing w:after="0" w:line="360" w:lineRule="auto"/>
        <w:ind w:left="2193"/>
        <w:jc w:val="both"/>
        <w:rPr>
          <w:rFonts w:ascii="Times New Roman" w:hAnsi="Times New Roman" w:cs="David"/>
          <w:sz w:val="24"/>
          <w:szCs w:val="24"/>
        </w:rPr>
      </w:pPr>
      <w:r w:rsidRPr="005E023C">
        <w:rPr>
          <w:rFonts w:ascii="Times New Roman" w:hAnsi="Times New Roman" w:cs="David" w:hint="cs"/>
          <w:sz w:val="24"/>
          <w:szCs w:val="24"/>
          <w:rtl/>
        </w:rPr>
        <w:t xml:space="preserve">מובהר בזאת כי אחזקת רישיון לסחר ביהלומים ייחשב לניגוד עניינים. </w:t>
      </w:r>
    </w:p>
    <w:p w:rsidR="005E023C" w:rsidRPr="005E023C" w:rsidRDefault="005E023C" w:rsidP="005E023C">
      <w:pPr>
        <w:numPr>
          <w:ilvl w:val="2"/>
          <w:numId w:val="16"/>
        </w:numPr>
        <w:tabs>
          <w:tab w:val="num" w:pos="2193"/>
        </w:tabs>
        <w:spacing w:after="0" w:line="360" w:lineRule="auto"/>
        <w:ind w:left="2193"/>
        <w:jc w:val="both"/>
        <w:rPr>
          <w:rFonts w:ascii="Times New Roman" w:hAnsi="Times New Roman" w:cs="David"/>
          <w:sz w:val="24"/>
          <w:szCs w:val="24"/>
        </w:rPr>
      </w:pPr>
      <w:r w:rsidRPr="005E023C">
        <w:rPr>
          <w:rFonts w:ascii="Times New Roman" w:hAnsi="Times New Roman" w:cs="David" w:hint="cs"/>
          <w:sz w:val="24"/>
          <w:szCs w:val="24"/>
          <w:rtl/>
        </w:rPr>
        <w:t>הוראות נוספות לעניין ניגוד עניינים מצויות בהסכם ההתקשרות.</w:t>
      </w:r>
    </w:p>
    <w:p w:rsidR="005E023C" w:rsidRPr="005E023C" w:rsidRDefault="005E023C" w:rsidP="005E023C">
      <w:pPr>
        <w:spacing w:after="0" w:line="360" w:lineRule="auto"/>
        <w:rPr>
          <w:rFonts w:ascii="Times New Roman" w:hAnsi="Times New Roman" w:cs="David"/>
          <w:b/>
          <w:bCs/>
          <w:sz w:val="28"/>
          <w:szCs w:val="28"/>
          <w:u w:val="single"/>
        </w:rPr>
      </w:pP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tl/>
        </w:rPr>
      </w:pPr>
      <w:r w:rsidRPr="005E023C">
        <w:rPr>
          <w:rFonts w:ascii="Times New Roman" w:hAnsi="Times New Roman" w:cs="David"/>
          <w:b/>
          <w:bCs/>
          <w:sz w:val="20"/>
          <w:szCs w:val="28"/>
          <w:u w:val="single"/>
          <w:rtl/>
        </w:rPr>
        <w:t>התמורה</w:t>
      </w:r>
    </w:p>
    <w:p w:rsidR="005E023C" w:rsidRPr="005E023C" w:rsidRDefault="005E023C" w:rsidP="005E023C">
      <w:pPr>
        <w:spacing w:after="0" w:line="360" w:lineRule="auto"/>
        <w:ind w:left="516"/>
        <w:jc w:val="both"/>
        <w:rPr>
          <w:rFonts w:ascii="Times New Roman" w:hAnsi="Times New Roman" w:cs="David"/>
          <w:sz w:val="24"/>
          <w:szCs w:val="24"/>
          <w:rtl/>
        </w:rPr>
      </w:pPr>
      <w:r w:rsidRPr="005E023C">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5E023C">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E023C">
        <w:rPr>
          <w:rFonts w:ascii="Times New Roman" w:hAnsi="Times New Roman" w:cs="David"/>
          <w:sz w:val="24"/>
          <w:szCs w:val="24"/>
          <w:rtl/>
        </w:rPr>
        <w:t xml:space="preserve"> </w:t>
      </w:r>
    </w:p>
    <w:p w:rsidR="005E023C" w:rsidRPr="005E023C" w:rsidRDefault="005E023C" w:rsidP="005E023C">
      <w:pPr>
        <w:spacing w:after="0" w:line="360" w:lineRule="auto"/>
        <w:ind w:left="753"/>
        <w:jc w:val="both"/>
        <w:rPr>
          <w:rFonts w:ascii="Times New Roman" w:hAnsi="Times New Roman" w:cs="David"/>
          <w:sz w:val="24"/>
          <w:szCs w:val="24"/>
          <w:rtl/>
        </w:rPr>
      </w:pPr>
    </w:p>
    <w:p w:rsidR="005E023C" w:rsidRPr="005E023C" w:rsidRDefault="005E023C" w:rsidP="005E023C">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Pr>
      </w:pPr>
      <w:r w:rsidRPr="005E023C">
        <w:rPr>
          <w:rFonts w:ascii="Times New Roman" w:hAnsi="Times New Roman" w:cs="David"/>
          <w:b/>
          <w:bCs/>
          <w:sz w:val="20"/>
          <w:szCs w:val="28"/>
          <w:u w:val="single"/>
          <w:rtl/>
        </w:rPr>
        <w:t>היררכיה בין המכרז להסכם</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E023C">
        <w:rPr>
          <w:rFonts w:ascii="Times New Roman" w:hAnsi="Times New Roman" w:cs="David" w:hint="cs"/>
          <w:sz w:val="24"/>
          <w:szCs w:val="24"/>
          <w:rtl/>
        </w:rPr>
        <w:t xml:space="preserve">שחלקיו </w:t>
      </w:r>
      <w:r w:rsidRPr="005E023C">
        <w:rPr>
          <w:rFonts w:ascii="Times New Roman" w:hAnsi="Times New Roman" w:cs="David"/>
          <w:sz w:val="24"/>
          <w:szCs w:val="24"/>
          <w:rtl/>
        </w:rPr>
        <w:t>משלי</w:t>
      </w:r>
      <w:r w:rsidRPr="005E023C">
        <w:rPr>
          <w:rFonts w:ascii="Times New Roman" w:hAnsi="Times New Roman" w:cs="David" w:hint="cs"/>
          <w:sz w:val="24"/>
          <w:szCs w:val="24"/>
          <w:rtl/>
        </w:rPr>
        <w:t>מי</w:t>
      </w:r>
      <w:r w:rsidRPr="005E023C">
        <w:rPr>
          <w:rFonts w:ascii="Times New Roman" w:hAnsi="Times New Roman" w:cs="David"/>
          <w:sz w:val="24"/>
          <w:szCs w:val="24"/>
          <w:rtl/>
        </w:rPr>
        <w:t xml:space="preserve">ם זה את זה. </w:t>
      </w:r>
    </w:p>
    <w:p w:rsidR="005E023C" w:rsidRPr="005E023C" w:rsidRDefault="005E023C" w:rsidP="005E023C">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E023C">
        <w:rPr>
          <w:rFonts w:ascii="Times New Roman" w:hAnsi="Times New Roman" w:cs="David"/>
          <w:sz w:val="24"/>
          <w:szCs w:val="24"/>
          <w:rtl/>
        </w:rPr>
        <w:t>בנסיבות שבהן לא ניתן ליישב בין נוסח מפרט המכרז לבין נוסח ההסכם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יגבר נוסח </w:t>
      </w:r>
      <w:r w:rsidRPr="005E023C">
        <w:rPr>
          <w:rFonts w:ascii="Times New Roman" w:hAnsi="Times New Roman" w:cs="David" w:hint="cs"/>
          <w:sz w:val="24"/>
          <w:szCs w:val="24"/>
          <w:rtl/>
        </w:rPr>
        <w:t xml:space="preserve">מפרט </w:t>
      </w:r>
      <w:r w:rsidRPr="005E023C">
        <w:rPr>
          <w:rFonts w:ascii="Times New Roman" w:hAnsi="Times New Roman" w:cs="David"/>
          <w:sz w:val="24"/>
          <w:szCs w:val="24"/>
          <w:rtl/>
        </w:rPr>
        <w:t>ה</w:t>
      </w:r>
      <w:r w:rsidRPr="005E023C">
        <w:rPr>
          <w:rFonts w:ascii="Times New Roman" w:hAnsi="Times New Roman" w:cs="David" w:hint="cs"/>
          <w:sz w:val="24"/>
          <w:szCs w:val="24"/>
          <w:rtl/>
        </w:rPr>
        <w:t xml:space="preserve">מכרז </w:t>
      </w:r>
      <w:r w:rsidRPr="005E023C">
        <w:rPr>
          <w:rFonts w:ascii="Times New Roman" w:hAnsi="Times New Roman" w:cs="David"/>
          <w:sz w:val="24"/>
          <w:szCs w:val="24"/>
          <w:rtl/>
        </w:rPr>
        <w:t>, ויראו נוסח זה כנוסח המחייב</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Miriam"/>
          <w:sz w:val="20"/>
          <w:szCs w:val="28"/>
          <w:rtl/>
        </w:rPr>
        <w:br/>
      </w:r>
    </w:p>
    <w:p w:rsidR="005E023C" w:rsidRPr="005E023C" w:rsidRDefault="005E023C" w:rsidP="005E023C">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5E023C">
        <w:rPr>
          <w:rFonts w:ascii="Times New Roman" w:hAnsi="Times New Roman" w:cs="David"/>
          <w:b/>
          <w:bCs/>
          <w:sz w:val="28"/>
          <w:szCs w:val="28"/>
          <w:u w:val="single"/>
          <w:rtl/>
        </w:rPr>
        <w:t>שאלות והבהרות</w:t>
      </w:r>
    </w:p>
    <w:p w:rsidR="005E023C" w:rsidRPr="005E023C" w:rsidRDefault="005E023C" w:rsidP="000371C2">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שאלות והבהרות יש להפנות </w:t>
      </w:r>
      <w:r w:rsidRPr="005E023C">
        <w:rPr>
          <w:rFonts w:ascii="Times New Roman" w:hAnsi="Times New Roman" w:cs="David"/>
          <w:b/>
          <w:bCs/>
          <w:sz w:val="24"/>
          <w:szCs w:val="24"/>
          <w:u w:val="single"/>
          <w:rtl/>
        </w:rPr>
        <w:t>בכתב בלבד</w:t>
      </w:r>
      <w:r w:rsidRPr="005E023C">
        <w:rPr>
          <w:rFonts w:ascii="Times New Roman" w:hAnsi="Times New Roman" w:cs="David"/>
          <w:sz w:val="24"/>
          <w:szCs w:val="24"/>
          <w:rtl/>
        </w:rPr>
        <w:t xml:space="preserve"> לפקס מס' 02-6662937</w:t>
      </w:r>
      <w:r w:rsidRPr="005E023C">
        <w:rPr>
          <w:rFonts w:ascii="Times New Roman" w:hAnsi="Times New Roman" w:cs="David" w:hint="cs"/>
          <w:b/>
          <w:bCs/>
          <w:sz w:val="24"/>
          <w:szCs w:val="24"/>
          <w:rtl/>
        </w:rPr>
        <w:t xml:space="preserve"> </w:t>
      </w:r>
      <w:r w:rsidRPr="005E023C">
        <w:rPr>
          <w:rFonts w:ascii="Times New Roman" w:hAnsi="Times New Roman" w:cs="David" w:hint="eastAsia"/>
          <w:b/>
          <w:bCs/>
          <w:sz w:val="24"/>
          <w:szCs w:val="24"/>
          <w:rtl/>
        </w:rPr>
        <w:t>ובמקביל</w:t>
      </w:r>
      <w:r w:rsidRPr="005E023C">
        <w:rPr>
          <w:rFonts w:ascii="Times New Roman" w:hAnsi="Times New Roman" w:cs="David"/>
          <w:sz w:val="24"/>
          <w:szCs w:val="24"/>
          <w:rtl/>
        </w:rPr>
        <w:t xml:space="preserve"> לכתובת דוא"ל  </w:t>
      </w:r>
      <w:hyperlink r:id="rId9" w:history="1">
        <w:r w:rsidRPr="005E023C">
          <w:rPr>
            <w:rFonts w:ascii="Times New Roman" w:hAnsi="Times New Roman" w:cs="David"/>
            <w:color w:val="0000FF"/>
            <w:sz w:val="24"/>
            <w:szCs w:val="24"/>
            <w:u w:val="single"/>
          </w:rPr>
          <w:t>sima.piamenta@economy.gov.il</w:t>
        </w:r>
      </w:hyperlink>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 עד לתאריך </w:t>
      </w:r>
      <w:r w:rsidR="000371C2">
        <w:rPr>
          <w:rFonts w:ascii="Times New Roman" w:hAnsi="Times New Roman" w:cs="David" w:hint="cs"/>
          <w:sz w:val="24"/>
          <w:szCs w:val="24"/>
          <w:rtl/>
        </w:rPr>
        <w:t xml:space="preserve">8.12.2014 </w:t>
      </w:r>
      <w:r w:rsidRPr="005E023C">
        <w:rPr>
          <w:rFonts w:ascii="Times New Roman" w:hAnsi="Times New Roman" w:cs="David"/>
          <w:sz w:val="24"/>
          <w:szCs w:val="24"/>
          <w:rtl/>
        </w:rPr>
        <w:t xml:space="preserve">שעה 12:00 </w:t>
      </w:r>
      <w:r w:rsidRPr="005E023C">
        <w:rPr>
          <w:rFonts w:ascii="Times New Roman" w:hAnsi="Times New Roman" w:cs="David" w:hint="cs"/>
          <w:sz w:val="24"/>
          <w:szCs w:val="24"/>
          <w:rtl/>
        </w:rPr>
        <w:t>לגב' יפה עסיס</w:t>
      </w:r>
      <w:r w:rsidRPr="005E023C">
        <w:rPr>
          <w:rFonts w:ascii="Times New Roman" w:hAnsi="Times New Roman" w:cs="David"/>
          <w:sz w:val="24"/>
          <w:szCs w:val="24"/>
          <w:rtl/>
        </w:rPr>
        <w:t>, מרכז</w:t>
      </w:r>
      <w:r w:rsidRPr="005E023C">
        <w:rPr>
          <w:rFonts w:ascii="Times New Roman" w:hAnsi="Times New Roman" w:cs="David" w:hint="cs"/>
          <w:sz w:val="24"/>
          <w:szCs w:val="24"/>
          <w:rtl/>
        </w:rPr>
        <w:t>ת</w:t>
      </w:r>
      <w:r w:rsidRPr="005E023C">
        <w:rPr>
          <w:rFonts w:ascii="Times New Roman" w:hAnsi="Times New Roman" w:cs="David"/>
          <w:sz w:val="24"/>
          <w:szCs w:val="24"/>
          <w:rtl/>
        </w:rPr>
        <w:t xml:space="preserve"> ועדת המכרזים</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יש לוודא אישור קבלת הפקס בטלפון מס</w:t>
      </w:r>
      <w:r w:rsidRPr="005E023C">
        <w:rPr>
          <w:rFonts w:ascii="Times New Roman" w:hAnsi="Times New Roman" w:cs="David" w:hint="cs"/>
          <w:sz w:val="24"/>
          <w:szCs w:val="24"/>
          <w:rtl/>
        </w:rPr>
        <w:t>':</w:t>
      </w:r>
    </w:p>
    <w:p w:rsidR="005E023C" w:rsidRPr="005E023C" w:rsidRDefault="005E023C" w:rsidP="005E023C">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02-6662600/1</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שאלות שיועברו בכל אמצעי אחר או בע"פ או בדוא"ל </w:t>
      </w:r>
      <w:r w:rsidRPr="005E023C">
        <w:rPr>
          <w:rFonts w:ascii="Times New Roman" w:hAnsi="Times New Roman" w:cs="David" w:hint="cs"/>
          <w:sz w:val="24"/>
          <w:szCs w:val="24"/>
          <w:rtl/>
        </w:rPr>
        <w:t xml:space="preserve">או בפקס </w:t>
      </w:r>
      <w:r w:rsidRPr="005E023C">
        <w:rPr>
          <w:rFonts w:ascii="Times New Roman" w:hAnsi="Times New Roman" w:cs="David"/>
          <w:sz w:val="24"/>
          <w:szCs w:val="24"/>
          <w:rtl/>
        </w:rPr>
        <w:t>בלבד- לא ייענו.</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ביחס לכל שאלה </w:t>
      </w:r>
      <w:r w:rsidRPr="005E023C">
        <w:rPr>
          <w:rFonts w:ascii="Times New Roman" w:hAnsi="Times New Roman" w:cs="David" w:hint="cs"/>
          <w:sz w:val="24"/>
          <w:szCs w:val="24"/>
          <w:rtl/>
        </w:rPr>
        <w:t>יש לציין את</w:t>
      </w:r>
      <w:r w:rsidRPr="005E023C">
        <w:rPr>
          <w:rFonts w:ascii="Times New Roman" w:hAnsi="Times New Roman" w:cs="David"/>
          <w:sz w:val="24"/>
          <w:szCs w:val="24"/>
          <w:rtl/>
        </w:rPr>
        <w:t xml:space="preserve"> מספר/י </w:t>
      </w:r>
      <w:r w:rsidRPr="005E023C">
        <w:rPr>
          <w:rFonts w:ascii="Times New Roman" w:hAnsi="Times New Roman" w:cs="David" w:hint="cs"/>
          <w:sz w:val="24"/>
          <w:szCs w:val="24"/>
          <w:rtl/>
        </w:rPr>
        <w:t>הסעיף</w:t>
      </w:r>
      <w:r w:rsidRPr="005E023C">
        <w:rPr>
          <w:rFonts w:ascii="Times New Roman" w:hAnsi="Times New Roman" w:cs="David"/>
          <w:sz w:val="24"/>
          <w:szCs w:val="24"/>
          <w:rtl/>
        </w:rPr>
        <w:t>/ים הספציפי/ים במסמכי המכרז אליו/הם היא מתייחסת.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יש להימנע מנוסח שאלות הכולל פרטים מזהים של השואל.</w:t>
      </w:r>
      <w:r w:rsidRPr="005E023C">
        <w:rPr>
          <w:rFonts w:ascii="Times New Roman" w:hAnsi="Times New Roman" w:cs="David" w:hint="cs"/>
          <w:sz w:val="24"/>
          <w:szCs w:val="24"/>
          <w:rtl/>
        </w:rPr>
        <w:t xml:space="preserve"> </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תשובות יפורסמו באתר האינטרנט שכתובתו:</w:t>
      </w:r>
      <w:r w:rsidRPr="005E023C">
        <w:rPr>
          <w:rFonts w:ascii="Times New Roman" w:hAnsi="Times New Roman" w:cs="David" w:hint="cs"/>
          <w:sz w:val="24"/>
          <w:szCs w:val="24"/>
          <w:rtl/>
        </w:rPr>
        <w:t xml:space="preserve"> </w:t>
      </w:r>
      <w:hyperlink r:id="rId10" w:history="1">
        <w:r w:rsidRPr="005E023C">
          <w:rPr>
            <w:rFonts w:eastAsia="Calibri" w:cs="Calibri"/>
            <w:color w:val="0000FF"/>
            <w:u w:val="single"/>
          </w:rPr>
          <w:t>http://economy.gov.il/tenders</w:t>
        </w:r>
      </w:hyperlink>
    </w:p>
    <w:p w:rsidR="005E023C" w:rsidRPr="005E023C" w:rsidRDefault="005E023C" w:rsidP="000371C2">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tl/>
        </w:rPr>
      </w:pPr>
      <w:r w:rsidRPr="005E023C">
        <w:rPr>
          <w:rFonts w:ascii="Times New Roman" w:hAnsi="Times New Roman" w:cs="David"/>
          <w:sz w:val="24"/>
          <w:szCs w:val="24"/>
          <w:rtl/>
        </w:rPr>
        <w:t xml:space="preserve">החל מתאריך </w:t>
      </w:r>
      <w:r w:rsidR="000371C2">
        <w:rPr>
          <w:rFonts w:ascii="Times New Roman" w:hAnsi="Times New Roman" w:cs="David" w:hint="cs"/>
          <w:sz w:val="24"/>
          <w:szCs w:val="24"/>
          <w:rtl/>
        </w:rPr>
        <w:t>16.12.2014</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התשובות לשאלות מהוות חלק בלתי נפרד ממסמכי המכרז.</w:t>
      </w:r>
      <w:r w:rsidRPr="005E023C">
        <w:rPr>
          <w:rFonts w:ascii="Times New Roman" w:hAnsi="Times New Roman" w:cs="David" w:hint="cs"/>
          <w:sz w:val="24"/>
          <w:szCs w:val="24"/>
          <w:rtl/>
        </w:rPr>
        <w:t xml:space="preserve"> רק תשובות שפורסמו באתר האינטרנט כמפורט לעיל- מחייבות את עורך המכרז.</w:t>
      </w:r>
    </w:p>
    <w:p w:rsidR="00C37D41" w:rsidRDefault="00C37D41">
      <w:pPr>
        <w:bidi w:val="0"/>
        <w:rPr>
          <w:rFonts w:ascii="Times New Roman" w:hAnsi="Times New Roman" w:cs="David"/>
          <w:sz w:val="24"/>
          <w:szCs w:val="24"/>
          <w:rtl/>
        </w:rPr>
      </w:pPr>
      <w:r>
        <w:rPr>
          <w:rFonts w:ascii="Times New Roman" w:hAnsi="Times New Roman" w:cs="David"/>
          <w:sz w:val="24"/>
          <w:szCs w:val="24"/>
          <w:rtl/>
        </w:rPr>
        <w:br w:type="page"/>
      </w:r>
    </w:p>
    <w:p w:rsidR="005E023C" w:rsidRPr="005E023C" w:rsidRDefault="005E023C" w:rsidP="005E023C">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E023C" w:rsidRPr="005E023C" w:rsidRDefault="005E023C" w:rsidP="005E023C">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5E023C">
        <w:rPr>
          <w:rFonts w:ascii="Times New Roman" w:hAnsi="Times New Roman" w:cs="David"/>
          <w:b/>
          <w:bCs/>
          <w:sz w:val="20"/>
          <w:szCs w:val="28"/>
          <w:u w:val="single"/>
          <w:rtl/>
        </w:rPr>
        <w:t>עיון במסמכים</w:t>
      </w:r>
    </w:p>
    <w:p w:rsidR="005E023C" w:rsidRPr="005E023C" w:rsidRDefault="005E023C" w:rsidP="005E023C">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E023C">
        <w:rPr>
          <w:rFonts w:ascii="Times New Roman" w:hAnsi="Times New Roman" w:cs="David"/>
          <w:sz w:val="24"/>
          <w:szCs w:val="24"/>
          <w:rtl/>
        </w:rPr>
        <w:t xml:space="preserve">עיון במסמכים </w:t>
      </w:r>
      <w:r w:rsidRPr="005E023C">
        <w:rPr>
          <w:rFonts w:ascii="Times New Roman" w:hAnsi="Times New Roman" w:cs="David" w:hint="cs"/>
          <w:sz w:val="24"/>
          <w:szCs w:val="24"/>
          <w:rtl/>
        </w:rPr>
        <w:t xml:space="preserve">יעשה </w:t>
      </w:r>
      <w:r w:rsidRPr="005E023C">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E023C" w:rsidRPr="005E023C" w:rsidRDefault="005E023C" w:rsidP="005E023C">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E023C">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יציין במפורש בהצעתו מהם החלקים הסודיים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יסמן את החלקים הסודיים שבהצעתו באופן ברור וחד-משמעי</w:t>
      </w:r>
      <w:r w:rsidRPr="005E023C">
        <w:rPr>
          <w:rFonts w:ascii="Times New Roman" w:hAnsi="Times New Roman" w:cs="David" w:hint="cs"/>
          <w:sz w:val="24"/>
          <w:szCs w:val="24"/>
          <w:rtl/>
        </w:rPr>
        <w:t xml:space="preserve"> ו</w:t>
      </w:r>
      <w:r w:rsidRPr="005E023C">
        <w:rPr>
          <w:rFonts w:ascii="Times New Roman" w:hAnsi="Times New Roman" w:cs="David"/>
          <w:sz w:val="24"/>
          <w:szCs w:val="24"/>
          <w:rtl/>
        </w:rPr>
        <w:t>במידת האפשר</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יפריד חלקים אלה מכלל ההצעה הפרדה פיזית.</w:t>
      </w:r>
    </w:p>
    <w:p w:rsidR="005E023C" w:rsidRPr="005E023C" w:rsidRDefault="005E023C" w:rsidP="005E023C">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E023C">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E023C">
        <w:rPr>
          <w:rFonts w:ascii="Times New Roman" w:hAnsi="Times New Roman" w:cs="David"/>
          <w:sz w:val="24"/>
          <w:szCs w:val="24"/>
          <w:rtl/>
        </w:rPr>
        <w:t>מינהלית</w:t>
      </w:r>
      <w:proofErr w:type="spellEnd"/>
      <w:r w:rsidRPr="005E023C">
        <w:rPr>
          <w:rFonts w:ascii="Times New Roman" w:hAnsi="Times New Roman" w:cs="David"/>
          <w:sz w:val="24"/>
          <w:szCs w:val="24"/>
          <w:rtl/>
        </w:rPr>
        <w:t>.</w:t>
      </w:r>
    </w:p>
    <w:p w:rsidR="005E023C" w:rsidRPr="005E023C" w:rsidRDefault="005E023C" w:rsidP="005E023C">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E023C">
        <w:rPr>
          <w:rFonts w:ascii="Times New Roman" w:hAnsi="Times New Roman" w:cs="David" w:hint="cs"/>
          <w:sz w:val="24"/>
          <w:szCs w:val="24"/>
          <w:rtl/>
        </w:rPr>
        <w:t>על מציע המבקש כי פרטים בהצעתו ייחשבו סודיים, לפרט מהם אותם חלקים ע"ג נספח ו'.</w:t>
      </w:r>
      <w:r w:rsidRPr="005E023C">
        <w:rPr>
          <w:rFonts w:ascii="Times New Roman" w:hAnsi="Times New Roman" w:cs="David" w:hint="cs"/>
          <w:sz w:val="24"/>
          <w:szCs w:val="24"/>
          <w:rtl/>
        </w:rPr>
        <w:br/>
      </w:r>
    </w:p>
    <w:p w:rsidR="005E023C" w:rsidRPr="005E023C" w:rsidRDefault="005E023C" w:rsidP="005E023C">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b/>
          <w:bCs/>
          <w:sz w:val="28"/>
          <w:szCs w:val="28"/>
          <w:u w:val="single"/>
          <w:rtl/>
        </w:rPr>
      </w:pPr>
      <w:r w:rsidRPr="005E023C">
        <w:rPr>
          <w:rFonts w:ascii="Times New Roman" w:hAnsi="Times New Roman" w:cs="David" w:hint="cs"/>
          <w:b/>
          <w:bCs/>
          <w:sz w:val="28"/>
          <w:szCs w:val="28"/>
          <w:u w:val="single"/>
          <w:rtl/>
        </w:rPr>
        <w:t xml:space="preserve">רשימת </w:t>
      </w:r>
      <w:r w:rsidRPr="005E023C">
        <w:rPr>
          <w:rFonts w:ascii="Times New Roman" w:hAnsi="Times New Roman" w:cs="David"/>
          <w:b/>
          <w:bCs/>
          <w:sz w:val="28"/>
          <w:szCs w:val="28"/>
          <w:u w:val="single"/>
          <w:rtl/>
        </w:rPr>
        <w:t>נספחים</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להלן הנספחים המצורפים למפרט מכרז זה, והמהווים חלק בלתי נפרד הימנו:</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נספח א</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w:t>
      </w:r>
      <w:r w:rsidRPr="005E023C">
        <w:rPr>
          <w:rFonts w:ascii="Times New Roman" w:hAnsi="Times New Roman" w:cs="David" w:hint="cs"/>
          <w:b/>
          <w:bCs/>
          <w:sz w:val="24"/>
          <w:szCs w:val="24"/>
          <w:rtl/>
        </w:rPr>
        <w:t>נוסח למציע שאינו תאגיד</w:t>
      </w:r>
      <w:r w:rsidRPr="005E023C">
        <w:rPr>
          <w:rFonts w:ascii="Times New Roman" w:hAnsi="Times New Roman" w:cs="David" w:hint="cs"/>
          <w:sz w:val="24"/>
          <w:szCs w:val="24"/>
          <w:rtl/>
        </w:rPr>
        <w:t>)/נספח א1 (</w:t>
      </w:r>
      <w:r w:rsidRPr="005E023C">
        <w:rPr>
          <w:rFonts w:ascii="Times New Roman" w:hAnsi="Times New Roman" w:cs="David" w:hint="cs"/>
          <w:b/>
          <w:bCs/>
          <w:sz w:val="24"/>
          <w:szCs w:val="24"/>
          <w:rtl/>
        </w:rPr>
        <w:t>נוסח למציע שהוא תאגיד</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הצהרה/התחייבות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בדבר </w:t>
      </w:r>
      <w:r w:rsidRPr="005E023C">
        <w:rPr>
          <w:rFonts w:ascii="Times New Roman" w:hAnsi="Times New Roman" w:cs="David" w:hint="cs"/>
          <w:sz w:val="24"/>
          <w:szCs w:val="24"/>
          <w:rtl/>
        </w:rPr>
        <w:t>קיום חוקי עבודה.</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נספח ב</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w:t>
      </w:r>
      <w:r w:rsidRPr="005E023C">
        <w:rPr>
          <w:rFonts w:ascii="Times New Roman" w:hAnsi="Times New Roman" w:cs="David" w:hint="cs"/>
          <w:b/>
          <w:bCs/>
          <w:sz w:val="24"/>
          <w:szCs w:val="24"/>
          <w:rtl/>
        </w:rPr>
        <w:t>נוסח למציע שאינו תאגיד</w:t>
      </w:r>
      <w:r w:rsidRPr="005E023C">
        <w:rPr>
          <w:rFonts w:ascii="Times New Roman" w:hAnsi="Times New Roman" w:cs="David" w:hint="cs"/>
          <w:sz w:val="24"/>
          <w:szCs w:val="24"/>
          <w:rtl/>
        </w:rPr>
        <w:t>)/נספח ב1 (</w:t>
      </w:r>
      <w:r w:rsidRPr="005E023C">
        <w:rPr>
          <w:rFonts w:ascii="Times New Roman" w:hAnsi="Times New Roman" w:cs="David" w:hint="cs"/>
          <w:b/>
          <w:bCs/>
          <w:sz w:val="24"/>
          <w:szCs w:val="24"/>
          <w:rtl/>
        </w:rPr>
        <w:t>נוסח למציע שהוא תאגיד</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 הצהרה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 xml:space="preserve">והתחייבות לעניין </w:t>
      </w:r>
      <w:r w:rsidRPr="005E023C">
        <w:rPr>
          <w:rFonts w:ascii="Times New Roman" w:hAnsi="Times New Roman" w:cs="David" w:hint="cs"/>
          <w:sz w:val="24"/>
          <w:szCs w:val="24"/>
          <w:rtl/>
        </w:rPr>
        <w:t xml:space="preserve">התחייבות לעשות שימוש בתוכנות מחשב חוקיות ולעמוד בכל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דרישות המכרז</w:t>
      </w:r>
      <w:r w:rsidRPr="005E023C">
        <w:rPr>
          <w:rFonts w:ascii="Times New Roman" w:hAnsi="Times New Roman" w:cs="David"/>
          <w:sz w:val="24"/>
          <w:szCs w:val="24"/>
          <w:rtl/>
        </w:rPr>
        <w:t xml:space="preserve">. </w:t>
      </w:r>
    </w:p>
    <w:p w:rsidR="005E023C" w:rsidRPr="005E023C" w:rsidRDefault="005E023C" w:rsidP="005E023C">
      <w:pPr>
        <w:tabs>
          <w:tab w:val="left" w:pos="393"/>
        </w:tabs>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 xml:space="preserve">נספח </w:t>
      </w:r>
      <w:r w:rsidRPr="005E023C">
        <w:rPr>
          <w:rFonts w:ascii="Times New Roman" w:hAnsi="Times New Roman" w:cs="David" w:hint="cs"/>
          <w:sz w:val="24"/>
          <w:szCs w:val="24"/>
          <w:rtl/>
        </w:rPr>
        <w:t>ג'</w:t>
      </w:r>
      <w:r w:rsidRPr="005E023C">
        <w:rPr>
          <w:rFonts w:ascii="Times New Roman" w:hAnsi="Times New Roman" w:cs="David"/>
          <w:sz w:val="24"/>
          <w:szCs w:val="24"/>
          <w:rtl/>
        </w:rPr>
        <w:t xml:space="preserve"> - ניסיון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 xml:space="preserve">נספח </w:t>
      </w:r>
      <w:r w:rsidRPr="005E023C">
        <w:rPr>
          <w:rFonts w:ascii="Times New Roman" w:hAnsi="Times New Roman" w:cs="David" w:hint="cs"/>
          <w:sz w:val="24"/>
          <w:szCs w:val="24"/>
          <w:rtl/>
        </w:rPr>
        <w:t>ד'</w:t>
      </w:r>
      <w:r w:rsidRPr="005E023C">
        <w:rPr>
          <w:rFonts w:ascii="Times New Roman" w:hAnsi="Times New Roman" w:cs="David"/>
          <w:sz w:val="24"/>
          <w:szCs w:val="24"/>
          <w:rtl/>
        </w:rPr>
        <w:t xml:space="preserve"> – הצעת מחיר</w:t>
      </w:r>
      <w:r w:rsidRPr="005E023C">
        <w:rPr>
          <w:rFonts w:ascii="Times New Roman" w:hAnsi="Times New Roman" w:cs="David" w:hint="cs"/>
          <w:sz w:val="24"/>
          <w:szCs w:val="24"/>
          <w:rtl/>
        </w:rPr>
        <w:t>.</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sz w:val="24"/>
          <w:szCs w:val="24"/>
          <w:rtl/>
        </w:rPr>
        <w:t xml:space="preserve">נספח </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 הצהרה בדבר היעדר ניגוד עניינים.</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hint="cs"/>
          <w:sz w:val="24"/>
          <w:szCs w:val="24"/>
          <w:rtl/>
        </w:rPr>
        <w:t>נספח ו'</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hint="cs"/>
          <w:b/>
          <w:bCs/>
          <w:sz w:val="24"/>
          <w:szCs w:val="24"/>
          <w:rtl/>
        </w:rPr>
        <w:t>נוסח למציע שאינו תאגיד</w:t>
      </w:r>
      <w:r w:rsidRPr="005E023C">
        <w:rPr>
          <w:rFonts w:ascii="Times New Roman" w:hAnsi="Times New Roman" w:cs="David" w:hint="cs"/>
          <w:sz w:val="24"/>
          <w:szCs w:val="24"/>
          <w:rtl/>
        </w:rPr>
        <w:t>)/ נספח ו1 (</w:t>
      </w:r>
      <w:r w:rsidRPr="005E023C">
        <w:rPr>
          <w:rFonts w:ascii="Times New Roman" w:hAnsi="Times New Roman" w:cs="David" w:hint="cs"/>
          <w:b/>
          <w:bCs/>
          <w:sz w:val="24"/>
          <w:szCs w:val="24"/>
          <w:rtl/>
        </w:rPr>
        <w:t>נוסח למציע שהוא תאגיד</w:t>
      </w:r>
      <w:r w:rsidRPr="005E023C">
        <w:rPr>
          <w:rFonts w:ascii="Times New Roman" w:hAnsi="Times New Roman" w:cs="David" w:hint="cs"/>
          <w:sz w:val="24"/>
          <w:szCs w:val="24"/>
          <w:rtl/>
        </w:rPr>
        <w:t xml:space="preserve">) הצהרה לעניין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פרטים סודיים בהצעה וכתב ויתור.</w:t>
      </w:r>
    </w:p>
    <w:p w:rsidR="005E023C" w:rsidRPr="005E023C" w:rsidRDefault="005E023C" w:rsidP="005E023C">
      <w:pPr>
        <w:spacing w:after="0" w:line="360" w:lineRule="auto"/>
        <w:ind w:left="516"/>
        <w:rPr>
          <w:rFonts w:ascii="Times New Roman" w:hAnsi="Times New Roman" w:cs="David"/>
          <w:sz w:val="24"/>
          <w:szCs w:val="24"/>
          <w:rtl/>
        </w:rPr>
      </w:pPr>
      <w:r w:rsidRPr="005E023C">
        <w:rPr>
          <w:rFonts w:ascii="Times New Roman" w:hAnsi="Times New Roman" w:cs="David" w:hint="cs"/>
          <w:sz w:val="24"/>
          <w:szCs w:val="24"/>
          <w:rtl/>
        </w:rPr>
        <w:t xml:space="preserve">נספח ז'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"הסכם למתן שירותים".</w:t>
      </w:r>
    </w:p>
    <w:p w:rsidR="005E023C" w:rsidRPr="005E023C" w:rsidRDefault="005E023C" w:rsidP="005E023C">
      <w:pPr>
        <w:keepNext/>
        <w:spacing w:after="0" w:line="360" w:lineRule="auto"/>
        <w:jc w:val="right"/>
        <w:outlineLvl w:val="1"/>
        <w:rPr>
          <w:rFonts w:ascii="Times New Roman" w:hAnsi="Times New Roman" w:cs="David"/>
          <w:b/>
          <w:bCs/>
          <w:sz w:val="24"/>
          <w:szCs w:val="24"/>
          <w:u w:val="single"/>
          <w:rtl/>
        </w:rPr>
      </w:pPr>
      <w:r w:rsidRPr="005E023C">
        <w:rPr>
          <w:rFonts w:ascii="Times New Roman" w:hAnsi="Times New Roman" w:cs="David"/>
          <w:sz w:val="24"/>
          <w:szCs w:val="24"/>
          <w:u w:val="single"/>
          <w:rtl/>
        </w:rPr>
        <w:br w:type="page"/>
      </w:r>
      <w:r w:rsidRPr="005E023C">
        <w:rPr>
          <w:rFonts w:ascii="Times New Roman" w:hAnsi="Times New Roman" w:cs="David"/>
          <w:b/>
          <w:bCs/>
          <w:sz w:val="24"/>
          <w:szCs w:val="24"/>
          <w:u w:val="single"/>
          <w:rtl/>
        </w:rPr>
        <w:lastRenderedPageBreak/>
        <w:t>נספח א</w:t>
      </w:r>
      <w:r w:rsidRPr="005E023C">
        <w:rPr>
          <w:rFonts w:ascii="Times New Roman" w:hAnsi="Times New Roman" w:cs="David" w:hint="cs"/>
          <w:b/>
          <w:bCs/>
          <w:sz w:val="24"/>
          <w:szCs w:val="24"/>
          <w:u w:val="single"/>
          <w:rtl/>
        </w:rPr>
        <w:t xml:space="preserve"> למכרז</w:t>
      </w:r>
      <w:r w:rsidRPr="005E023C">
        <w:rPr>
          <w:rFonts w:ascii="Times New Roman" w:hAnsi="Times New Roman" w:cs="David"/>
          <w:b/>
          <w:bCs/>
          <w:sz w:val="24"/>
          <w:szCs w:val="24"/>
          <w:u w:val="single"/>
          <w:rtl/>
        </w:rPr>
        <w:t xml:space="preserve"> </w:t>
      </w:r>
    </w:p>
    <w:p w:rsidR="005E023C" w:rsidRPr="005E023C" w:rsidRDefault="005E023C" w:rsidP="005E023C">
      <w:pPr>
        <w:keepNext/>
        <w:spacing w:after="0" w:line="360" w:lineRule="auto"/>
        <w:outlineLvl w:val="1"/>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אם המציע אינו תאגיד:</w:t>
      </w:r>
    </w:p>
    <w:p w:rsidR="005E023C" w:rsidRPr="005E023C" w:rsidRDefault="005E023C" w:rsidP="005E023C">
      <w:pPr>
        <w:keepNext/>
        <w:spacing w:after="0" w:line="360" w:lineRule="auto"/>
        <w:jc w:val="right"/>
        <w:outlineLvl w:val="1"/>
        <w:rPr>
          <w:rFonts w:ascii="Times New Roman" w:hAnsi="Times New Roman" w:cs="David"/>
          <w:b/>
          <w:bCs/>
          <w:sz w:val="24"/>
          <w:szCs w:val="24"/>
          <w:u w:val="single"/>
          <w:rtl/>
        </w:rPr>
      </w:pPr>
    </w:p>
    <w:p w:rsidR="005E023C" w:rsidRPr="005E023C" w:rsidRDefault="005E023C" w:rsidP="005E023C">
      <w:pPr>
        <w:keepNext/>
        <w:spacing w:after="0" w:line="360" w:lineRule="auto"/>
        <w:jc w:val="center"/>
        <w:outlineLvl w:val="1"/>
        <w:rPr>
          <w:rFonts w:ascii="Times New Roman" w:hAnsi="Times New Roman" w:cs="David"/>
          <w:b/>
          <w:bCs/>
          <w:sz w:val="24"/>
          <w:szCs w:val="24"/>
          <w:u w:val="single"/>
          <w:rtl/>
        </w:rPr>
      </w:pPr>
      <w:r w:rsidRPr="005E023C">
        <w:rPr>
          <w:rFonts w:ascii="Times New Roman" w:hAnsi="Times New Roman" w:cs="David"/>
          <w:b/>
          <w:bCs/>
          <w:sz w:val="24"/>
          <w:szCs w:val="24"/>
          <w:u w:val="single"/>
          <w:rtl/>
        </w:rPr>
        <w:t>הצהרה</w:t>
      </w:r>
    </w:p>
    <w:p w:rsidR="005E023C" w:rsidRPr="005E023C" w:rsidRDefault="005E023C" w:rsidP="005E023C">
      <w:pPr>
        <w:keepNext/>
        <w:spacing w:after="0" w:line="360" w:lineRule="auto"/>
        <w:jc w:val="center"/>
        <w:outlineLvl w:val="1"/>
        <w:rPr>
          <w:rFonts w:ascii="Times New Roman" w:hAnsi="Times New Roman" w:cs="David"/>
          <w:b/>
          <w:bCs/>
          <w:sz w:val="24"/>
          <w:szCs w:val="24"/>
          <w:u w:val="single"/>
          <w:rtl/>
        </w:rPr>
      </w:pPr>
      <w:r w:rsidRPr="005E023C">
        <w:rPr>
          <w:rFonts w:ascii="Times New Roman" w:hAnsi="Times New Roman" w:cs="David"/>
          <w:b/>
          <w:bCs/>
          <w:sz w:val="24"/>
          <w:szCs w:val="24"/>
          <w:u w:val="single"/>
          <w:rtl/>
        </w:rPr>
        <w:t>ב</w:t>
      </w:r>
      <w:r w:rsidRPr="005E023C">
        <w:rPr>
          <w:rFonts w:ascii="Times New Roman" w:hAnsi="Times New Roman" w:cs="David" w:hint="cs"/>
          <w:b/>
          <w:bCs/>
          <w:sz w:val="24"/>
          <w:szCs w:val="24"/>
          <w:u w:val="single"/>
          <w:rtl/>
        </w:rPr>
        <w:t xml:space="preserve">דבר קיום חוקי עבודה </w:t>
      </w:r>
    </w:p>
    <w:p w:rsidR="005E023C" w:rsidRPr="005E023C" w:rsidRDefault="005E023C" w:rsidP="005E023C">
      <w:pPr>
        <w:spacing w:after="0" w:line="360" w:lineRule="auto"/>
        <w:jc w:val="center"/>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אני הח"מ_____________, נושא ת.ז. מס' ____________(להלן: נותן השירותים), מצהיר בזאת, בכתב, כדלקמן:</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 </w:t>
      </w:r>
    </w:p>
    <w:p w:rsidR="005E023C" w:rsidRPr="005E023C" w:rsidRDefault="005E023C" w:rsidP="005E023C">
      <w:pPr>
        <w:numPr>
          <w:ilvl w:val="0"/>
          <w:numId w:val="38"/>
        </w:num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קיי</w:t>
      </w:r>
      <w:r w:rsidRPr="005E023C">
        <w:rPr>
          <w:rFonts w:ascii="Times New Roman" w:hAnsi="Times New Roman" w:cs="David" w:hint="cs"/>
          <w:sz w:val="24"/>
          <w:szCs w:val="24"/>
          <w:rtl/>
        </w:rPr>
        <w:t xml:space="preserve">מתי את </w:t>
      </w:r>
      <w:r w:rsidRPr="005E023C">
        <w:rPr>
          <w:rFonts w:ascii="Times New Roman" w:hAnsi="Times New Roman" w:cs="David"/>
          <w:sz w:val="24"/>
          <w:szCs w:val="24"/>
          <w:rtl/>
        </w:rPr>
        <w:t>כל חובותי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לרבות תשלום</w:t>
      </w:r>
      <w:r w:rsidRPr="005E023C">
        <w:rPr>
          <w:rFonts w:ascii="Times New Roman" w:hAnsi="Times New Roman" w:cs="David" w:hint="cs"/>
          <w:sz w:val="24"/>
          <w:szCs w:val="24"/>
          <w:rtl/>
        </w:rPr>
        <w:t xml:space="preserve"> שכר</w:t>
      </w:r>
      <w:r w:rsidRPr="005E023C">
        <w:rPr>
          <w:rFonts w:ascii="Times New Roman" w:hAnsi="Times New Roman" w:cs="David"/>
          <w:sz w:val="24"/>
          <w:szCs w:val="24"/>
          <w:rtl/>
        </w:rPr>
        <w:t xml:space="preserve"> בשנה האחרונה, בשנת </w:t>
      </w:r>
      <w:r w:rsidRPr="005E023C">
        <w:rPr>
          <w:rFonts w:ascii="Times New Roman" w:hAnsi="Times New Roman" w:cs="David" w:hint="cs"/>
          <w:sz w:val="24"/>
          <w:szCs w:val="24"/>
          <w:rtl/>
        </w:rPr>
        <w:t>2012</w:t>
      </w:r>
      <w:r w:rsidRPr="005E023C">
        <w:rPr>
          <w:rFonts w:ascii="Times New Roman" w:hAnsi="Times New Roman" w:cs="David"/>
          <w:sz w:val="24"/>
          <w:szCs w:val="24"/>
          <w:rtl/>
        </w:rPr>
        <w:t>, לכל עובדי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(ככל שהיו) </w:t>
      </w:r>
      <w:r w:rsidRPr="005E023C">
        <w:rPr>
          <w:rFonts w:ascii="Times New Roman" w:hAnsi="Times New Roman" w:cs="David"/>
          <w:sz w:val="24"/>
          <w:szCs w:val="24"/>
          <w:rtl/>
        </w:rPr>
        <w:t>כמתחייב מחוקי העבודה, צווי ההרחבה, ההסכמים הקיבוציים וההסכמים האישיים החלים עלי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אם</w:t>
      </w:r>
      <w:r w:rsidRPr="005E023C">
        <w:rPr>
          <w:rFonts w:ascii="Times New Roman" w:hAnsi="Times New Roman" w:cs="David"/>
          <w:sz w:val="24"/>
          <w:szCs w:val="24"/>
          <w:rtl/>
        </w:rPr>
        <w:t xml:space="preserve"> חלים עלי</w:t>
      </w:r>
      <w:r w:rsidRPr="005E023C">
        <w:rPr>
          <w:rFonts w:ascii="Times New Roman" w:hAnsi="Times New Roman" w:cs="David" w:hint="cs"/>
          <w:sz w:val="24"/>
          <w:szCs w:val="24"/>
          <w:rtl/>
        </w:rPr>
        <w:t>י</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(ולרבות</w:t>
      </w:r>
      <w:r w:rsidRPr="005E023C">
        <w:rPr>
          <w:rFonts w:ascii="Times New Roman" w:hAnsi="Times New Roman" w:cs="David"/>
          <w:sz w:val="24"/>
          <w:szCs w:val="24"/>
          <w:rtl/>
        </w:rPr>
        <w:t xml:space="preserve"> החיקוקים המפורטים </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תוספת השנייה לחוק בית הדין לעבודה, תשכ"ט-1969 ששר </w:t>
      </w:r>
      <w:r w:rsidRPr="005E023C">
        <w:rPr>
          <w:rFonts w:ascii="Times New Roman" w:hAnsi="Times New Roman" w:cs="David" w:hint="cs"/>
          <w:sz w:val="24"/>
          <w:szCs w:val="24"/>
          <w:rtl/>
        </w:rPr>
        <w:t>הכלכלה</w:t>
      </w:r>
      <w:r w:rsidRPr="005E023C">
        <w:rPr>
          <w:rFonts w:ascii="Times New Roman" w:hAnsi="Times New Roman" w:cs="David"/>
          <w:sz w:val="24"/>
          <w:szCs w:val="24"/>
          <w:rtl/>
        </w:rPr>
        <w:t xml:space="preserve"> ממונה על ביצועם, וכן חוק הביטוח הלאומי [נוסח משולב], תשנ"ה-1995</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ובכל מקרה לא שיל</w:t>
      </w:r>
      <w:r w:rsidRPr="005E023C">
        <w:rPr>
          <w:rFonts w:ascii="Times New Roman" w:hAnsi="Times New Roman" w:cs="David" w:hint="cs"/>
          <w:sz w:val="24"/>
          <w:szCs w:val="24"/>
          <w:rtl/>
        </w:rPr>
        <w:t>מתי</w:t>
      </w:r>
      <w:r w:rsidRPr="005E023C">
        <w:rPr>
          <w:rFonts w:ascii="Times New Roman" w:hAnsi="Times New Roman" w:cs="David"/>
          <w:sz w:val="24"/>
          <w:szCs w:val="24"/>
          <w:rtl/>
        </w:rPr>
        <w:t xml:space="preserve"> פחות משכר מינימום כחוק ותשלומים סוציאליים כנדרש ו</w:t>
      </w:r>
      <w:r w:rsidRPr="005E023C">
        <w:rPr>
          <w:rFonts w:ascii="Times New Roman" w:hAnsi="Times New Roman" w:cs="David" w:hint="cs"/>
          <w:sz w:val="24"/>
          <w:szCs w:val="24"/>
          <w:rtl/>
        </w:rPr>
        <w:t xml:space="preserve">כן הנני </w:t>
      </w:r>
      <w:r w:rsidRPr="005E023C">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E023C">
        <w:rPr>
          <w:rFonts w:ascii="Times New Roman" w:hAnsi="Times New Roman" w:cs="David" w:hint="cs"/>
          <w:sz w:val="24"/>
          <w:szCs w:val="24"/>
          <w:rtl/>
        </w:rPr>
        <w:t xml:space="preserve">י </w:t>
      </w:r>
      <w:r w:rsidRPr="005E023C">
        <w:rPr>
          <w:rFonts w:ascii="Times New Roman" w:hAnsi="Times New Roman" w:cs="David"/>
          <w:sz w:val="24"/>
          <w:szCs w:val="24"/>
          <w:rtl/>
        </w:rPr>
        <w:t>במהלך כל תקופת ההתקשרות.</w:t>
      </w:r>
    </w:p>
    <w:p w:rsidR="005E023C" w:rsidRPr="005E023C" w:rsidRDefault="005E023C" w:rsidP="005E023C">
      <w:pPr>
        <w:spacing w:after="0" w:line="360" w:lineRule="auto"/>
        <w:ind w:left="142"/>
        <w:rPr>
          <w:rFonts w:ascii="Times New Roman" w:hAnsi="Times New Roman" w:cs="David"/>
          <w:sz w:val="24"/>
          <w:szCs w:val="24"/>
          <w:rtl/>
        </w:rPr>
      </w:pPr>
    </w:p>
    <w:p w:rsidR="005E023C" w:rsidRPr="005E023C" w:rsidRDefault="005E023C" w:rsidP="005E023C">
      <w:pPr>
        <w:spacing w:after="0" w:line="360" w:lineRule="auto"/>
        <w:ind w:left="720"/>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b/>
          <w:bCs/>
          <w:sz w:val="24"/>
          <w:szCs w:val="24"/>
          <w:rtl/>
        </w:rPr>
        <w:br/>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 _____________                                                                              _______________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תאריך                                                                                                 שם המצהיר +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ab/>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אני הח"מ</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עו"ד</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מאשר בזאת כי</w:t>
      </w:r>
      <w:r w:rsidRPr="005E023C">
        <w:rPr>
          <w:rFonts w:ascii="Times New Roman" w:hAnsi="Times New Roman" w:cs="David" w:hint="cs"/>
          <w:sz w:val="24"/>
          <w:szCs w:val="24"/>
          <w:rtl/>
        </w:rPr>
        <w:t xml:space="preserve"> ביום </w:t>
      </w:r>
      <w:r w:rsidRPr="005E023C">
        <w:rPr>
          <w:rFonts w:ascii="Times New Roman" w:hAnsi="Times New Roman" w:cs="David"/>
          <w:sz w:val="24"/>
          <w:szCs w:val="24"/>
          <w:rtl/>
        </w:rPr>
        <w:t>___________</w:t>
      </w:r>
      <w:r w:rsidRPr="005E023C">
        <w:rPr>
          <w:rFonts w:ascii="Times New Roman" w:hAnsi="Times New Roman" w:cs="David" w:hint="cs"/>
          <w:sz w:val="24"/>
          <w:szCs w:val="24"/>
          <w:rtl/>
        </w:rPr>
        <w:t>הופיע/ה בפני במשרדי מר/גב'</w:t>
      </w:r>
      <w:r w:rsidRPr="005E023C">
        <w:rPr>
          <w:rFonts w:ascii="Times New Roman" w:hAnsi="Times New Roman" w:cs="David"/>
          <w:sz w:val="24"/>
          <w:szCs w:val="24"/>
          <w:u w:val="single"/>
          <w:rtl/>
        </w:rPr>
        <w:tab/>
      </w:r>
      <w:r w:rsidRPr="005E023C">
        <w:rPr>
          <w:rFonts w:ascii="Times New Roman" w:hAnsi="Times New Roman" w:cs="David" w:hint="cs"/>
          <w:sz w:val="24"/>
          <w:szCs w:val="24"/>
          <w:u w:val="single"/>
          <w:rtl/>
        </w:rPr>
        <w:tab/>
      </w:r>
      <w:r w:rsidRPr="005E023C">
        <w:rPr>
          <w:rFonts w:ascii="Times New Roman" w:hAnsi="Times New Roman" w:cs="David"/>
          <w:sz w:val="24"/>
          <w:szCs w:val="24"/>
          <w:rtl/>
        </w:rPr>
        <w:t>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על הצהרה זו בפני.</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ind w:left="-58"/>
        <w:rPr>
          <w:rFonts w:ascii="Times New Roman" w:hAnsi="Times New Roman" w:cs="David"/>
          <w:sz w:val="24"/>
          <w:szCs w:val="24"/>
        </w:rPr>
      </w:pPr>
      <w:r w:rsidRPr="005E023C">
        <w:rPr>
          <w:rFonts w:ascii="Times New Roman" w:hAnsi="Times New Roman" w:cs="David"/>
          <w:sz w:val="24"/>
          <w:szCs w:val="24"/>
          <w:rtl/>
        </w:rPr>
        <w:t xml:space="preserve">        שם                             חותמת וחתימה                                   תאריך</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b/>
          <w:bCs/>
          <w:i/>
          <w:iCs/>
          <w:sz w:val="24"/>
          <w:szCs w:val="24"/>
          <w:u w:val="single"/>
          <w:rtl/>
        </w:rPr>
      </w:pP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p>
    <w:p w:rsidR="005E023C" w:rsidRPr="005E023C" w:rsidRDefault="005E023C" w:rsidP="005E023C">
      <w:pPr>
        <w:spacing w:after="0" w:line="360" w:lineRule="auto"/>
        <w:ind w:left="-58"/>
        <w:jc w:val="right"/>
        <w:rPr>
          <w:rFonts w:ascii="Times New Roman" w:hAnsi="Times New Roman" w:cs="David"/>
          <w:b/>
          <w:bCs/>
          <w:i/>
          <w:iCs/>
          <w:sz w:val="24"/>
          <w:szCs w:val="24"/>
          <w:u w:val="single"/>
          <w:rtl/>
        </w:rPr>
      </w:pPr>
      <w:r w:rsidRPr="005E023C">
        <w:rPr>
          <w:rFonts w:ascii="Times New Roman" w:hAnsi="Times New Roman" w:cs="David"/>
          <w:b/>
          <w:bCs/>
          <w:i/>
          <w:iCs/>
          <w:sz w:val="24"/>
          <w:szCs w:val="24"/>
          <w:u w:val="single"/>
          <w:rtl/>
        </w:rPr>
        <w:t>נספח א</w:t>
      </w:r>
      <w:r w:rsidRPr="005E023C">
        <w:rPr>
          <w:rFonts w:ascii="Times New Roman" w:hAnsi="Times New Roman" w:cs="David" w:hint="cs"/>
          <w:b/>
          <w:bCs/>
          <w:i/>
          <w:iCs/>
          <w:sz w:val="24"/>
          <w:szCs w:val="24"/>
          <w:u w:val="single"/>
          <w:rtl/>
        </w:rPr>
        <w:t>1 למכרז</w:t>
      </w:r>
    </w:p>
    <w:p w:rsidR="005E023C" w:rsidRPr="005E023C" w:rsidRDefault="005E023C" w:rsidP="005E023C">
      <w:pPr>
        <w:keepNext/>
        <w:spacing w:after="0" w:line="360" w:lineRule="auto"/>
        <w:outlineLvl w:val="1"/>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 xml:space="preserve">אם </w:t>
      </w:r>
      <w:r w:rsidRPr="005E023C">
        <w:rPr>
          <w:rFonts w:ascii="Times New Roman" w:hAnsi="Times New Roman" w:cs="David"/>
          <w:b/>
          <w:bCs/>
          <w:sz w:val="24"/>
          <w:szCs w:val="24"/>
          <w:u w:val="single"/>
          <w:rtl/>
        </w:rPr>
        <w:t xml:space="preserve">המציע </w:t>
      </w:r>
      <w:r w:rsidRPr="005E023C">
        <w:rPr>
          <w:rFonts w:ascii="Times New Roman" w:hAnsi="Times New Roman" w:cs="David" w:hint="cs"/>
          <w:b/>
          <w:bCs/>
          <w:sz w:val="24"/>
          <w:szCs w:val="24"/>
          <w:u w:val="single"/>
          <w:rtl/>
        </w:rPr>
        <w:t xml:space="preserve">הינו </w:t>
      </w:r>
      <w:r w:rsidRPr="005E023C">
        <w:rPr>
          <w:rFonts w:ascii="Times New Roman" w:hAnsi="Times New Roman" w:cs="David"/>
          <w:b/>
          <w:bCs/>
          <w:sz w:val="24"/>
          <w:szCs w:val="24"/>
          <w:u w:val="single"/>
          <w:rtl/>
        </w:rPr>
        <w:t>תאגיד</w:t>
      </w:r>
    </w:p>
    <w:p w:rsidR="005E023C" w:rsidRPr="005E023C" w:rsidRDefault="005E023C" w:rsidP="005E023C">
      <w:pPr>
        <w:keepNext/>
        <w:spacing w:after="0" w:line="360" w:lineRule="auto"/>
        <w:jc w:val="center"/>
        <w:outlineLvl w:val="1"/>
        <w:rPr>
          <w:rFonts w:ascii="Times New Roman" w:hAnsi="Times New Roman" w:cs="David"/>
          <w:b/>
          <w:bCs/>
          <w:sz w:val="24"/>
          <w:szCs w:val="24"/>
          <w:u w:val="single"/>
          <w:rtl/>
        </w:rPr>
      </w:pPr>
      <w:r w:rsidRPr="005E023C">
        <w:rPr>
          <w:rFonts w:ascii="Times New Roman" w:hAnsi="Times New Roman" w:cs="David"/>
          <w:b/>
          <w:bCs/>
          <w:sz w:val="24"/>
          <w:szCs w:val="24"/>
          <w:u w:val="single"/>
          <w:rtl/>
        </w:rPr>
        <w:t>ב</w:t>
      </w:r>
      <w:r w:rsidRPr="005E023C">
        <w:rPr>
          <w:rFonts w:ascii="Times New Roman" w:hAnsi="Times New Roman" w:cs="David" w:hint="cs"/>
          <w:b/>
          <w:bCs/>
          <w:sz w:val="24"/>
          <w:szCs w:val="24"/>
          <w:u w:val="single"/>
          <w:rtl/>
        </w:rPr>
        <w:t xml:space="preserve">דבר קיום חוקי עבודה </w:t>
      </w:r>
    </w:p>
    <w:p w:rsidR="005E023C" w:rsidRPr="005E023C" w:rsidRDefault="005E023C" w:rsidP="005E023C">
      <w:pPr>
        <w:keepNext/>
        <w:spacing w:after="0" w:line="360" w:lineRule="auto"/>
        <w:jc w:val="center"/>
        <w:outlineLvl w:val="1"/>
        <w:rPr>
          <w:rFonts w:ascii="Times New Roman" w:hAnsi="Times New Roman" w:cs="David"/>
          <w:b/>
          <w:bCs/>
          <w:sz w:val="24"/>
          <w:szCs w:val="24"/>
          <w:u w:val="single"/>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ind w:left="-58"/>
        <w:jc w:val="both"/>
        <w:rPr>
          <w:rFonts w:ascii="Times New Roman" w:hAnsi="Times New Roman" w:cs="David"/>
          <w:sz w:val="24"/>
          <w:szCs w:val="24"/>
          <w:rtl/>
        </w:rPr>
      </w:pPr>
      <w:r w:rsidRPr="005E023C">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1.</w:t>
      </w:r>
      <w:r w:rsidRPr="005E023C">
        <w:rPr>
          <w:rFonts w:ascii="Times New Roman" w:hAnsi="Times New Roman" w:cs="David" w:hint="cs"/>
          <w:sz w:val="24"/>
          <w:szCs w:val="24"/>
          <w:rtl/>
        </w:rPr>
        <w:tab/>
      </w:r>
      <w:r w:rsidRPr="005E023C">
        <w:rPr>
          <w:rFonts w:ascii="Times New Roman" w:hAnsi="Times New Roman" w:cs="David"/>
          <w:sz w:val="24"/>
          <w:szCs w:val="24"/>
          <w:rtl/>
        </w:rPr>
        <w:t>קיי</w:t>
      </w:r>
      <w:r w:rsidRPr="005E023C">
        <w:rPr>
          <w:rFonts w:ascii="Times New Roman" w:hAnsi="Times New Roman" w:cs="David" w:hint="cs"/>
          <w:sz w:val="24"/>
          <w:szCs w:val="24"/>
          <w:rtl/>
        </w:rPr>
        <w:t xml:space="preserve">מתי את </w:t>
      </w:r>
      <w:r w:rsidRPr="005E023C">
        <w:rPr>
          <w:rFonts w:ascii="Times New Roman" w:hAnsi="Times New Roman" w:cs="David"/>
          <w:sz w:val="24"/>
          <w:szCs w:val="24"/>
          <w:rtl/>
        </w:rPr>
        <w:t>כל חובותי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לרבות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תשלום בשנה האחרונה, בשנת ______________, לכל </w:t>
      </w:r>
      <w:r w:rsidRPr="005E023C">
        <w:rPr>
          <w:rFonts w:ascii="Times New Roman" w:hAnsi="Times New Roman" w:cs="David" w:hint="cs"/>
          <w:sz w:val="24"/>
          <w:szCs w:val="24"/>
          <w:rtl/>
        </w:rPr>
        <w:tab/>
      </w:r>
      <w:r w:rsidRPr="005E023C">
        <w:rPr>
          <w:rFonts w:ascii="Times New Roman" w:hAnsi="Times New Roman" w:cs="David"/>
          <w:sz w:val="24"/>
          <w:szCs w:val="24"/>
          <w:rtl/>
        </w:rPr>
        <w:t>עובדי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כמתחייב מחוקי העבודה, צווי ההרחבה, ההסכמים הקיבוציים וההסכמים </w:t>
      </w:r>
      <w:r w:rsidRPr="005E023C">
        <w:rPr>
          <w:rFonts w:ascii="Times New Roman" w:hAnsi="Times New Roman" w:cs="David" w:hint="cs"/>
          <w:sz w:val="24"/>
          <w:szCs w:val="24"/>
          <w:rtl/>
        </w:rPr>
        <w:tab/>
      </w:r>
      <w:r w:rsidRPr="005E023C">
        <w:rPr>
          <w:rFonts w:ascii="Times New Roman" w:hAnsi="Times New Roman" w:cs="David"/>
          <w:sz w:val="24"/>
          <w:szCs w:val="24"/>
          <w:rtl/>
        </w:rPr>
        <w:t>האישיים החלים עלי</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אם </w:t>
      </w:r>
      <w:r w:rsidRPr="005E023C">
        <w:rPr>
          <w:rFonts w:ascii="Times New Roman" w:hAnsi="Times New Roman" w:cs="David"/>
          <w:sz w:val="24"/>
          <w:szCs w:val="24"/>
          <w:rtl/>
        </w:rPr>
        <w:t>חלים עלי</w:t>
      </w:r>
      <w:r w:rsidRPr="005E023C">
        <w:rPr>
          <w:rFonts w:ascii="Times New Roman" w:hAnsi="Times New Roman" w:cs="David" w:hint="cs"/>
          <w:sz w:val="24"/>
          <w:szCs w:val="24"/>
          <w:rtl/>
        </w:rPr>
        <w:t>ו</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(ולרבות</w:t>
      </w:r>
      <w:r w:rsidRPr="005E023C">
        <w:rPr>
          <w:rFonts w:ascii="Times New Roman" w:hAnsi="Times New Roman" w:cs="David"/>
          <w:sz w:val="24"/>
          <w:szCs w:val="24"/>
          <w:rtl/>
        </w:rPr>
        <w:t xml:space="preserve"> החיקוקים המפורטים התוספת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השנייה לחוק בית הדין לעבודה, תשכ"ט-1969 ששר </w:t>
      </w:r>
      <w:r w:rsidRPr="005E023C">
        <w:rPr>
          <w:rFonts w:ascii="Times New Roman" w:hAnsi="Times New Roman" w:cs="David" w:hint="cs"/>
          <w:sz w:val="24"/>
          <w:szCs w:val="24"/>
          <w:rtl/>
        </w:rPr>
        <w:t>הכלכלה</w:t>
      </w:r>
      <w:r w:rsidRPr="005E023C">
        <w:rPr>
          <w:rFonts w:ascii="Times New Roman" w:hAnsi="Times New Roman" w:cs="David"/>
          <w:sz w:val="24"/>
          <w:szCs w:val="24"/>
          <w:rtl/>
        </w:rPr>
        <w:t xml:space="preserve"> ממונה על ביצועם,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וכן חוק הביטוח הלאומי [נוסח משולב], תשנ"ה-1995</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ובכל מקרה לא שיל</w:t>
      </w:r>
      <w:r w:rsidRPr="005E023C">
        <w:rPr>
          <w:rFonts w:ascii="Times New Roman" w:hAnsi="Times New Roman" w:cs="David" w:hint="cs"/>
          <w:sz w:val="24"/>
          <w:szCs w:val="24"/>
          <w:rtl/>
        </w:rPr>
        <w:t>מתי</w:t>
      </w:r>
      <w:r w:rsidRPr="005E023C">
        <w:rPr>
          <w:rFonts w:ascii="Times New Roman" w:hAnsi="Times New Roman" w:cs="David"/>
          <w:sz w:val="24"/>
          <w:szCs w:val="24"/>
          <w:rtl/>
        </w:rPr>
        <w:t xml:space="preserve"> פחות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 xml:space="preserve">משכר מינימום כחוק ותשלומים סוציאליים כנדרש ומתחייב לעמוד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בדרישות לתשלומים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על יד</w:t>
      </w:r>
      <w:r w:rsidRPr="005E023C">
        <w:rPr>
          <w:rFonts w:ascii="Times New Roman" w:hAnsi="Times New Roman" w:cs="David" w:hint="cs"/>
          <w:sz w:val="24"/>
          <w:szCs w:val="24"/>
          <w:rtl/>
        </w:rPr>
        <w:t xml:space="preserve">י </w:t>
      </w:r>
      <w:r w:rsidRPr="005E023C">
        <w:rPr>
          <w:rFonts w:ascii="Times New Roman" w:hAnsi="Times New Roman" w:cs="David"/>
          <w:sz w:val="24"/>
          <w:szCs w:val="24"/>
          <w:rtl/>
        </w:rPr>
        <w:t>במהלך כל תקופת ההתקשרות.</w:t>
      </w:r>
    </w:p>
    <w:p w:rsidR="005E023C" w:rsidRPr="005E023C" w:rsidRDefault="005E023C" w:rsidP="005E023C">
      <w:pPr>
        <w:spacing w:after="0" w:line="360" w:lineRule="auto"/>
        <w:ind w:left="360"/>
        <w:jc w:val="both"/>
        <w:rPr>
          <w:rFonts w:ascii="Times New Roman" w:hAnsi="Times New Roman" w:cs="David"/>
          <w:sz w:val="24"/>
          <w:szCs w:val="24"/>
          <w:rtl/>
        </w:rPr>
      </w:pPr>
    </w:p>
    <w:p w:rsidR="005E023C" w:rsidRPr="005E023C" w:rsidRDefault="005E023C" w:rsidP="005E023C">
      <w:pPr>
        <w:spacing w:after="0" w:line="360" w:lineRule="auto"/>
        <w:ind w:left="360"/>
        <w:jc w:val="both"/>
        <w:rPr>
          <w:rFonts w:ascii="Times New Roman" w:hAnsi="Times New Roman" w:cs="David"/>
          <w:sz w:val="24"/>
          <w:szCs w:val="24"/>
          <w:rtl/>
        </w:rPr>
      </w:pPr>
    </w:p>
    <w:p w:rsidR="005E023C" w:rsidRPr="005E023C" w:rsidRDefault="005E023C" w:rsidP="005E023C">
      <w:pPr>
        <w:spacing w:after="0" w:line="360" w:lineRule="auto"/>
        <w:ind w:left="720"/>
        <w:jc w:val="both"/>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__________</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תאריך                                                                                 שם המצהיר+ חתימה</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jc w:val="both"/>
        <w:rPr>
          <w:rFonts w:ascii="Times New Roman" w:hAnsi="Times New Roman" w:cs="David"/>
          <w:sz w:val="24"/>
          <w:szCs w:val="24"/>
          <w:rtl/>
        </w:rPr>
      </w:pPr>
      <w:r w:rsidRPr="005E023C">
        <w:rPr>
          <w:rFonts w:ascii="Times New Roman" w:hAnsi="Times New Roman" w:cs="David"/>
          <w:sz w:val="24"/>
          <w:szCs w:val="24"/>
          <w:rtl/>
        </w:rPr>
        <w:t>אני הח"מ</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עו"ד</w:t>
      </w:r>
      <w:r w:rsidRPr="005E023C">
        <w:rPr>
          <w:rFonts w:ascii="Times New Roman" w:hAnsi="Times New Roman" w:cs="David" w:hint="cs"/>
          <w:sz w:val="24"/>
          <w:szCs w:val="24"/>
          <w:rtl/>
        </w:rPr>
        <w:t xml:space="preserve"> ____________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______  </w:t>
      </w:r>
      <w:r w:rsidRPr="005E023C">
        <w:rPr>
          <w:rFonts w:ascii="Times New Roman" w:hAnsi="Times New Roman" w:cs="David"/>
          <w:sz w:val="24"/>
          <w:szCs w:val="24"/>
          <w:rtl/>
        </w:rPr>
        <w:t>מאשר בזאת כי ______________ רשום בישראל על פי דין וכי ה"ה ___________________ 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חתם על הצהרה </w:t>
      </w:r>
      <w:r w:rsidRPr="005E023C">
        <w:rPr>
          <w:rFonts w:ascii="Times New Roman" w:hAnsi="Times New Roman" w:cs="David" w:hint="cs"/>
          <w:sz w:val="24"/>
          <w:szCs w:val="24"/>
          <w:rtl/>
        </w:rPr>
        <w:t xml:space="preserve">זו בפניי </w:t>
      </w:r>
      <w:r w:rsidRPr="005E023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מוסמך לעשות כן בשמו.</w:t>
      </w: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ind w:left="-58"/>
        <w:jc w:val="center"/>
        <w:rPr>
          <w:rFonts w:ascii="Times New Roman" w:hAnsi="Times New Roman" w:cs="David"/>
          <w:sz w:val="24"/>
          <w:szCs w:val="24"/>
        </w:rPr>
      </w:pPr>
      <w:r w:rsidRPr="005E023C">
        <w:rPr>
          <w:rFonts w:ascii="Times New Roman" w:hAnsi="Times New Roman" w:cs="David"/>
          <w:sz w:val="24"/>
          <w:szCs w:val="24"/>
          <w:rtl/>
        </w:rPr>
        <w:t>שם                             חותמת וחתימה                                   תאריך</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rPr>
          <w:rFonts w:ascii="Times New Roman" w:hAnsi="Times New Roman" w:cs="David"/>
          <w:b/>
          <w:bCs/>
          <w:i/>
          <w:iCs/>
          <w:sz w:val="24"/>
          <w:szCs w:val="24"/>
          <w:u w:val="single"/>
          <w:rtl/>
        </w:rPr>
      </w:pPr>
      <w:r w:rsidRPr="005E023C">
        <w:rPr>
          <w:rFonts w:ascii="Times New Roman" w:hAnsi="Times New Roman" w:cs="David" w:hint="cs"/>
          <w:sz w:val="24"/>
          <w:szCs w:val="24"/>
          <w:rtl/>
        </w:rPr>
        <w:lastRenderedPageBreak/>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b/>
          <w:bCs/>
          <w:i/>
          <w:iCs/>
          <w:sz w:val="24"/>
          <w:szCs w:val="24"/>
          <w:u w:val="single"/>
          <w:rtl/>
        </w:rPr>
        <w:t>נספח ב למכרז</w:t>
      </w:r>
    </w:p>
    <w:p w:rsidR="005E023C" w:rsidRPr="005E023C" w:rsidRDefault="005E023C" w:rsidP="005E023C">
      <w:pPr>
        <w:keepNext/>
        <w:spacing w:after="0" w:line="360" w:lineRule="auto"/>
        <w:outlineLvl w:val="1"/>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אם המציע אינו תאגיד:</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keepNext/>
        <w:spacing w:after="0" w:line="360" w:lineRule="auto"/>
        <w:ind w:left="141"/>
        <w:jc w:val="center"/>
        <w:outlineLvl w:val="6"/>
        <w:rPr>
          <w:rFonts w:ascii="Times New Roman" w:hAnsi="Times New Roman" w:cs="David"/>
          <w:b/>
          <w:bCs/>
          <w:sz w:val="24"/>
          <w:szCs w:val="24"/>
          <w:rtl/>
        </w:rPr>
      </w:pPr>
      <w:r w:rsidRPr="005E023C">
        <w:rPr>
          <w:rFonts w:ascii="Times New Roman" w:hAnsi="Times New Roman" w:cs="David" w:hint="cs"/>
          <w:b/>
          <w:bCs/>
          <w:sz w:val="24"/>
          <w:szCs w:val="24"/>
          <w:rtl/>
        </w:rPr>
        <w:t>הצהרה בדבר שימוש בתוכנות מחשב מורשות ועמידה בדרישות המכרז</w:t>
      </w:r>
    </w:p>
    <w:p w:rsidR="005E023C" w:rsidRPr="005E023C" w:rsidRDefault="005E023C" w:rsidP="005E023C">
      <w:pPr>
        <w:keepNext/>
        <w:spacing w:after="0" w:line="360" w:lineRule="auto"/>
        <w:ind w:left="141"/>
        <w:jc w:val="center"/>
        <w:outlineLvl w:val="6"/>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אני הח"מ _____________ נושא ת.ז. מס' _____________ (להלן: "המציע"), מתחייב בזאת בכתב</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p>
    <w:p w:rsidR="005E023C" w:rsidRPr="005E023C" w:rsidRDefault="005E023C" w:rsidP="005E023C">
      <w:pPr>
        <w:numPr>
          <w:ilvl w:val="0"/>
          <w:numId w:val="8"/>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לעמוד בדרישה לעשות שימוש</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אך ורק בתוכנות מחשב מורשות</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w:t>
      </w:r>
    </w:p>
    <w:p w:rsidR="005E023C" w:rsidRPr="005E023C" w:rsidRDefault="005E023C" w:rsidP="005E023C">
      <w:pPr>
        <w:numPr>
          <w:ilvl w:val="0"/>
          <w:numId w:val="8"/>
        </w:num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לעמוד בכל הדרישות שבמפרט מכרז זה ללא יוצא מן הכלל. </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_________</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תאריך</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 xml:space="preserve">חתימה </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אני הח"מ</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עו"ד</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מאשר בזאת כי</w:t>
      </w:r>
      <w:r w:rsidRPr="005E023C">
        <w:rPr>
          <w:rFonts w:ascii="Times New Roman" w:hAnsi="Times New Roman" w:cs="David" w:hint="cs"/>
          <w:sz w:val="24"/>
          <w:szCs w:val="24"/>
          <w:rtl/>
        </w:rPr>
        <w:t xml:space="preserve"> ביום </w:t>
      </w:r>
      <w:r w:rsidRPr="005E023C">
        <w:rPr>
          <w:rFonts w:ascii="Times New Roman" w:hAnsi="Times New Roman" w:cs="David"/>
          <w:sz w:val="24"/>
          <w:szCs w:val="24"/>
          <w:rtl/>
        </w:rPr>
        <w:t>___________</w:t>
      </w:r>
      <w:r w:rsidRPr="005E023C">
        <w:rPr>
          <w:rFonts w:ascii="Times New Roman" w:hAnsi="Times New Roman" w:cs="David" w:hint="cs"/>
          <w:sz w:val="24"/>
          <w:szCs w:val="24"/>
          <w:rtl/>
        </w:rPr>
        <w:t>הופיע/ה בפני במשרדי מר/גב'</w:t>
      </w:r>
      <w:r w:rsidRPr="005E023C">
        <w:rPr>
          <w:rFonts w:ascii="Times New Roman" w:hAnsi="Times New Roman" w:cs="David"/>
          <w:sz w:val="24"/>
          <w:szCs w:val="24"/>
          <w:u w:val="single"/>
          <w:rtl/>
        </w:rPr>
        <w:tab/>
      </w:r>
      <w:r w:rsidRPr="005E023C">
        <w:rPr>
          <w:rFonts w:ascii="Times New Roman" w:hAnsi="Times New Roman" w:cs="David" w:hint="cs"/>
          <w:sz w:val="24"/>
          <w:szCs w:val="24"/>
          <w:u w:val="single"/>
          <w:rtl/>
        </w:rPr>
        <w:tab/>
      </w:r>
      <w:r w:rsidRPr="005E023C">
        <w:rPr>
          <w:rFonts w:ascii="Times New Roman" w:hAnsi="Times New Roman" w:cs="David"/>
          <w:sz w:val="24"/>
          <w:szCs w:val="24"/>
          <w:rtl/>
        </w:rPr>
        <w:t>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על הצהרה זו בפני.</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ind w:left="-58"/>
        <w:rPr>
          <w:rFonts w:ascii="Times New Roman" w:hAnsi="Times New Roman" w:cs="David"/>
          <w:sz w:val="24"/>
          <w:szCs w:val="24"/>
        </w:rPr>
      </w:pPr>
      <w:r w:rsidRPr="005E023C">
        <w:rPr>
          <w:rFonts w:ascii="Times New Roman" w:hAnsi="Times New Roman" w:cs="David"/>
          <w:sz w:val="24"/>
          <w:szCs w:val="24"/>
          <w:rtl/>
        </w:rPr>
        <w:t xml:space="preserve">        שם                             חותמת וחתימה                                   תאריך</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b/>
          <w:bCs/>
          <w:i/>
          <w:iCs/>
          <w:sz w:val="24"/>
          <w:szCs w:val="24"/>
          <w:u w:val="single"/>
          <w:rtl/>
        </w:rPr>
      </w:pP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hint="cs"/>
          <w:b/>
          <w:bCs/>
          <w:i/>
          <w:iCs/>
          <w:sz w:val="24"/>
          <w:szCs w:val="24"/>
          <w:u w:val="single"/>
          <w:rtl/>
        </w:rPr>
        <w:t>נספח ב1 למכרז</w:t>
      </w:r>
    </w:p>
    <w:p w:rsidR="005E023C" w:rsidRPr="005E023C" w:rsidRDefault="005E023C" w:rsidP="005E023C">
      <w:pPr>
        <w:keepNext/>
        <w:spacing w:after="0" w:line="360" w:lineRule="auto"/>
        <w:jc w:val="center"/>
        <w:outlineLvl w:val="4"/>
        <w:rPr>
          <w:rFonts w:ascii="Times New Roman" w:hAnsi="Times New Roman" w:cs="David"/>
          <w:sz w:val="24"/>
          <w:szCs w:val="24"/>
          <w:u w:val="single"/>
          <w:rtl/>
        </w:rPr>
      </w:pPr>
    </w:p>
    <w:p w:rsidR="005E023C" w:rsidRPr="005E023C" w:rsidRDefault="005E023C" w:rsidP="005E023C">
      <w:pPr>
        <w:keepNext/>
        <w:spacing w:after="0" w:line="360" w:lineRule="auto"/>
        <w:outlineLvl w:val="1"/>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אם המציע הינו תאגיד:</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keepNext/>
        <w:spacing w:after="0" w:line="360" w:lineRule="auto"/>
        <w:ind w:left="141"/>
        <w:jc w:val="center"/>
        <w:outlineLvl w:val="6"/>
        <w:rPr>
          <w:rFonts w:ascii="Times New Roman" w:hAnsi="Times New Roman" w:cs="David"/>
          <w:b/>
          <w:bCs/>
          <w:sz w:val="24"/>
          <w:szCs w:val="24"/>
          <w:rtl/>
        </w:rPr>
      </w:pPr>
      <w:r w:rsidRPr="005E023C">
        <w:rPr>
          <w:rFonts w:ascii="Times New Roman" w:hAnsi="Times New Roman" w:cs="David" w:hint="cs"/>
          <w:b/>
          <w:bCs/>
          <w:sz w:val="24"/>
          <w:szCs w:val="24"/>
          <w:rtl/>
        </w:rPr>
        <w:t>הצהרה בדבר שימוש בתוכנות מחשב מורשות ועמידה בדרישות המכרז</w:t>
      </w:r>
    </w:p>
    <w:p w:rsidR="005E023C" w:rsidRPr="005E023C" w:rsidRDefault="005E023C" w:rsidP="005E023C">
      <w:pPr>
        <w:keepNext/>
        <w:spacing w:after="0" w:line="360" w:lineRule="auto"/>
        <w:ind w:left="141"/>
        <w:jc w:val="center"/>
        <w:outlineLvl w:val="6"/>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E023C">
        <w:rPr>
          <w:rFonts w:ascii="Times New Roman" w:hAnsi="Times New Roman" w:cs="David" w:hint="cs"/>
          <w:sz w:val="24"/>
          <w:szCs w:val="24"/>
          <w:rtl/>
        </w:rPr>
        <w:t>:</w:t>
      </w:r>
    </w:p>
    <w:p w:rsidR="005E023C" w:rsidRPr="005E023C" w:rsidRDefault="005E023C" w:rsidP="005E023C">
      <w:pPr>
        <w:numPr>
          <w:ilvl w:val="0"/>
          <w:numId w:val="9"/>
        </w:numPr>
        <w:spacing w:after="0" w:line="360" w:lineRule="auto"/>
        <w:rPr>
          <w:rFonts w:ascii="Times New Roman" w:hAnsi="Times New Roman" w:cs="David"/>
          <w:sz w:val="24"/>
          <w:szCs w:val="24"/>
        </w:rPr>
      </w:pPr>
      <w:r w:rsidRPr="005E023C">
        <w:rPr>
          <w:rFonts w:ascii="Times New Roman" w:hAnsi="Times New Roman" w:cs="David" w:hint="cs"/>
          <w:sz w:val="24"/>
          <w:szCs w:val="24"/>
          <w:rtl/>
        </w:rPr>
        <w:t xml:space="preserve">המציע יעמוד </w:t>
      </w:r>
      <w:r w:rsidRPr="005E023C">
        <w:rPr>
          <w:rFonts w:ascii="Times New Roman" w:hAnsi="Times New Roman" w:cs="David"/>
          <w:sz w:val="24"/>
          <w:szCs w:val="24"/>
          <w:rtl/>
        </w:rPr>
        <w:t>בדרישה לעשות שימוש</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אך ורק בתוכנות מחשב מורשות</w:t>
      </w:r>
      <w:r w:rsidRPr="005E023C">
        <w:rPr>
          <w:rFonts w:ascii="Times New Roman" w:hAnsi="Times New Roman" w:cs="David" w:hint="cs"/>
          <w:sz w:val="24"/>
          <w:szCs w:val="24"/>
          <w:rtl/>
        </w:rPr>
        <w:t>.</w:t>
      </w:r>
    </w:p>
    <w:p w:rsidR="005E023C" w:rsidRPr="005E023C" w:rsidRDefault="005E023C" w:rsidP="005E023C">
      <w:pPr>
        <w:numPr>
          <w:ilvl w:val="0"/>
          <w:numId w:val="9"/>
        </w:num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 </w:t>
      </w:r>
      <w:r w:rsidRPr="005E023C">
        <w:rPr>
          <w:rFonts w:ascii="Times New Roman" w:hAnsi="Times New Roman" w:cs="David" w:hint="cs"/>
          <w:sz w:val="24"/>
          <w:szCs w:val="24"/>
          <w:rtl/>
        </w:rPr>
        <w:t>המציע יעמוד</w:t>
      </w:r>
      <w:r w:rsidRPr="005E023C">
        <w:rPr>
          <w:rFonts w:ascii="Times New Roman" w:hAnsi="Times New Roman" w:cs="David"/>
          <w:sz w:val="24"/>
          <w:szCs w:val="24"/>
          <w:rtl/>
        </w:rPr>
        <w:t xml:space="preserve"> בכל הדרישות שבמפרט מכרז זה ללא יוצא מן הכלל.</w:t>
      </w:r>
    </w:p>
    <w:p w:rsidR="005E023C" w:rsidRPr="005E023C" w:rsidRDefault="005E023C" w:rsidP="005E023C">
      <w:pPr>
        <w:spacing w:after="0" w:line="360" w:lineRule="auto"/>
        <w:ind w:left="283"/>
        <w:rPr>
          <w:rFonts w:ascii="Times New Roman" w:hAnsi="Times New Roman" w:cs="David"/>
          <w:sz w:val="24"/>
          <w:szCs w:val="24"/>
          <w:rtl/>
        </w:rPr>
      </w:pPr>
    </w:p>
    <w:p w:rsidR="005E023C" w:rsidRPr="005E023C" w:rsidRDefault="005E023C" w:rsidP="005E023C">
      <w:pPr>
        <w:spacing w:after="0" w:line="360" w:lineRule="auto"/>
        <w:ind w:left="283"/>
        <w:rPr>
          <w:rFonts w:ascii="Times New Roman" w:hAnsi="Times New Roman" w:cs="David"/>
          <w:sz w:val="24"/>
          <w:szCs w:val="24"/>
          <w:rtl/>
        </w:rPr>
      </w:pPr>
    </w:p>
    <w:p w:rsidR="005E023C" w:rsidRPr="005E023C" w:rsidRDefault="005E023C" w:rsidP="005E023C">
      <w:pPr>
        <w:spacing w:after="0" w:line="360" w:lineRule="auto"/>
        <w:ind w:left="283"/>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_________</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תאריך</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חתימה+ חותמת</w:t>
      </w:r>
    </w:p>
    <w:p w:rsidR="005E023C" w:rsidRPr="005E023C" w:rsidRDefault="005E023C" w:rsidP="005E023C">
      <w:pPr>
        <w:spacing w:after="0" w:line="360" w:lineRule="auto"/>
        <w:ind w:left="-58"/>
        <w:jc w:val="center"/>
        <w:rPr>
          <w:rFonts w:ascii="Times New Roman" w:hAnsi="Times New Roman" w:cs="David"/>
          <w:b/>
          <w:bCs/>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jc w:val="both"/>
        <w:rPr>
          <w:rFonts w:ascii="Times New Roman" w:hAnsi="Times New Roman" w:cs="David"/>
          <w:sz w:val="24"/>
          <w:szCs w:val="24"/>
          <w:rtl/>
        </w:rPr>
      </w:pPr>
      <w:r w:rsidRPr="005E023C">
        <w:rPr>
          <w:rFonts w:ascii="Times New Roman" w:hAnsi="Times New Roman" w:cs="David"/>
          <w:sz w:val="24"/>
          <w:szCs w:val="24"/>
          <w:rtl/>
        </w:rPr>
        <w:t>אני הח"מ</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עו"ד</w:t>
      </w:r>
      <w:r w:rsidRPr="005E023C">
        <w:rPr>
          <w:rFonts w:ascii="Times New Roman" w:hAnsi="Times New Roman" w:cs="David" w:hint="cs"/>
          <w:sz w:val="24"/>
          <w:szCs w:val="24"/>
          <w:u w:val="single"/>
          <w:rtl/>
        </w:rPr>
        <w:t xml:space="preserve"> ____________</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______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מאשר בזאת כי ______________ רשום בישראל על פי דין וכי ה"ה ___________________ 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חתם על הצהרה </w:t>
      </w:r>
      <w:r w:rsidRPr="005E023C">
        <w:rPr>
          <w:rFonts w:ascii="Times New Roman" w:hAnsi="Times New Roman" w:cs="David" w:hint="cs"/>
          <w:sz w:val="24"/>
          <w:szCs w:val="24"/>
          <w:rtl/>
        </w:rPr>
        <w:t xml:space="preserve">זו בפניי </w:t>
      </w:r>
      <w:r w:rsidRPr="005E023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מוסמך לעשות כן בשמו.</w:t>
      </w: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ind w:left="-58"/>
        <w:jc w:val="center"/>
        <w:rPr>
          <w:rFonts w:ascii="Times New Roman" w:hAnsi="Times New Roman" w:cs="David"/>
          <w:sz w:val="24"/>
          <w:szCs w:val="24"/>
        </w:rPr>
      </w:pPr>
      <w:r w:rsidRPr="005E023C">
        <w:rPr>
          <w:rFonts w:ascii="Times New Roman" w:hAnsi="Times New Roman" w:cs="David"/>
          <w:sz w:val="24"/>
          <w:szCs w:val="24"/>
          <w:rtl/>
        </w:rPr>
        <w:t>שם                             חותמת וחתימה                                   תאריך</w:t>
      </w: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b/>
          <w:bCs/>
          <w:i/>
          <w:iCs/>
          <w:sz w:val="24"/>
          <w:szCs w:val="24"/>
          <w:u w:val="single"/>
          <w:rtl/>
        </w:rPr>
      </w:pPr>
      <w:r w:rsidRPr="005E023C">
        <w:rPr>
          <w:rFonts w:ascii="Times New Roman" w:hAnsi="Times New Roman" w:cs="David"/>
          <w:b/>
          <w:bCs/>
          <w:i/>
          <w:iCs/>
          <w:sz w:val="24"/>
          <w:szCs w:val="24"/>
          <w:u w:val="single"/>
          <w:rtl/>
        </w:rPr>
        <w:lastRenderedPageBreak/>
        <w:t xml:space="preserve">נספח </w:t>
      </w:r>
      <w:r w:rsidRPr="005E023C">
        <w:rPr>
          <w:rFonts w:ascii="Times New Roman" w:hAnsi="Times New Roman" w:cs="David" w:hint="cs"/>
          <w:b/>
          <w:bCs/>
          <w:i/>
          <w:iCs/>
          <w:sz w:val="24"/>
          <w:szCs w:val="24"/>
          <w:u w:val="single"/>
          <w:rtl/>
        </w:rPr>
        <w:t>ג' למכרז</w:t>
      </w:r>
    </w:p>
    <w:p w:rsidR="005E023C" w:rsidRPr="005E023C" w:rsidRDefault="005E023C" w:rsidP="005E023C">
      <w:pPr>
        <w:spacing w:after="0" w:line="360" w:lineRule="auto"/>
        <w:ind w:left="26"/>
        <w:jc w:val="right"/>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b/>
          <w:bCs/>
          <w:sz w:val="24"/>
          <w:szCs w:val="24"/>
          <w:u w:val="single"/>
          <w:rtl/>
        </w:rPr>
        <w:t xml:space="preserve">פירוט ניסיון </w:t>
      </w:r>
      <w:r w:rsidRPr="005E023C">
        <w:rPr>
          <w:rFonts w:ascii="Times New Roman" w:hAnsi="Times New Roman" w:cs="David" w:hint="cs"/>
          <w:b/>
          <w:bCs/>
          <w:sz w:val="24"/>
          <w:szCs w:val="24"/>
          <w:u w:val="single"/>
          <w:rtl/>
        </w:rPr>
        <w:t>המבצע</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תיאור המציע:</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לגבי כל הסעיפים הבאים על המציע לפרט את המידע הנדרש.</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המציע יפרט את הפרטים הבאים:</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שם המציע:                       ___________________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מספר רישום:                   ___________________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כתובת:                             ___________________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טלפון:                               ___________________        פקס: ______________</w:t>
      </w: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שם איש קשר ותפקידו:    ___________________ </w:t>
      </w:r>
    </w:p>
    <w:p w:rsidR="005E023C" w:rsidRPr="005E023C" w:rsidRDefault="005E023C" w:rsidP="005E023C">
      <w:pPr>
        <w:spacing w:after="0" w:line="360" w:lineRule="auto"/>
        <w:ind w:left="33"/>
        <w:rPr>
          <w:rFonts w:ascii="Times New Roman" w:hAnsi="Times New Roman" w:cs="David"/>
          <w:sz w:val="24"/>
          <w:szCs w:val="24"/>
          <w:rtl/>
        </w:rPr>
      </w:pPr>
      <w:r w:rsidRPr="005E023C">
        <w:rPr>
          <w:rFonts w:ascii="Times New Roman" w:hAnsi="Times New Roman" w:cs="David"/>
          <w:sz w:val="24"/>
          <w:szCs w:val="24"/>
          <w:rtl/>
        </w:rPr>
        <w:t>טלפון איש הקשר:            ___________________</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שם </w:t>
      </w:r>
      <w:r w:rsidRPr="005E023C">
        <w:rPr>
          <w:rFonts w:ascii="Times New Roman" w:hAnsi="Times New Roman" w:cs="David" w:hint="cs"/>
          <w:sz w:val="24"/>
          <w:szCs w:val="24"/>
          <w:rtl/>
        </w:rPr>
        <w:t xml:space="preserve">המבצע </w:t>
      </w:r>
      <w:r w:rsidRPr="005E023C">
        <w:rPr>
          <w:rFonts w:ascii="Times New Roman" w:hAnsi="Times New Roman" w:cs="David"/>
          <w:sz w:val="24"/>
          <w:szCs w:val="24"/>
          <w:rtl/>
        </w:rPr>
        <w:t>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השכלתו _______________________________</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על המציע לציין פרטים בדבר ניסיון </w:t>
      </w:r>
      <w:r w:rsidRPr="005E023C">
        <w:rPr>
          <w:rFonts w:ascii="Times New Roman" w:hAnsi="Times New Roman" w:cs="David" w:hint="cs"/>
          <w:sz w:val="24"/>
          <w:szCs w:val="24"/>
          <w:rtl/>
        </w:rPr>
        <w:t>המבצע</w:t>
      </w:r>
      <w:r w:rsidRPr="005E023C">
        <w:rPr>
          <w:rFonts w:ascii="Times New Roman" w:hAnsi="Times New Roman" w:cs="David"/>
          <w:sz w:val="24"/>
          <w:szCs w:val="24"/>
          <w:rtl/>
        </w:rPr>
        <w:t xml:space="preserve">, בין השאר, כמפורט להלן- </w:t>
      </w:r>
    </w:p>
    <w:p w:rsidR="005E023C" w:rsidRPr="005E023C" w:rsidRDefault="005E023C" w:rsidP="005E023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5E023C" w:rsidRPr="005E023C" w:rsidTr="000B16D0">
        <w:trPr>
          <w:trHeight w:val="100"/>
        </w:trPr>
        <w:tc>
          <w:tcPr>
            <w:tcW w:w="1810" w:type="dxa"/>
            <w:tcBorders>
              <w:top w:val="single" w:sz="4" w:space="0" w:color="auto"/>
              <w:left w:val="single" w:sz="4" w:space="0" w:color="auto"/>
              <w:bottom w:val="single" w:sz="4" w:space="0" w:color="auto"/>
              <w:right w:val="single" w:sz="4" w:space="0" w:color="auto"/>
            </w:tcBorders>
          </w:tcPr>
          <w:p w:rsidR="005E023C" w:rsidRPr="005E023C" w:rsidRDefault="005E023C" w:rsidP="005E023C">
            <w:pPr>
              <w:spacing w:after="0" w:line="360" w:lineRule="auto"/>
              <w:rPr>
                <w:rFonts w:ascii="Times New Roman" w:hAnsi="Times New Roman" w:cs="David"/>
                <w:b/>
                <w:bCs/>
                <w:sz w:val="24"/>
                <w:szCs w:val="24"/>
              </w:rPr>
            </w:pPr>
            <w:r w:rsidRPr="005E023C">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5E023C" w:rsidRPr="005E023C" w:rsidRDefault="005E023C" w:rsidP="005E023C">
            <w:pPr>
              <w:spacing w:after="0" w:line="360" w:lineRule="auto"/>
              <w:rPr>
                <w:rFonts w:ascii="Times New Roman" w:hAnsi="Times New Roman" w:cs="David"/>
                <w:b/>
                <w:bCs/>
                <w:sz w:val="24"/>
                <w:szCs w:val="24"/>
              </w:rPr>
            </w:pPr>
            <w:r w:rsidRPr="005E023C">
              <w:rPr>
                <w:rFonts w:ascii="Times New Roman" w:hAnsi="Times New Roman" w:cs="David"/>
                <w:b/>
                <w:bCs/>
                <w:sz w:val="24"/>
                <w:szCs w:val="24"/>
                <w:rtl/>
              </w:rPr>
              <w:t xml:space="preserve">פרטים בדבר המסגרת ומהות השירות שניתן על-ידי </w:t>
            </w:r>
            <w:r w:rsidRPr="005E023C">
              <w:rPr>
                <w:rFonts w:ascii="Times New Roman" w:hAnsi="Times New Roman" w:cs="David" w:hint="cs"/>
                <w:b/>
                <w:bCs/>
                <w:sz w:val="24"/>
                <w:szCs w:val="24"/>
                <w:rtl/>
              </w:rPr>
              <w:t>המבצע</w:t>
            </w:r>
            <w:r w:rsidRPr="005E023C">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b/>
                <w:bCs/>
                <w:sz w:val="24"/>
                <w:szCs w:val="24"/>
                <w:rtl/>
              </w:rPr>
              <w:t>תקופת</w:t>
            </w:r>
          </w:p>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b/>
                <w:bCs/>
                <w:sz w:val="24"/>
                <w:szCs w:val="24"/>
                <w:rtl/>
              </w:rPr>
              <w:t>הפעלת המסגרת/מתן השירות/הפעלת הפרויקט</w:t>
            </w:r>
          </w:p>
          <w:p w:rsidR="005E023C" w:rsidRPr="005E023C" w:rsidRDefault="005E023C" w:rsidP="005E023C">
            <w:pPr>
              <w:spacing w:after="0" w:line="360" w:lineRule="auto"/>
              <w:rPr>
                <w:rFonts w:ascii="Times New Roman" w:hAnsi="Times New Roman" w:cs="David"/>
                <w:b/>
                <w:bCs/>
                <w:sz w:val="24"/>
                <w:szCs w:val="24"/>
              </w:rPr>
            </w:pPr>
            <w:r w:rsidRPr="005E023C">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b/>
                <w:bCs/>
                <w:sz w:val="24"/>
                <w:szCs w:val="24"/>
                <w:rtl/>
              </w:rPr>
              <w:t>פרטים בדבר אנשי קשר</w:t>
            </w:r>
          </w:p>
          <w:p w:rsidR="005E023C" w:rsidRPr="005E023C" w:rsidRDefault="005E023C" w:rsidP="005E023C">
            <w:pPr>
              <w:spacing w:after="0" w:line="360" w:lineRule="auto"/>
              <w:rPr>
                <w:rFonts w:ascii="Times New Roman" w:hAnsi="Times New Roman" w:cs="David"/>
                <w:b/>
                <w:bCs/>
                <w:sz w:val="24"/>
                <w:szCs w:val="24"/>
              </w:rPr>
            </w:pPr>
            <w:r w:rsidRPr="005E023C">
              <w:rPr>
                <w:rFonts w:ascii="Times New Roman" w:hAnsi="Times New Roman" w:cs="David"/>
                <w:b/>
                <w:bCs/>
                <w:sz w:val="24"/>
                <w:szCs w:val="24"/>
                <w:rtl/>
              </w:rPr>
              <w:t>יש לציין שם, כתובת ומס' טלפון</w:t>
            </w:r>
          </w:p>
        </w:tc>
      </w:tr>
      <w:tr w:rsidR="005E023C" w:rsidRPr="005E023C"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E023C" w:rsidRPr="005E023C" w:rsidRDefault="005E023C" w:rsidP="005E023C">
            <w:pPr>
              <w:spacing w:after="0" w:line="360" w:lineRule="auto"/>
              <w:rPr>
                <w:rFonts w:ascii="Times New Roman" w:hAnsi="Times New Roman" w:cs="David"/>
                <w:sz w:val="24"/>
                <w:szCs w:val="24"/>
              </w:rPr>
            </w:pPr>
          </w:p>
        </w:tc>
        <w:tc>
          <w:tcPr>
            <w:tcW w:w="2604" w:type="dxa"/>
          </w:tcPr>
          <w:p w:rsidR="005E023C" w:rsidRPr="005E023C" w:rsidRDefault="005E023C" w:rsidP="005E023C">
            <w:pPr>
              <w:spacing w:after="0" w:line="360" w:lineRule="auto"/>
              <w:rPr>
                <w:rFonts w:ascii="Times New Roman" w:hAnsi="Times New Roman" w:cs="David"/>
                <w:sz w:val="24"/>
                <w:szCs w:val="24"/>
              </w:rPr>
            </w:pPr>
          </w:p>
        </w:tc>
        <w:tc>
          <w:tcPr>
            <w:tcW w:w="1916" w:type="dxa"/>
          </w:tcPr>
          <w:p w:rsidR="005E023C" w:rsidRPr="005E023C" w:rsidRDefault="005E023C" w:rsidP="005E023C">
            <w:pPr>
              <w:spacing w:after="0" w:line="360" w:lineRule="auto"/>
              <w:rPr>
                <w:rFonts w:ascii="Times New Roman" w:hAnsi="Times New Roman" w:cs="David"/>
                <w:sz w:val="24"/>
                <w:szCs w:val="24"/>
              </w:rPr>
            </w:pPr>
          </w:p>
        </w:tc>
        <w:tc>
          <w:tcPr>
            <w:tcW w:w="2065" w:type="dxa"/>
          </w:tcPr>
          <w:p w:rsidR="005E023C" w:rsidRPr="005E023C" w:rsidRDefault="005E023C" w:rsidP="005E023C">
            <w:pPr>
              <w:spacing w:after="0" w:line="360" w:lineRule="auto"/>
              <w:rPr>
                <w:rFonts w:ascii="Times New Roman" w:hAnsi="Times New Roman" w:cs="David"/>
                <w:sz w:val="24"/>
                <w:szCs w:val="24"/>
              </w:rPr>
            </w:pPr>
          </w:p>
        </w:tc>
      </w:tr>
      <w:tr w:rsidR="005E023C" w:rsidRPr="005E023C"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E023C" w:rsidRPr="005E023C" w:rsidRDefault="005E023C" w:rsidP="005E023C">
            <w:pPr>
              <w:spacing w:after="0" w:line="360" w:lineRule="auto"/>
              <w:rPr>
                <w:rFonts w:ascii="Times New Roman" w:hAnsi="Times New Roman" w:cs="David"/>
                <w:sz w:val="24"/>
                <w:szCs w:val="24"/>
              </w:rPr>
            </w:pPr>
          </w:p>
        </w:tc>
        <w:tc>
          <w:tcPr>
            <w:tcW w:w="2604" w:type="dxa"/>
          </w:tcPr>
          <w:p w:rsidR="005E023C" w:rsidRPr="005E023C" w:rsidRDefault="005E023C" w:rsidP="005E023C">
            <w:pPr>
              <w:spacing w:after="0" w:line="360" w:lineRule="auto"/>
              <w:rPr>
                <w:rFonts w:ascii="Times New Roman" w:hAnsi="Times New Roman" w:cs="David"/>
                <w:sz w:val="24"/>
                <w:szCs w:val="24"/>
              </w:rPr>
            </w:pPr>
          </w:p>
        </w:tc>
        <w:tc>
          <w:tcPr>
            <w:tcW w:w="1916" w:type="dxa"/>
          </w:tcPr>
          <w:p w:rsidR="005E023C" w:rsidRPr="005E023C" w:rsidRDefault="005E023C" w:rsidP="005E023C">
            <w:pPr>
              <w:spacing w:after="0" w:line="360" w:lineRule="auto"/>
              <w:rPr>
                <w:rFonts w:ascii="Times New Roman" w:hAnsi="Times New Roman" w:cs="David"/>
                <w:sz w:val="24"/>
                <w:szCs w:val="24"/>
              </w:rPr>
            </w:pPr>
          </w:p>
        </w:tc>
        <w:tc>
          <w:tcPr>
            <w:tcW w:w="2065" w:type="dxa"/>
          </w:tcPr>
          <w:p w:rsidR="005E023C" w:rsidRPr="005E023C" w:rsidRDefault="005E023C" w:rsidP="005E023C">
            <w:pPr>
              <w:spacing w:after="0" w:line="360" w:lineRule="auto"/>
              <w:rPr>
                <w:rFonts w:ascii="Times New Roman" w:hAnsi="Times New Roman" w:cs="David"/>
                <w:sz w:val="24"/>
                <w:szCs w:val="24"/>
              </w:rPr>
            </w:pPr>
          </w:p>
        </w:tc>
      </w:tr>
      <w:tr w:rsidR="005E023C" w:rsidRPr="005E023C"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E023C" w:rsidRPr="005E023C" w:rsidRDefault="005E023C" w:rsidP="005E023C">
            <w:pPr>
              <w:spacing w:after="0" w:line="360" w:lineRule="auto"/>
              <w:rPr>
                <w:rFonts w:ascii="Times New Roman" w:hAnsi="Times New Roman" w:cs="David"/>
                <w:sz w:val="24"/>
                <w:szCs w:val="24"/>
              </w:rPr>
            </w:pPr>
          </w:p>
        </w:tc>
        <w:tc>
          <w:tcPr>
            <w:tcW w:w="2604" w:type="dxa"/>
          </w:tcPr>
          <w:p w:rsidR="005E023C" w:rsidRPr="005E023C" w:rsidRDefault="005E023C" w:rsidP="005E023C">
            <w:pPr>
              <w:spacing w:after="0" w:line="360" w:lineRule="auto"/>
              <w:rPr>
                <w:rFonts w:ascii="Times New Roman" w:hAnsi="Times New Roman" w:cs="David"/>
                <w:sz w:val="24"/>
                <w:szCs w:val="24"/>
              </w:rPr>
            </w:pPr>
          </w:p>
        </w:tc>
        <w:tc>
          <w:tcPr>
            <w:tcW w:w="1916" w:type="dxa"/>
          </w:tcPr>
          <w:p w:rsidR="005E023C" w:rsidRPr="005E023C" w:rsidRDefault="005E023C" w:rsidP="005E023C">
            <w:pPr>
              <w:spacing w:after="0" w:line="360" w:lineRule="auto"/>
              <w:rPr>
                <w:rFonts w:ascii="Times New Roman" w:hAnsi="Times New Roman" w:cs="David"/>
                <w:sz w:val="24"/>
                <w:szCs w:val="24"/>
              </w:rPr>
            </w:pPr>
          </w:p>
        </w:tc>
        <w:tc>
          <w:tcPr>
            <w:tcW w:w="2065" w:type="dxa"/>
          </w:tcPr>
          <w:p w:rsidR="005E023C" w:rsidRPr="005E023C" w:rsidRDefault="005E023C" w:rsidP="005E023C">
            <w:pPr>
              <w:spacing w:after="0" w:line="360" w:lineRule="auto"/>
              <w:rPr>
                <w:rFonts w:ascii="Times New Roman" w:hAnsi="Times New Roman" w:cs="David"/>
                <w:sz w:val="24"/>
                <w:szCs w:val="24"/>
              </w:rPr>
            </w:pPr>
          </w:p>
        </w:tc>
      </w:tr>
      <w:tr w:rsidR="005E023C" w:rsidRPr="005E023C" w:rsidTr="000B1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E023C" w:rsidRPr="005E023C" w:rsidRDefault="005E023C" w:rsidP="005E023C">
            <w:pPr>
              <w:spacing w:after="0" w:line="360" w:lineRule="auto"/>
              <w:rPr>
                <w:rFonts w:ascii="Times New Roman" w:hAnsi="Times New Roman" w:cs="David"/>
                <w:sz w:val="24"/>
                <w:szCs w:val="24"/>
              </w:rPr>
            </w:pPr>
          </w:p>
        </w:tc>
        <w:tc>
          <w:tcPr>
            <w:tcW w:w="2604" w:type="dxa"/>
          </w:tcPr>
          <w:p w:rsidR="005E023C" w:rsidRPr="005E023C" w:rsidRDefault="005E023C" w:rsidP="005E023C">
            <w:pPr>
              <w:spacing w:after="0" w:line="360" w:lineRule="auto"/>
              <w:rPr>
                <w:rFonts w:ascii="Times New Roman" w:hAnsi="Times New Roman" w:cs="David"/>
                <w:sz w:val="24"/>
                <w:szCs w:val="24"/>
              </w:rPr>
            </w:pPr>
          </w:p>
        </w:tc>
        <w:tc>
          <w:tcPr>
            <w:tcW w:w="1916" w:type="dxa"/>
          </w:tcPr>
          <w:p w:rsidR="005E023C" w:rsidRPr="005E023C" w:rsidRDefault="005E023C" w:rsidP="005E023C">
            <w:pPr>
              <w:spacing w:after="0" w:line="360" w:lineRule="auto"/>
              <w:rPr>
                <w:rFonts w:ascii="Times New Roman" w:hAnsi="Times New Roman" w:cs="David"/>
                <w:sz w:val="24"/>
                <w:szCs w:val="24"/>
              </w:rPr>
            </w:pPr>
          </w:p>
        </w:tc>
        <w:tc>
          <w:tcPr>
            <w:tcW w:w="2065" w:type="dxa"/>
          </w:tcPr>
          <w:p w:rsidR="005E023C" w:rsidRPr="005E023C" w:rsidRDefault="005E023C" w:rsidP="005E023C">
            <w:pPr>
              <w:spacing w:after="0" w:line="360" w:lineRule="auto"/>
              <w:rPr>
                <w:rFonts w:ascii="Times New Roman" w:hAnsi="Times New Roman" w:cs="David"/>
                <w:sz w:val="24"/>
                <w:szCs w:val="24"/>
              </w:rPr>
            </w:pPr>
          </w:p>
        </w:tc>
      </w:tr>
    </w:tbl>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b/>
          <w:bCs/>
          <w:sz w:val="24"/>
          <w:szCs w:val="24"/>
          <w:rtl/>
        </w:rPr>
        <w:t xml:space="preserve">* ניתן להוסיף שורות לטבלה ו/או מסמכים נוספים בדבר ניסיון </w:t>
      </w:r>
      <w:r w:rsidRPr="005E023C">
        <w:rPr>
          <w:rFonts w:ascii="Times New Roman" w:hAnsi="Times New Roman" w:cs="David" w:hint="cs"/>
          <w:b/>
          <w:bCs/>
          <w:sz w:val="24"/>
          <w:szCs w:val="24"/>
          <w:rtl/>
        </w:rPr>
        <w:t>המבצע</w:t>
      </w:r>
      <w:r w:rsidRPr="005E023C">
        <w:rPr>
          <w:rFonts w:ascii="Times New Roman" w:hAnsi="Times New Roman" w:cs="David"/>
          <w:b/>
          <w:bCs/>
          <w:sz w:val="24"/>
          <w:szCs w:val="24"/>
          <w:rtl/>
        </w:rPr>
        <w:t>.</w:t>
      </w: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i/>
          <w:iCs/>
          <w:sz w:val="24"/>
          <w:szCs w:val="24"/>
          <w:u w:val="single"/>
          <w:rtl/>
        </w:rPr>
      </w:pPr>
      <w:r w:rsidRPr="005E023C">
        <w:rPr>
          <w:rFonts w:ascii="Times New Roman" w:hAnsi="Times New Roman" w:cs="David" w:hint="cs"/>
          <w:b/>
          <w:bCs/>
          <w:sz w:val="24"/>
          <w:szCs w:val="24"/>
          <w:rtl/>
        </w:rPr>
        <w:t>__________________    _____________________        _______________________</w:t>
      </w:r>
    </w:p>
    <w:p w:rsidR="005E023C" w:rsidRPr="005E023C" w:rsidRDefault="005E023C" w:rsidP="005E023C">
      <w:pPr>
        <w:spacing w:after="0" w:line="360" w:lineRule="auto"/>
        <w:rPr>
          <w:rFonts w:ascii="Times New Roman" w:hAnsi="Times New Roman" w:cs="David"/>
          <w:b/>
          <w:bCs/>
          <w:i/>
          <w:iCs/>
          <w:sz w:val="24"/>
          <w:szCs w:val="24"/>
          <w:u w:val="single"/>
          <w:rtl/>
        </w:rPr>
      </w:pPr>
      <w:r w:rsidRPr="005E023C">
        <w:rPr>
          <w:rFonts w:ascii="Times New Roman" w:hAnsi="Times New Roman" w:cs="David" w:hint="cs"/>
          <w:b/>
          <w:bCs/>
          <w:sz w:val="24"/>
          <w:szCs w:val="24"/>
          <w:rtl/>
        </w:rPr>
        <w:t>תאריך                                    שם המציע                                      חתימה</w:t>
      </w:r>
      <w:r w:rsidRPr="005E023C">
        <w:rPr>
          <w:rFonts w:ascii="Times New Roman" w:hAnsi="Times New Roman" w:cs="David"/>
          <w:b/>
          <w:bCs/>
          <w:i/>
          <w:iCs/>
          <w:sz w:val="24"/>
          <w:szCs w:val="24"/>
          <w:u w:val="single"/>
          <w:rtl/>
        </w:rPr>
        <w:br w:type="page"/>
      </w:r>
    </w:p>
    <w:p w:rsidR="005E023C" w:rsidRPr="005E023C" w:rsidRDefault="005E023C" w:rsidP="005E023C">
      <w:pPr>
        <w:spacing w:after="0" w:line="360" w:lineRule="auto"/>
        <w:jc w:val="right"/>
        <w:rPr>
          <w:rFonts w:ascii="Times New Roman" w:hAnsi="Times New Roman" w:cs="David"/>
          <w:i/>
          <w:iCs/>
          <w:sz w:val="24"/>
          <w:szCs w:val="24"/>
          <w:rtl/>
        </w:rPr>
      </w:pPr>
      <w:r w:rsidRPr="005E023C">
        <w:rPr>
          <w:rFonts w:ascii="Times New Roman" w:hAnsi="Times New Roman" w:cs="David"/>
          <w:b/>
          <w:bCs/>
          <w:i/>
          <w:iCs/>
          <w:sz w:val="24"/>
          <w:szCs w:val="24"/>
          <w:u w:val="single"/>
          <w:rtl/>
        </w:rPr>
        <w:lastRenderedPageBreak/>
        <w:t xml:space="preserve">נספח </w:t>
      </w:r>
      <w:r w:rsidRPr="005E023C">
        <w:rPr>
          <w:rFonts w:ascii="Times New Roman" w:hAnsi="Times New Roman" w:cs="David" w:hint="cs"/>
          <w:b/>
          <w:bCs/>
          <w:i/>
          <w:iCs/>
          <w:sz w:val="24"/>
          <w:szCs w:val="24"/>
          <w:u w:val="single"/>
          <w:rtl/>
        </w:rPr>
        <w:t>ד' למכרז</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 xml:space="preserve">טופס </w:t>
      </w:r>
      <w:r w:rsidRPr="005E023C">
        <w:rPr>
          <w:rFonts w:ascii="Times New Roman" w:hAnsi="Times New Roman" w:cs="David" w:hint="cs"/>
          <w:b/>
          <w:bCs/>
          <w:sz w:val="24"/>
          <w:szCs w:val="24"/>
          <w:rtl/>
        </w:rPr>
        <w:t xml:space="preserve">הצעה - </w:t>
      </w:r>
      <w:r w:rsidRPr="005E023C">
        <w:rPr>
          <w:rFonts w:ascii="Times New Roman" w:hAnsi="Times New Roman" w:cs="David"/>
          <w:b/>
          <w:bCs/>
          <w:sz w:val="24"/>
          <w:szCs w:val="24"/>
          <w:rtl/>
        </w:rPr>
        <w:t>הצעת מחיר</w:t>
      </w:r>
    </w:p>
    <w:p w:rsidR="005E023C" w:rsidRPr="005E023C" w:rsidRDefault="005E023C" w:rsidP="005E023C">
      <w:pPr>
        <w:spacing w:after="0" w:line="360" w:lineRule="auto"/>
        <w:jc w:val="center"/>
        <w:rPr>
          <w:rFonts w:ascii="Times New Roman" w:hAnsi="Times New Roman" w:cs="David"/>
          <w:b/>
          <w:bCs/>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לכבוד</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ועדת מכרזים</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משרד </w:t>
      </w:r>
      <w:r w:rsidRPr="005E023C">
        <w:rPr>
          <w:rFonts w:ascii="Times New Roman" w:hAnsi="Times New Roman" w:cs="David" w:hint="cs"/>
          <w:sz w:val="24"/>
          <w:szCs w:val="24"/>
          <w:rtl/>
        </w:rPr>
        <w:t>הכלכלה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0371C2">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הנדון:</w:t>
      </w:r>
      <w:r w:rsidRPr="005E023C">
        <w:rPr>
          <w:rFonts w:ascii="Times New Roman" w:hAnsi="Times New Roman" w:cs="David" w:hint="cs"/>
          <w:sz w:val="24"/>
          <w:szCs w:val="24"/>
          <w:rtl/>
        </w:rPr>
        <w:t xml:space="preserve"> </w:t>
      </w:r>
      <w:r w:rsidRPr="005E023C">
        <w:rPr>
          <w:rFonts w:ascii="Times New Roman" w:hAnsi="Times New Roman" w:cs="David"/>
          <w:sz w:val="24"/>
          <w:szCs w:val="24"/>
          <w:u w:val="single"/>
          <w:rtl/>
        </w:rPr>
        <w:t>הצעה למכרז מס'</w:t>
      </w:r>
      <w:r w:rsidRPr="005E023C">
        <w:rPr>
          <w:rFonts w:ascii="Times New Roman" w:hAnsi="Times New Roman" w:cs="David" w:hint="cs"/>
          <w:sz w:val="24"/>
          <w:szCs w:val="24"/>
          <w:u w:val="single"/>
          <w:rtl/>
        </w:rPr>
        <w:t xml:space="preserve"> </w:t>
      </w:r>
      <w:r w:rsidR="000371C2">
        <w:rPr>
          <w:rFonts w:ascii="Times New Roman" w:hAnsi="Times New Roman" w:cs="David" w:hint="cs"/>
          <w:sz w:val="24"/>
          <w:szCs w:val="24"/>
          <w:u w:val="single"/>
          <w:rtl/>
        </w:rPr>
        <w:t>58/14</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w:t>
      </w:r>
      <w:r w:rsidRPr="005E023C">
        <w:rPr>
          <w:rFonts w:ascii="Times New Roman" w:hAnsi="Times New Roman" w:cs="David" w:hint="cs"/>
          <w:sz w:val="24"/>
          <w:szCs w:val="24"/>
          <w:u w:val="single"/>
          <w:rtl/>
        </w:rPr>
        <w:t xml:space="preserve"> שירותי בדיקת והערכת יהלומים</w:t>
      </w:r>
      <w:r w:rsidRPr="005E023C">
        <w:rPr>
          <w:rFonts w:ascii="Times New Roman" w:hAnsi="Times New Roman" w:cs="David"/>
          <w:sz w:val="24"/>
          <w:szCs w:val="24"/>
        </w:rPr>
        <w:t xml:space="preserve">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תיאור המציע:</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לגבי כל הסעיפים הבאים על המציע לפרט את המידע הנדרש.</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המציע יפרט את הפרטים הבאים:</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שם המציע:                       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מספר רישום:                   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כתובת:                             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טלפון:                               ___________________        פקס: 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שם איש קשר ותפקידו:    ___________________ </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טלפון איש הקשר:            ___________________</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אני הח"מ ___________ נושא/ת ת.ז. מס' _____________ (להלן: "המציע").</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אם המציע תאגיד:</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אנו הח"מ _________ ו- __________ נושאי ת.ז. מס' ____________ ו-מס' _________ </w:t>
      </w:r>
      <w:proofErr w:type="spellStart"/>
      <w:r w:rsidRPr="005E023C">
        <w:rPr>
          <w:rFonts w:ascii="Times New Roman" w:hAnsi="Times New Roman" w:cs="David"/>
          <w:sz w:val="24"/>
          <w:szCs w:val="24"/>
          <w:rtl/>
        </w:rPr>
        <w:t>מורשי</w:t>
      </w:r>
      <w:proofErr w:type="spellEnd"/>
      <w:r w:rsidRPr="005E023C">
        <w:rPr>
          <w:rFonts w:ascii="Times New Roman" w:hAnsi="Times New Roman" w:cs="David"/>
          <w:sz w:val="24"/>
          <w:szCs w:val="24"/>
          <w:rtl/>
        </w:rPr>
        <w:t xml:space="preserve"> חתימה מטעם ___________ הרשום אצל ________________ שמספרו __________ (להלן: "המציע").</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כתובת __________________________ טל______________ פקס _______________</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לאחר שעיינו היטב בכל מסמכי המכרז ונספחיו, מגישים בזה את הצעת המציע למכרז זה, כדלקמן:</w:t>
      </w:r>
    </w:p>
    <w:p w:rsidR="005E023C" w:rsidRPr="005E023C" w:rsidRDefault="005E023C" w:rsidP="005E023C">
      <w:pPr>
        <w:numPr>
          <w:ilvl w:val="0"/>
          <w:numId w:val="4"/>
        </w:numPr>
        <w:spacing w:after="0" w:line="360" w:lineRule="auto"/>
        <w:ind w:hanging="747"/>
        <w:jc w:val="both"/>
        <w:rPr>
          <w:rFonts w:ascii="Times New Roman" w:hAnsi="Times New Roman" w:cs="David"/>
          <w:sz w:val="24"/>
          <w:szCs w:val="24"/>
        </w:rPr>
      </w:pPr>
      <w:r w:rsidRPr="005E023C">
        <w:rPr>
          <w:rFonts w:ascii="Times New Roman" w:hAnsi="Times New Roman" w:cs="David"/>
          <w:sz w:val="24"/>
          <w:szCs w:val="24"/>
          <w:rtl/>
        </w:rPr>
        <w:t xml:space="preserve">המציע מתחייב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את כל השירותים הנדרשים במפרט מכרז זה, </w:t>
      </w:r>
      <w:proofErr w:type="spellStart"/>
      <w:r w:rsidRPr="005E023C">
        <w:rPr>
          <w:rFonts w:ascii="Times New Roman" w:hAnsi="Times New Roman" w:cs="David"/>
          <w:sz w:val="24"/>
          <w:szCs w:val="24"/>
          <w:rtl/>
        </w:rPr>
        <w:t>הכל</w:t>
      </w:r>
      <w:proofErr w:type="spellEnd"/>
      <w:r w:rsidRPr="005E023C">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E023C" w:rsidRPr="005E023C" w:rsidRDefault="005E023C" w:rsidP="005E023C">
      <w:pPr>
        <w:numPr>
          <w:ilvl w:val="0"/>
          <w:numId w:val="4"/>
        </w:numPr>
        <w:spacing w:after="0" w:line="360" w:lineRule="auto"/>
        <w:ind w:hanging="689"/>
        <w:rPr>
          <w:rFonts w:ascii="Times New Roman" w:hAnsi="Times New Roman" w:cs="David"/>
          <w:sz w:val="24"/>
          <w:szCs w:val="24"/>
        </w:rPr>
      </w:pPr>
      <w:r w:rsidRPr="005E023C">
        <w:rPr>
          <w:rFonts w:ascii="Times New Roman" w:hAnsi="Times New Roman" w:cs="David"/>
          <w:sz w:val="24"/>
          <w:szCs w:val="24"/>
          <w:rtl/>
        </w:rPr>
        <w:t>גובה הצעת המחיר הוא (בספרות) _________________ ₪ כולל מע"מ</w:t>
      </w:r>
      <w:r w:rsidRPr="005E023C">
        <w:rPr>
          <w:rFonts w:ascii="Times New Roman" w:hAnsi="Times New Roman" w:cs="David" w:hint="cs"/>
          <w:sz w:val="24"/>
          <w:szCs w:val="24"/>
          <w:rtl/>
        </w:rPr>
        <w:t xml:space="preserve"> לשעה</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br/>
      </w:r>
      <w:r w:rsidRPr="005E023C">
        <w:rPr>
          <w:rFonts w:ascii="Times New Roman" w:hAnsi="Times New Roman" w:cs="David"/>
          <w:sz w:val="24"/>
          <w:szCs w:val="24"/>
          <w:rtl/>
        </w:rPr>
        <w:t>(במילים) __________________ ₪ כולל מע"מ</w:t>
      </w:r>
      <w:r w:rsidRPr="005E023C">
        <w:rPr>
          <w:rFonts w:ascii="Times New Roman" w:hAnsi="Times New Roman" w:cs="David" w:hint="cs"/>
          <w:sz w:val="24"/>
          <w:szCs w:val="24"/>
          <w:rtl/>
        </w:rPr>
        <w:t xml:space="preserve"> לשעה</w:t>
      </w:r>
      <w:r w:rsidRPr="005E023C">
        <w:rPr>
          <w:rFonts w:ascii="Times New Roman" w:hAnsi="Times New Roman" w:cs="David"/>
          <w:sz w:val="24"/>
          <w:szCs w:val="24"/>
          <w:rtl/>
        </w:rPr>
        <w:t>.</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lastRenderedPageBreak/>
        <w:t>על החתום:</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____________________                                 _____________________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תאריך                                                                      שם המציע + חתימה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אם המציע תאגיד:</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__________________                                                ____________________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חותמת התאגיד                                                                       תאריך</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_____________________                     ___________                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חתימת מורשה חתימה                                    תאריך                          שם מורשה החתימה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_____________________                      __________                 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חתימת מורשה חתימה                                    תאריך                           שם מורשה החתימה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אני הח"מ</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עו"ד</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שכתובתי _____________ </w:t>
      </w:r>
      <w:r w:rsidRPr="005E023C">
        <w:rPr>
          <w:rFonts w:ascii="Times New Roman" w:hAnsi="Times New Roman" w:cs="David"/>
          <w:sz w:val="24"/>
          <w:szCs w:val="24"/>
          <w:rtl/>
        </w:rPr>
        <w:t>מאשר בזאת כי</w:t>
      </w:r>
      <w:r w:rsidRPr="005E023C">
        <w:rPr>
          <w:rFonts w:ascii="Times New Roman" w:hAnsi="Times New Roman" w:cs="David" w:hint="cs"/>
          <w:sz w:val="24"/>
          <w:szCs w:val="24"/>
          <w:rtl/>
        </w:rPr>
        <w:t xml:space="preserve"> ביום </w:t>
      </w:r>
      <w:r w:rsidRPr="005E023C">
        <w:rPr>
          <w:rFonts w:ascii="Times New Roman" w:hAnsi="Times New Roman" w:cs="David"/>
          <w:sz w:val="24"/>
          <w:szCs w:val="24"/>
          <w:rtl/>
        </w:rPr>
        <w:t>___________</w:t>
      </w:r>
      <w:r w:rsidRPr="005E023C">
        <w:rPr>
          <w:rFonts w:ascii="Times New Roman" w:hAnsi="Times New Roman" w:cs="David" w:hint="cs"/>
          <w:sz w:val="24"/>
          <w:szCs w:val="24"/>
          <w:rtl/>
        </w:rPr>
        <w:t>הופיע/ה בפני במשרדי מר/גב'</w:t>
      </w:r>
      <w:r w:rsidRPr="005E023C">
        <w:rPr>
          <w:rFonts w:ascii="Times New Roman" w:hAnsi="Times New Roman" w:cs="David"/>
          <w:sz w:val="24"/>
          <w:szCs w:val="24"/>
          <w:u w:val="single"/>
          <w:rtl/>
        </w:rPr>
        <w:tab/>
      </w:r>
      <w:r w:rsidRPr="005E023C">
        <w:rPr>
          <w:rFonts w:ascii="Times New Roman" w:hAnsi="Times New Roman" w:cs="David" w:hint="cs"/>
          <w:sz w:val="24"/>
          <w:szCs w:val="24"/>
          <w:u w:val="single"/>
          <w:rtl/>
        </w:rPr>
        <w:tab/>
      </w:r>
      <w:r w:rsidRPr="005E023C">
        <w:rPr>
          <w:rFonts w:ascii="Times New Roman" w:hAnsi="Times New Roman" w:cs="David"/>
          <w:sz w:val="24"/>
          <w:szCs w:val="24"/>
          <w:rtl/>
        </w:rPr>
        <w:t>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חתם</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על הצהרה זו בפני.</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שם                             חותמת וחתימה                                   תאריך</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hint="cs"/>
          <w:sz w:val="24"/>
          <w:szCs w:val="24"/>
          <w:rtl/>
        </w:rPr>
        <w:t xml:space="preserve">אם המציע תאגיד - </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b/>
          <w:bCs/>
          <w:sz w:val="24"/>
          <w:szCs w:val="24"/>
          <w:u w:val="single"/>
          <w:rtl/>
        </w:rPr>
        <w:t>אימות חתימה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אני הח"מ__________________ עו"ד</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________</w:t>
      </w:r>
      <w:r w:rsidRPr="005E023C">
        <w:rPr>
          <w:rFonts w:ascii="Times New Roman" w:hAnsi="Times New Roman" w:cs="David"/>
          <w:sz w:val="24"/>
          <w:szCs w:val="24"/>
          <w:rtl/>
        </w:rPr>
        <w:t xml:space="preserve"> שכתובתי 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מאשר בזה שהמציע ____________ החתום לעיל הנו תאגיד הרשום כדין בישראל אצל רשם </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___________________                                         ____________________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תאריך                                                                                 עו"ד</w:t>
      </w:r>
    </w:p>
    <w:p w:rsidR="005E023C" w:rsidRPr="005E023C" w:rsidRDefault="005E023C" w:rsidP="005E023C">
      <w:pPr>
        <w:spacing w:after="0" w:line="360" w:lineRule="auto"/>
        <w:jc w:val="right"/>
        <w:rPr>
          <w:rFonts w:ascii="Times New Roman" w:hAnsi="Times New Roman" w:cs="David"/>
          <w:b/>
          <w:bCs/>
          <w:i/>
          <w:iCs/>
          <w:sz w:val="24"/>
          <w:szCs w:val="24"/>
          <w:u w:val="single"/>
          <w:rtl/>
        </w:rPr>
      </w:pPr>
      <w:r w:rsidRPr="005E023C">
        <w:rPr>
          <w:rFonts w:ascii="Times New Roman" w:hAnsi="Times New Roman" w:cs="David"/>
          <w:sz w:val="24"/>
          <w:szCs w:val="24"/>
          <w:rtl/>
        </w:rPr>
        <w:br w:type="page"/>
      </w:r>
    </w:p>
    <w:p w:rsidR="005E023C" w:rsidRPr="005E023C" w:rsidRDefault="005E023C" w:rsidP="005E023C">
      <w:pPr>
        <w:spacing w:after="0" w:line="360" w:lineRule="auto"/>
        <w:jc w:val="right"/>
        <w:rPr>
          <w:rFonts w:ascii="Times New Roman" w:hAnsi="Times New Roman" w:cs="David"/>
          <w:b/>
          <w:bCs/>
          <w:i/>
          <w:iCs/>
          <w:sz w:val="24"/>
          <w:szCs w:val="24"/>
          <w:u w:val="single"/>
          <w:rtl/>
        </w:rPr>
      </w:pPr>
      <w:r w:rsidRPr="005E023C">
        <w:rPr>
          <w:rFonts w:ascii="Times New Roman" w:hAnsi="Times New Roman" w:cs="David"/>
          <w:b/>
          <w:bCs/>
          <w:i/>
          <w:iCs/>
          <w:sz w:val="24"/>
          <w:szCs w:val="24"/>
          <w:u w:val="single"/>
          <w:rtl/>
        </w:rPr>
        <w:lastRenderedPageBreak/>
        <w:t xml:space="preserve">נספח </w:t>
      </w:r>
      <w:r w:rsidRPr="005E023C">
        <w:rPr>
          <w:rFonts w:ascii="Times New Roman" w:hAnsi="Times New Roman" w:cs="David" w:hint="cs"/>
          <w:b/>
          <w:bCs/>
          <w:i/>
          <w:iCs/>
          <w:sz w:val="24"/>
          <w:szCs w:val="24"/>
          <w:u w:val="single"/>
          <w:rtl/>
        </w:rPr>
        <w:t>ה למכרז</w:t>
      </w:r>
    </w:p>
    <w:p w:rsidR="005E023C" w:rsidRPr="005E023C" w:rsidRDefault="005E023C" w:rsidP="005E023C">
      <w:pPr>
        <w:spacing w:after="0" w:line="360" w:lineRule="auto"/>
        <w:jc w:val="right"/>
        <w:rPr>
          <w:rFonts w:ascii="Times New Roman" w:hAnsi="Times New Roman" w:cs="David"/>
          <w:b/>
          <w:bCs/>
          <w:sz w:val="24"/>
          <w:szCs w:val="24"/>
          <w:u w:val="single"/>
          <w:rtl/>
        </w:rPr>
      </w:pP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hint="eastAsia"/>
          <w:b/>
          <w:bCs/>
          <w:sz w:val="24"/>
          <w:szCs w:val="24"/>
          <w:u w:val="single"/>
          <w:rtl/>
        </w:rPr>
        <w:t>התחייבות</w:t>
      </w:r>
      <w:r w:rsidRPr="005E023C">
        <w:rPr>
          <w:rFonts w:ascii="Times New Roman" w:hAnsi="Times New Roman" w:cs="David"/>
          <w:b/>
          <w:bCs/>
          <w:sz w:val="24"/>
          <w:szCs w:val="24"/>
          <w:u w:val="single"/>
          <w:rtl/>
        </w:rPr>
        <w:t xml:space="preserve"> </w:t>
      </w:r>
      <w:r w:rsidRPr="005E023C">
        <w:rPr>
          <w:rFonts w:ascii="Times New Roman" w:hAnsi="Times New Roman" w:cs="David" w:hint="eastAsia"/>
          <w:b/>
          <w:bCs/>
          <w:sz w:val="24"/>
          <w:szCs w:val="24"/>
          <w:u w:val="single"/>
          <w:rtl/>
        </w:rPr>
        <w:t>למניעת</w:t>
      </w:r>
      <w:r w:rsidRPr="005E023C">
        <w:rPr>
          <w:rFonts w:ascii="Times New Roman" w:hAnsi="Times New Roman" w:cs="David"/>
          <w:b/>
          <w:bCs/>
          <w:sz w:val="24"/>
          <w:szCs w:val="24"/>
          <w:u w:val="single"/>
          <w:rtl/>
        </w:rPr>
        <w:t xml:space="preserve"> </w:t>
      </w:r>
      <w:r w:rsidRPr="005E023C">
        <w:rPr>
          <w:rFonts w:ascii="Times New Roman" w:hAnsi="Times New Roman" w:cs="David" w:hint="eastAsia"/>
          <w:b/>
          <w:bCs/>
          <w:sz w:val="24"/>
          <w:szCs w:val="24"/>
          <w:u w:val="single"/>
          <w:rtl/>
        </w:rPr>
        <w:t>ניגוד</w:t>
      </w:r>
      <w:r w:rsidRPr="005E023C">
        <w:rPr>
          <w:rFonts w:ascii="Times New Roman" w:hAnsi="Times New Roman" w:cs="David"/>
          <w:b/>
          <w:bCs/>
          <w:sz w:val="24"/>
          <w:szCs w:val="24"/>
          <w:u w:val="single"/>
          <w:rtl/>
        </w:rPr>
        <w:t xml:space="preserve"> </w:t>
      </w:r>
      <w:r w:rsidRPr="005E023C">
        <w:rPr>
          <w:rFonts w:ascii="Times New Roman" w:hAnsi="Times New Roman" w:cs="David" w:hint="eastAsia"/>
          <w:b/>
          <w:bCs/>
          <w:sz w:val="24"/>
          <w:szCs w:val="24"/>
          <w:u w:val="single"/>
          <w:rtl/>
        </w:rPr>
        <w:t>עניינים</w:t>
      </w:r>
    </w:p>
    <w:p w:rsidR="005E023C" w:rsidRPr="005E023C" w:rsidRDefault="005E023C" w:rsidP="005E023C">
      <w:pPr>
        <w:spacing w:after="0" w:line="360" w:lineRule="auto"/>
        <w:jc w:val="center"/>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בנוסף ומבלי לגרוע מהוראות מפרט מכרז זה על נספחיו </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ממסמכי ההצעה שהוגשה </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על-ידי המציע-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E023C">
        <w:rPr>
          <w:rFonts w:ascii="Times New Roman" w:hAnsi="Times New Roman" w:cs="David" w:hint="cs"/>
          <w:sz w:val="24"/>
          <w:szCs w:val="24"/>
          <w:rtl/>
        </w:rPr>
        <w:t xml:space="preserve">אם </w:t>
      </w:r>
      <w:r w:rsidRPr="005E023C">
        <w:rPr>
          <w:rFonts w:ascii="Times New Roman" w:hAnsi="Times New Roman" w:cs="David"/>
          <w:sz w:val="24"/>
          <w:szCs w:val="24"/>
          <w:rtl/>
        </w:rPr>
        <w:t>אזכה במכרז מתחייב להמשיך עמוד בכל הדרישות הבאות, במשך כל תקופת ההתקשרות, כדלקמן:</w:t>
      </w:r>
    </w:p>
    <w:p w:rsidR="005E023C" w:rsidRPr="005E023C" w:rsidRDefault="005E023C" w:rsidP="005E023C">
      <w:pPr>
        <w:spacing w:after="0" w:line="360" w:lineRule="auto"/>
        <w:ind w:left="430" w:hanging="382"/>
        <w:jc w:val="both"/>
        <w:rPr>
          <w:rFonts w:ascii="Times New Roman" w:hAnsi="Times New Roman" w:cs="David"/>
          <w:sz w:val="24"/>
          <w:szCs w:val="24"/>
          <w:rtl/>
        </w:rPr>
      </w:pPr>
    </w:p>
    <w:p w:rsidR="005E023C" w:rsidRPr="005E023C" w:rsidRDefault="005E023C" w:rsidP="005E023C">
      <w:pPr>
        <w:spacing w:after="0" w:line="360" w:lineRule="auto"/>
        <w:ind w:left="430" w:hanging="382"/>
        <w:jc w:val="both"/>
        <w:rPr>
          <w:rFonts w:ascii="Times New Roman" w:hAnsi="Times New Roman" w:cs="David"/>
          <w:sz w:val="24"/>
          <w:szCs w:val="24"/>
          <w:rtl/>
        </w:rPr>
      </w:pPr>
      <w:r w:rsidRPr="005E023C">
        <w:rPr>
          <w:rFonts w:ascii="Times New Roman" w:hAnsi="Times New Roman" w:cs="David"/>
          <w:sz w:val="24"/>
          <w:szCs w:val="24"/>
          <w:rtl/>
        </w:rPr>
        <w:t>1.</w:t>
      </w:r>
      <w:r w:rsidRPr="005E023C">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E023C" w:rsidRPr="005E023C" w:rsidRDefault="005E023C" w:rsidP="005E023C">
      <w:pPr>
        <w:spacing w:after="0" w:line="360" w:lineRule="auto"/>
        <w:ind w:left="430" w:hanging="382"/>
        <w:jc w:val="both"/>
        <w:rPr>
          <w:rFonts w:ascii="Times New Roman" w:hAnsi="Times New Roman" w:cs="David"/>
          <w:sz w:val="24"/>
          <w:szCs w:val="24"/>
          <w:rtl/>
        </w:rPr>
      </w:pPr>
    </w:p>
    <w:p w:rsidR="005E023C" w:rsidRPr="005E023C" w:rsidRDefault="005E023C" w:rsidP="005E023C">
      <w:pPr>
        <w:widowControl w:val="0"/>
        <w:spacing w:after="0" w:line="360" w:lineRule="auto"/>
        <w:ind w:left="386" w:hanging="360"/>
        <w:jc w:val="both"/>
        <w:rPr>
          <w:rFonts w:ascii="Times New Roman" w:hAnsi="Times New Roman" w:cs="David"/>
          <w:sz w:val="24"/>
          <w:szCs w:val="24"/>
        </w:rPr>
      </w:pPr>
      <w:r w:rsidRPr="005E023C">
        <w:rPr>
          <w:rFonts w:ascii="Times New Roman" w:hAnsi="Times New Roman" w:cs="David"/>
          <w:sz w:val="24"/>
          <w:szCs w:val="24"/>
          <w:rtl/>
        </w:rPr>
        <w:t>2.</w:t>
      </w:r>
      <w:r w:rsidRPr="005E023C">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E023C">
        <w:rPr>
          <w:rFonts w:ascii="Times New Roman" w:hAnsi="Times New Roman" w:cs="David" w:hint="cs"/>
          <w:sz w:val="24"/>
          <w:szCs w:val="24"/>
          <w:rtl/>
        </w:rPr>
        <w:t>/</w:t>
      </w:r>
      <w:r w:rsidRPr="005E023C">
        <w:rPr>
          <w:rFonts w:ascii="Times New Roman" w:hAnsi="Times New Roman" w:cs="David"/>
          <w:sz w:val="24"/>
          <w:szCs w:val="24"/>
          <w:rtl/>
        </w:rPr>
        <w:t>או עיסוקו במסגרת מתן השירותים למשרד לבין עניין אחר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שלו או עניין של קרובו או עניין של גוף שהוא או קרובו חבר בו.  </w:t>
      </w:r>
    </w:p>
    <w:p w:rsidR="005E023C" w:rsidRPr="005E023C" w:rsidRDefault="005E023C" w:rsidP="005E023C">
      <w:pPr>
        <w:spacing w:after="0" w:line="360" w:lineRule="auto"/>
        <w:ind w:left="430" w:hanging="382"/>
        <w:jc w:val="both"/>
        <w:rPr>
          <w:rFonts w:ascii="Times New Roman" w:hAnsi="Times New Roman" w:cs="David"/>
          <w:sz w:val="24"/>
          <w:szCs w:val="24"/>
          <w:rtl/>
        </w:rPr>
      </w:pPr>
    </w:p>
    <w:p w:rsidR="005E023C" w:rsidRPr="005E023C" w:rsidRDefault="005E023C" w:rsidP="005E023C">
      <w:pPr>
        <w:spacing w:after="0" w:line="360" w:lineRule="auto"/>
        <w:ind w:left="430" w:hanging="44"/>
        <w:rPr>
          <w:rFonts w:ascii="Times New Roman" w:hAnsi="Times New Roman" w:cs="David"/>
          <w:sz w:val="24"/>
          <w:szCs w:val="24"/>
          <w:rtl/>
        </w:rPr>
      </w:pPr>
      <w:r w:rsidRPr="005E023C">
        <w:rPr>
          <w:rFonts w:ascii="Times New Roman" w:hAnsi="Times New Roman" w:cs="David"/>
          <w:sz w:val="24"/>
          <w:szCs w:val="24"/>
          <w:rtl/>
        </w:rPr>
        <w:t>לעניין נספח זה, בכלל  "עניין אחר" ייחשבו–</w:t>
      </w:r>
    </w:p>
    <w:p w:rsidR="005E023C" w:rsidRPr="005E023C" w:rsidRDefault="005E023C" w:rsidP="005E023C">
      <w:pPr>
        <w:spacing w:after="0" w:line="360" w:lineRule="auto"/>
        <w:ind w:left="430" w:hanging="44"/>
        <w:rPr>
          <w:rFonts w:ascii="Times New Roman" w:hAnsi="Times New Roman" w:cs="David"/>
          <w:sz w:val="24"/>
          <w:szCs w:val="24"/>
          <w:rtl/>
        </w:rPr>
      </w:pPr>
      <w:r w:rsidRPr="005E023C">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E023C" w:rsidRPr="005E023C" w:rsidRDefault="005E023C" w:rsidP="005E023C">
      <w:pPr>
        <w:spacing w:after="0" w:line="360" w:lineRule="auto"/>
        <w:ind w:left="430" w:hanging="44"/>
        <w:rPr>
          <w:rFonts w:ascii="Times New Roman" w:hAnsi="Times New Roman" w:cs="David"/>
          <w:sz w:val="24"/>
          <w:szCs w:val="24"/>
          <w:rtl/>
        </w:rPr>
      </w:pPr>
      <w:r w:rsidRPr="005E023C">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5E023C">
        <w:rPr>
          <w:rFonts w:ascii="Times New Roman" w:hAnsi="Times New Roman" w:cs="David"/>
          <w:sz w:val="24"/>
          <w:szCs w:val="24"/>
          <w:rtl/>
        </w:rPr>
        <w:t>עימו</w:t>
      </w:r>
      <w:proofErr w:type="spellEnd"/>
      <w:r w:rsidRPr="005E023C">
        <w:rPr>
          <w:rFonts w:ascii="Times New Roman" w:hAnsi="Times New Roman" w:cs="David"/>
          <w:sz w:val="24"/>
          <w:szCs w:val="24"/>
          <w:rtl/>
        </w:rPr>
        <w:t xml:space="preserve"> או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בפיקוחו, מיצגים/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מייעצים/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מבקרים (מחק את המיותר</w:t>
      </w:r>
      <w:r w:rsidRPr="005E023C">
        <w:rPr>
          <w:rFonts w:ascii="Times New Roman" w:hAnsi="Times New Roman" w:cs="David" w:hint="cs"/>
          <w:sz w:val="24"/>
          <w:szCs w:val="24"/>
          <w:rtl/>
        </w:rPr>
        <w:t>)</w:t>
      </w:r>
    </w:p>
    <w:p w:rsidR="005E023C" w:rsidRPr="005E023C" w:rsidRDefault="005E023C" w:rsidP="005E023C">
      <w:pPr>
        <w:spacing w:after="0" w:line="360" w:lineRule="auto"/>
        <w:ind w:left="430" w:hanging="44"/>
        <w:rPr>
          <w:rFonts w:ascii="Times New Roman" w:hAnsi="Times New Roman" w:cs="David"/>
          <w:sz w:val="24"/>
          <w:szCs w:val="24"/>
          <w:rtl/>
        </w:rPr>
      </w:pPr>
    </w:p>
    <w:p w:rsidR="005E023C" w:rsidRPr="005E023C" w:rsidRDefault="005E023C" w:rsidP="005E023C">
      <w:pPr>
        <w:spacing w:after="0" w:line="360" w:lineRule="auto"/>
        <w:ind w:left="430" w:hanging="44"/>
        <w:rPr>
          <w:rFonts w:ascii="Times New Roman" w:hAnsi="Times New Roman" w:cs="David"/>
          <w:sz w:val="24"/>
          <w:szCs w:val="24"/>
          <w:rtl/>
        </w:rPr>
      </w:pPr>
    </w:p>
    <w:p w:rsidR="005E023C" w:rsidRPr="005E023C" w:rsidRDefault="005E023C" w:rsidP="005E023C">
      <w:pPr>
        <w:spacing w:after="0" w:line="360" w:lineRule="auto"/>
        <w:ind w:left="430" w:hanging="44"/>
        <w:rPr>
          <w:rFonts w:ascii="Times New Roman" w:hAnsi="Times New Roman" w:cs="David"/>
          <w:sz w:val="24"/>
          <w:szCs w:val="24"/>
          <w:rtl/>
        </w:rPr>
      </w:pPr>
    </w:p>
    <w:p w:rsidR="005E023C" w:rsidRPr="005E023C" w:rsidRDefault="005E023C" w:rsidP="005E023C">
      <w:pPr>
        <w:spacing w:after="0" w:line="360" w:lineRule="auto"/>
        <w:ind w:left="430" w:hanging="44"/>
        <w:rPr>
          <w:rFonts w:ascii="Times New Roman" w:hAnsi="Times New Roman" w:cs="David"/>
          <w:sz w:val="24"/>
          <w:szCs w:val="24"/>
          <w:rtl/>
        </w:rPr>
      </w:pPr>
      <w:r w:rsidRPr="005E023C">
        <w:rPr>
          <w:rFonts w:ascii="Times New Roman" w:hAnsi="Times New Roman" w:cs="David"/>
          <w:sz w:val="24"/>
          <w:szCs w:val="24"/>
          <w:rtl/>
        </w:rPr>
        <w:br/>
        <w:t>__________</w:t>
      </w:r>
      <w:r w:rsidRPr="005E023C">
        <w:rPr>
          <w:rFonts w:ascii="Times New Roman" w:hAnsi="Times New Roman" w:cs="David"/>
          <w:sz w:val="24"/>
          <w:szCs w:val="24"/>
          <w:rtl/>
        </w:rPr>
        <w:tab/>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_______________________</w:t>
      </w:r>
    </w:p>
    <w:p w:rsidR="005E023C" w:rsidRPr="005E023C" w:rsidRDefault="005E023C" w:rsidP="005E023C">
      <w:pPr>
        <w:spacing w:after="0" w:line="360" w:lineRule="auto"/>
        <w:ind w:left="5040" w:hanging="5040"/>
        <w:rPr>
          <w:rFonts w:ascii="Times New Roman" w:hAnsi="Times New Roman" w:cs="David"/>
          <w:sz w:val="24"/>
          <w:szCs w:val="24"/>
          <w:rtl/>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תאריך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 שם מורשה החתימה+ חתימה</w:t>
      </w:r>
    </w:p>
    <w:p w:rsidR="005E023C" w:rsidRPr="005E023C" w:rsidRDefault="005E023C" w:rsidP="005E023C">
      <w:pPr>
        <w:spacing w:after="0" w:line="360" w:lineRule="auto"/>
        <w:ind w:left="5040" w:hanging="504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ind w:left="-58"/>
        <w:jc w:val="center"/>
        <w:rPr>
          <w:rFonts w:ascii="Times New Roman" w:hAnsi="Times New Roman" w:cs="David"/>
          <w:b/>
          <w:bCs/>
          <w:sz w:val="24"/>
          <w:szCs w:val="24"/>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אני הח"מ. עו"ד</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מאשר בזאת כי</w:t>
      </w:r>
      <w:r w:rsidRPr="005E023C">
        <w:rPr>
          <w:rFonts w:ascii="Times New Roman" w:hAnsi="Times New Roman" w:cs="David" w:hint="cs"/>
          <w:sz w:val="24"/>
          <w:szCs w:val="24"/>
          <w:rtl/>
        </w:rPr>
        <w:t xml:space="preserve"> ביום </w:t>
      </w:r>
      <w:r w:rsidRPr="005E023C">
        <w:rPr>
          <w:rFonts w:ascii="Times New Roman" w:hAnsi="Times New Roman" w:cs="David"/>
          <w:sz w:val="24"/>
          <w:szCs w:val="24"/>
          <w:rtl/>
        </w:rPr>
        <w:t>___________</w:t>
      </w:r>
      <w:r w:rsidRPr="005E023C">
        <w:rPr>
          <w:rFonts w:ascii="Times New Roman" w:hAnsi="Times New Roman" w:cs="David" w:hint="cs"/>
          <w:sz w:val="24"/>
          <w:szCs w:val="24"/>
          <w:rtl/>
        </w:rPr>
        <w:t>הופיע/ה בפני במשרדי מר/גב'</w:t>
      </w:r>
      <w:r w:rsidRPr="005E023C">
        <w:rPr>
          <w:rFonts w:ascii="Times New Roman" w:hAnsi="Times New Roman" w:cs="David"/>
          <w:sz w:val="24"/>
          <w:szCs w:val="24"/>
          <w:u w:val="single"/>
          <w:rtl/>
        </w:rPr>
        <w:tab/>
      </w:r>
      <w:r w:rsidRPr="005E023C">
        <w:rPr>
          <w:rFonts w:ascii="Times New Roman" w:hAnsi="Times New Roman" w:cs="David" w:hint="cs"/>
          <w:sz w:val="24"/>
          <w:szCs w:val="24"/>
          <w:u w:val="single"/>
          <w:rtl/>
        </w:rPr>
        <w:tab/>
      </w:r>
      <w:r w:rsidRPr="005E023C">
        <w:rPr>
          <w:rFonts w:ascii="Times New Roman" w:hAnsi="Times New Roman" w:cs="David"/>
          <w:sz w:val="24"/>
          <w:szCs w:val="24"/>
          <w:rtl/>
        </w:rPr>
        <w:t>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על הצהרה זו בפני.</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spacing w:after="0" w:line="360" w:lineRule="auto"/>
        <w:jc w:val="center"/>
        <w:rPr>
          <w:rFonts w:ascii="David" w:hAnsi="Times New Roman" w:cs="David"/>
          <w:sz w:val="24"/>
          <w:szCs w:val="24"/>
          <w:rtl/>
        </w:rPr>
      </w:pPr>
      <w:r w:rsidRPr="005E023C">
        <w:rPr>
          <w:rFonts w:ascii="Times New Roman" w:hAnsi="Times New Roman" w:cs="David"/>
          <w:sz w:val="24"/>
          <w:szCs w:val="24"/>
          <w:rtl/>
        </w:rPr>
        <w:t>שם                             חותמת וחתימה                                   תאריך</w:t>
      </w:r>
      <w:r w:rsidRPr="005E023C">
        <w:rPr>
          <w:rFonts w:ascii="Times New Roman" w:hAnsi="Times New Roman" w:cs="David"/>
          <w:sz w:val="24"/>
          <w:szCs w:val="24"/>
          <w:rtl/>
        </w:rPr>
        <w:br w:type="page"/>
      </w:r>
    </w:p>
    <w:p w:rsidR="005E023C" w:rsidRPr="005E023C" w:rsidRDefault="005E023C" w:rsidP="005E023C">
      <w:pPr>
        <w:spacing w:after="0" w:line="360" w:lineRule="auto"/>
        <w:jc w:val="right"/>
        <w:rPr>
          <w:rFonts w:ascii="Times New Roman" w:hAnsi="Times New Roman" w:cs="David"/>
          <w:b/>
          <w:bCs/>
          <w:sz w:val="24"/>
          <w:szCs w:val="24"/>
          <w:u w:val="single"/>
          <w:rtl/>
        </w:rPr>
      </w:pPr>
      <w:r w:rsidRPr="005E023C">
        <w:rPr>
          <w:rFonts w:ascii="Times New Roman" w:hAnsi="Times New Roman" w:cs="David"/>
          <w:b/>
          <w:bCs/>
          <w:sz w:val="24"/>
          <w:szCs w:val="24"/>
          <w:u w:val="single"/>
          <w:rtl/>
        </w:rPr>
        <w:lastRenderedPageBreak/>
        <w:t>נספח</w:t>
      </w:r>
      <w:r w:rsidRPr="005E023C">
        <w:rPr>
          <w:rFonts w:ascii="Times New Roman" w:hAnsi="Times New Roman" w:cs="David" w:hint="cs"/>
          <w:b/>
          <w:bCs/>
          <w:sz w:val="24"/>
          <w:szCs w:val="24"/>
          <w:u w:val="single"/>
          <w:rtl/>
        </w:rPr>
        <w:t xml:space="preserve"> ו'</w:t>
      </w:r>
    </w:p>
    <w:p w:rsidR="005E023C" w:rsidRPr="005E023C" w:rsidRDefault="005E023C" w:rsidP="005E023C">
      <w:pPr>
        <w:spacing w:after="0" w:line="360" w:lineRule="auto"/>
        <w:jc w:val="right"/>
        <w:rPr>
          <w:rFonts w:ascii="Times New Roman" w:hAnsi="Times New Roman" w:cs="David"/>
          <w:b/>
          <w:bCs/>
          <w:sz w:val="24"/>
          <w:szCs w:val="24"/>
          <w:u w:val="single"/>
          <w:rtl/>
        </w:rPr>
      </w:pPr>
    </w:p>
    <w:p w:rsidR="005E023C" w:rsidRPr="005E023C" w:rsidRDefault="005E023C" w:rsidP="005E023C">
      <w:pPr>
        <w:spacing w:after="0" w:line="360" w:lineRule="auto"/>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אם המציע אינו תאגיד</w:t>
      </w: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hint="cs"/>
          <w:b/>
          <w:bCs/>
          <w:sz w:val="24"/>
          <w:szCs w:val="24"/>
          <w:rtl/>
        </w:rPr>
        <w:t>הצהרה בדבר פרטי ההצעה הסודיים וכתב ויתור</w:t>
      </w:r>
    </w:p>
    <w:p w:rsidR="005E023C" w:rsidRPr="005E023C" w:rsidRDefault="005E023C" w:rsidP="005E023C">
      <w:pPr>
        <w:spacing w:after="0" w:line="360" w:lineRule="auto"/>
        <w:ind w:left="-58"/>
        <w:jc w:val="both"/>
        <w:rPr>
          <w:rFonts w:ascii="Times New Roman" w:hAnsi="Times New Roman" w:cs="David"/>
          <w:sz w:val="24"/>
          <w:szCs w:val="24"/>
          <w:rtl/>
        </w:rPr>
      </w:pPr>
    </w:p>
    <w:p w:rsidR="005E023C" w:rsidRPr="005E023C" w:rsidRDefault="005E023C" w:rsidP="005E023C">
      <w:pPr>
        <w:spacing w:after="0" w:line="360" w:lineRule="auto"/>
        <w:ind w:left="-58"/>
        <w:jc w:val="both"/>
        <w:rPr>
          <w:rFonts w:ascii="Times New Roman" w:hAnsi="Times New Roman" w:cs="David"/>
          <w:sz w:val="24"/>
          <w:szCs w:val="24"/>
          <w:rtl/>
        </w:rPr>
      </w:pPr>
      <w:r w:rsidRPr="005E023C">
        <w:rPr>
          <w:rFonts w:ascii="Times New Roman" w:hAnsi="Times New Roman" w:cs="David"/>
          <w:sz w:val="24"/>
          <w:szCs w:val="24"/>
          <w:rtl/>
        </w:rPr>
        <w:t xml:space="preserve">אני הח"מ ______________, נושא ת.ז. מס' _______(להלן: </w:t>
      </w:r>
      <w:r w:rsidRPr="005E023C">
        <w:rPr>
          <w:rFonts w:ascii="Times New Roman" w:hAnsi="Times New Roman" w:cs="David" w:hint="cs"/>
          <w:sz w:val="24"/>
          <w:szCs w:val="24"/>
          <w:rtl/>
        </w:rPr>
        <w:t>המציע</w:t>
      </w:r>
      <w:r w:rsidRPr="005E023C">
        <w:rPr>
          <w:rFonts w:ascii="Times New Roman" w:hAnsi="Times New Roman" w:cs="David"/>
          <w:sz w:val="24"/>
          <w:szCs w:val="24"/>
          <w:rtl/>
        </w:rPr>
        <w:t xml:space="preserve">) מצהיר </w:t>
      </w:r>
      <w:r w:rsidRPr="005E023C">
        <w:rPr>
          <w:rFonts w:ascii="Times New Roman" w:hAnsi="Times New Roman" w:cs="David" w:hint="cs"/>
          <w:sz w:val="24"/>
          <w:szCs w:val="24"/>
          <w:rtl/>
        </w:rPr>
        <w:t xml:space="preserve">ומתחייב </w:t>
      </w:r>
      <w:r w:rsidRPr="005E023C">
        <w:rPr>
          <w:rFonts w:ascii="Times New Roman" w:hAnsi="Times New Roman" w:cs="David"/>
          <w:sz w:val="24"/>
          <w:szCs w:val="24"/>
          <w:rtl/>
        </w:rPr>
        <w:t>בזאת, בכתב, כדלקמן:</w:t>
      </w:r>
    </w:p>
    <w:p w:rsidR="005E023C" w:rsidRPr="005E023C" w:rsidRDefault="005E023C" w:rsidP="005E023C">
      <w:pPr>
        <w:spacing w:after="0" w:line="360" w:lineRule="auto"/>
        <w:ind w:left="-58"/>
        <w:jc w:val="both"/>
        <w:rPr>
          <w:rFonts w:ascii="Times New Roman" w:hAnsi="Times New Roman" w:cs="David"/>
          <w:sz w:val="24"/>
          <w:szCs w:val="24"/>
          <w:rtl/>
        </w:rPr>
      </w:pPr>
      <w:r w:rsidRPr="005E023C">
        <w:rPr>
          <w:rFonts w:ascii="Times New Roman" w:hAnsi="Times New Roman" w:cs="David" w:hint="cs"/>
          <w:sz w:val="24"/>
          <w:szCs w:val="24"/>
          <w:rtl/>
        </w:rPr>
        <w:t xml:space="preserve">(יש לסמן </w:t>
      </w:r>
      <w:r w:rsidRPr="005E023C">
        <w:rPr>
          <w:rFonts w:ascii="Times New Roman" w:hAnsi="Times New Roman" w:cs="David"/>
          <w:sz w:val="24"/>
          <w:szCs w:val="24"/>
        </w:rPr>
        <w:t xml:space="preserve">X </w:t>
      </w:r>
      <w:r w:rsidRPr="005E023C">
        <w:rPr>
          <w:rFonts w:ascii="Times New Roman" w:hAnsi="Times New Roman" w:cs="David" w:hint="cs"/>
          <w:sz w:val="24"/>
          <w:szCs w:val="24"/>
          <w:rtl/>
        </w:rPr>
        <w:t xml:space="preserve"> במקום המתאים)</w:t>
      </w:r>
    </w:p>
    <w:p w:rsidR="005E023C" w:rsidRPr="005E023C" w:rsidRDefault="005E023C" w:rsidP="005E023C">
      <w:pPr>
        <w:numPr>
          <w:ilvl w:val="0"/>
          <w:numId w:val="7"/>
        </w:numPr>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ההצעה שהוגשה מטעמי במסגרת מכרז מס'____ לקבלת _____________ אינה כוללת פרטים סודיים.</w:t>
      </w:r>
    </w:p>
    <w:p w:rsidR="005E023C" w:rsidRPr="005E023C" w:rsidRDefault="005E023C" w:rsidP="005E023C">
      <w:pPr>
        <w:numPr>
          <w:ilvl w:val="0"/>
          <w:numId w:val="7"/>
        </w:numPr>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הפרטים בהצעתי המהווים סודות מסחריים ו/או מקצועיים הינם כדלקמן:</w:t>
      </w:r>
    </w:p>
    <w:p w:rsidR="005E023C" w:rsidRPr="005E023C" w:rsidRDefault="005E023C" w:rsidP="005E023C">
      <w:pPr>
        <w:spacing w:after="0" w:line="360" w:lineRule="auto"/>
        <w:ind w:left="426" w:right="720"/>
        <w:jc w:val="both"/>
        <w:rPr>
          <w:rFonts w:ascii="Times New Roman" w:hAnsi="Times New Roman" w:cs="David"/>
          <w:sz w:val="24"/>
          <w:szCs w:val="24"/>
        </w:rPr>
      </w:pPr>
    </w:p>
    <w:p w:rsidR="005E023C" w:rsidRPr="005E023C" w:rsidRDefault="005E023C" w:rsidP="005E023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E023C" w:rsidRPr="005E023C" w:rsidRDefault="005E023C" w:rsidP="005E023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E023C" w:rsidRPr="005E023C" w:rsidRDefault="005E023C" w:rsidP="005E023C">
      <w:pPr>
        <w:spacing w:after="0" w:line="360" w:lineRule="auto"/>
        <w:ind w:left="426"/>
        <w:jc w:val="both"/>
        <w:rPr>
          <w:rFonts w:ascii="Times New Roman" w:hAnsi="Times New Roman" w:cs="David"/>
          <w:sz w:val="24"/>
          <w:szCs w:val="24"/>
          <w:rtl/>
        </w:rPr>
      </w:pP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 xml:space="preserve">ידוע לי כי </w:t>
      </w:r>
      <w:r w:rsidRPr="005E023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אני נותן בזאת הסכמתי למסירת כל חלק ו/או פרט בהצעתי</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שלא פורט לעיל</w:t>
      </w:r>
      <w:r w:rsidRPr="005E023C">
        <w:rPr>
          <w:rFonts w:ascii="Times New Roman" w:hAnsi="Times New Roman" w:cs="David"/>
          <w:sz w:val="24"/>
          <w:szCs w:val="24"/>
          <w:rtl/>
        </w:rPr>
        <w:t xml:space="preserve"> לעיון מציעים אחרים</w:t>
      </w:r>
      <w:r w:rsidRPr="005E023C">
        <w:rPr>
          <w:rFonts w:ascii="Times New Roman" w:hAnsi="Times New Roman" w:cs="David" w:hint="cs"/>
          <w:sz w:val="24"/>
          <w:szCs w:val="24"/>
          <w:rtl/>
        </w:rPr>
        <w:t>, ככל שאבחר כזוכה במכרז, ומוותר בזאת על כל טענה ו/או זכות ו/או תביעה בקשר לכך</w:t>
      </w:r>
      <w:r w:rsidRPr="005E023C">
        <w:rPr>
          <w:rFonts w:ascii="Times New Roman" w:hAnsi="Times New Roman" w:cs="David"/>
          <w:sz w:val="24"/>
          <w:szCs w:val="24"/>
          <w:rtl/>
        </w:rPr>
        <w:t>.</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ציון</w:t>
      </w:r>
      <w:r w:rsidRPr="005E023C">
        <w:rPr>
          <w:rFonts w:ascii="Times New Roman" w:hAnsi="Times New Roman" w:cs="David"/>
          <w:sz w:val="24"/>
          <w:szCs w:val="24"/>
          <w:rtl/>
        </w:rPr>
        <w:t xml:space="preserve"> חלקים </w:t>
      </w:r>
      <w:r w:rsidRPr="005E023C">
        <w:rPr>
          <w:rFonts w:ascii="Times New Roman" w:hAnsi="Times New Roman" w:cs="David" w:hint="cs"/>
          <w:sz w:val="24"/>
          <w:szCs w:val="24"/>
          <w:rtl/>
        </w:rPr>
        <w:t xml:space="preserve">ו/או פרטים </w:t>
      </w:r>
      <w:r w:rsidRPr="005E023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E023C">
        <w:rPr>
          <w:rFonts w:ascii="Times New Roman" w:hAnsi="Times New Roman" w:cs="David" w:hint="cs"/>
          <w:sz w:val="24"/>
          <w:szCs w:val="24"/>
          <w:rtl/>
        </w:rPr>
        <w:t>והנני</w:t>
      </w:r>
      <w:r w:rsidRPr="005E023C">
        <w:rPr>
          <w:rFonts w:ascii="Times New Roman" w:hAnsi="Times New Roman" w:cs="David"/>
          <w:sz w:val="24"/>
          <w:szCs w:val="24"/>
          <w:rtl/>
        </w:rPr>
        <w:t xml:space="preserve"> מוותר מראש על זכות העיון בחלקים אלה של הצעות המציעים האחרים.</w:t>
      </w:r>
    </w:p>
    <w:p w:rsidR="005E023C" w:rsidRPr="005E023C" w:rsidRDefault="005E023C" w:rsidP="005E023C">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ברור לי כי אין בהצהרה זו כדי לחייב את ועדת המכרזים וכי</w:t>
      </w:r>
      <w:r w:rsidRPr="005E023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E023C">
        <w:rPr>
          <w:rFonts w:ascii="Times New Roman" w:hAnsi="Times New Roman" w:cs="David"/>
          <w:sz w:val="24"/>
          <w:szCs w:val="24"/>
          <w:rtl/>
        </w:rPr>
        <w:t>מינהלית</w:t>
      </w:r>
      <w:proofErr w:type="spellEnd"/>
      <w:r w:rsidRPr="005E023C">
        <w:rPr>
          <w:rFonts w:ascii="Times New Roman" w:hAnsi="Times New Roman" w:cs="David"/>
          <w:sz w:val="24"/>
          <w:szCs w:val="24"/>
          <w:rtl/>
        </w:rPr>
        <w:t>.</w:t>
      </w:r>
    </w:p>
    <w:p w:rsidR="005E023C" w:rsidRPr="005E023C" w:rsidRDefault="005E023C" w:rsidP="005E023C">
      <w:pPr>
        <w:spacing w:after="0" w:line="360" w:lineRule="auto"/>
        <w:ind w:left="-58"/>
        <w:jc w:val="both"/>
        <w:rPr>
          <w:rFonts w:ascii="Times New Roman" w:hAnsi="Times New Roman" w:cs="David"/>
          <w:sz w:val="24"/>
          <w:szCs w:val="24"/>
          <w:rtl/>
        </w:rPr>
      </w:pPr>
    </w:p>
    <w:p w:rsidR="005E023C" w:rsidRPr="005E023C" w:rsidRDefault="005E023C" w:rsidP="005E023C">
      <w:pPr>
        <w:spacing w:after="0" w:line="360" w:lineRule="auto"/>
        <w:jc w:val="center"/>
        <w:rPr>
          <w:rFonts w:ascii="Times New Roman" w:hAnsi="Times New Roman" w:cs="David"/>
          <w:b/>
          <w:bCs/>
          <w:sz w:val="24"/>
          <w:szCs w:val="24"/>
          <w:u w:val="single"/>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אני הח"מ. עו"ד</w:t>
      </w:r>
      <w:r w:rsidRPr="005E023C">
        <w:rPr>
          <w:rFonts w:ascii="Times New Roman" w:hAnsi="Times New Roman" w:cs="David" w:hint="cs"/>
          <w:sz w:val="24"/>
          <w:szCs w:val="24"/>
          <w:u w:val="single"/>
          <w:rtl/>
        </w:rPr>
        <w:t xml:space="preserve">                  </w:t>
      </w:r>
      <w:r w:rsidRPr="005E023C">
        <w:rPr>
          <w:rFonts w:ascii="Times New Roman" w:hAnsi="Times New Roman" w:cs="David"/>
          <w:sz w:val="24"/>
          <w:szCs w:val="24"/>
          <w:u w:val="single"/>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proofErr w:type="spellStart"/>
      <w:r w:rsidRPr="005E023C">
        <w:rPr>
          <w:rFonts w:ascii="Times New Roman" w:hAnsi="Times New Roman" w:cs="David" w:hint="cs"/>
          <w:sz w:val="24"/>
          <w:szCs w:val="24"/>
          <w:rtl/>
        </w:rPr>
        <w:t>מ.ר</w:t>
      </w:r>
      <w:proofErr w:type="spellEnd"/>
      <w:r w:rsidRPr="005E023C">
        <w:rPr>
          <w:rFonts w:ascii="Times New Roman" w:hAnsi="Times New Roman" w:cs="David" w:hint="cs"/>
          <w:sz w:val="24"/>
          <w:szCs w:val="24"/>
          <w:rtl/>
        </w:rPr>
        <w:t xml:space="preserve"> </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מאשר בזאת כי</w:t>
      </w:r>
      <w:r w:rsidRPr="005E023C">
        <w:rPr>
          <w:rFonts w:ascii="Times New Roman" w:hAnsi="Times New Roman" w:cs="David" w:hint="cs"/>
          <w:sz w:val="24"/>
          <w:szCs w:val="24"/>
          <w:rtl/>
        </w:rPr>
        <w:t xml:space="preserve"> ביום </w:t>
      </w:r>
      <w:r w:rsidRPr="005E023C">
        <w:rPr>
          <w:rFonts w:ascii="Times New Roman" w:hAnsi="Times New Roman" w:cs="David"/>
          <w:sz w:val="24"/>
          <w:szCs w:val="24"/>
          <w:rtl/>
        </w:rPr>
        <w:t>___________</w:t>
      </w:r>
      <w:r w:rsidRPr="005E023C">
        <w:rPr>
          <w:rFonts w:ascii="Times New Roman" w:hAnsi="Times New Roman" w:cs="David" w:hint="cs"/>
          <w:sz w:val="24"/>
          <w:szCs w:val="24"/>
          <w:rtl/>
        </w:rPr>
        <w:t>הופיע/ה בפני במשרדי מר/גב'</w:t>
      </w:r>
      <w:r w:rsidRPr="005E023C">
        <w:rPr>
          <w:rFonts w:ascii="Times New Roman" w:hAnsi="Times New Roman" w:cs="David"/>
          <w:sz w:val="24"/>
          <w:szCs w:val="24"/>
          <w:u w:val="single"/>
          <w:rtl/>
        </w:rPr>
        <w:tab/>
      </w:r>
      <w:r w:rsidRPr="005E023C">
        <w:rPr>
          <w:rFonts w:ascii="Times New Roman" w:hAnsi="Times New Roman" w:cs="David" w:hint="cs"/>
          <w:sz w:val="24"/>
          <w:szCs w:val="24"/>
          <w:u w:val="single"/>
          <w:rtl/>
        </w:rPr>
        <w:tab/>
      </w:r>
      <w:r w:rsidRPr="005E023C">
        <w:rPr>
          <w:rFonts w:ascii="Times New Roman" w:hAnsi="Times New Roman" w:cs="David"/>
          <w:sz w:val="24"/>
          <w:szCs w:val="24"/>
          <w:rtl/>
        </w:rPr>
        <w:t>אשר זיהה את עצמו</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באמצעות ת.ז.</w:t>
      </w:r>
      <w:r w:rsidRPr="005E023C">
        <w:rPr>
          <w:rFonts w:ascii="Times New Roman" w:hAnsi="Times New Roman" w:cs="David" w:hint="cs"/>
          <w:sz w:val="24"/>
          <w:szCs w:val="24"/>
          <w:rtl/>
        </w:rPr>
        <w:t xml:space="preserve"> מס'</w:t>
      </w:r>
      <w:r w:rsidRPr="005E023C">
        <w:rPr>
          <w:rFonts w:ascii="Times New Roman" w:hAnsi="Times New Roman" w:cs="David"/>
          <w:sz w:val="24"/>
          <w:szCs w:val="24"/>
          <w:rtl/>
        </w:rPr>
        <w:t xml:space="preserve"> _________ חתם</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על הצהרה זו בפני.</w:t>
      </w: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p>
    <w:p w:rsidR="005E023C" w:rsidRPr="005E023C" w:rsidRDefault="005E023C" w:rsidP="005E023C">
      <w:pPr>
        <w:spacing w:after="0" w:line="360" w:lineRule="auto"/>
        <w:ind w:left="-58"/>
        <w:jc w:val="center"/>
        <w:rPr>
          <w:rFonts w:ascii="Times New Roman" w:hAnsi="Times New Roman" w:cs="David"/>
          <w:sz w:val="24"/>
          <w:szCs w:val="24"/>
          <w:rtl/>
        </w:rPr>
      </w:pPr>
      <w:r w:rsidRPr="005E023C">
        <w:rPr>
          <w:rFonts w:ascii="Times New Roman" w:hAnsi="Times New Roman" w:cs="David"/>
          <w:sz w:val="24"/>
          <w:szCs w:val="24"/>
          <w:rtl/>
        </w:rPr>
        <w:t>___________              _____________                          _____________</w:t>
      </w:r>
    </w:p>
    <w:p w:rsidR="005E023C" w:rsidRPr="005E023C" w:rsidRDefault="005E023C" w:rsidP="005E023C">
      <w:pPr>
        <w:autoSpaceDE w:val="0"/>
        <w:autoSpaceDN w:val="0"/>
        <w:adjustRightInd w:val="0"/>
        <w:spacing w:after="0" w:line="360" w:lineRule="auto"/>
        <w:ind w:left="720" w:firstLine="720"/>
        <w:jc w:val="both"/>
        <w:rPr>
          <w:rFonts w:ascii="David" w:hAnsi="Times New Roman" w:cs="David"/>
          <w:sz w:val="24"/>
          <w:szCs w:val="24"/>
          <w:rtl/>
        </w:rPr>
      </w:pPr>
      <w:r w:rsidRPr="005E023C">
        <w:rPr>
          <w:rFonts w:ascii="Times New Roman" w:hAnsi="Times New Roman" w:cs="David"/>
          <w:sz w:val="24"/>
          <w:szCs w:val="24"/>
          <w:rtl/>
        </w:rPr>
        <w:t>שם                    חותמת וחתימה                                   תאריך</w:t>
      </w:r>
    </w:p>
    <w:p w:rsidR="005E023C" w:rsidRPr="005E023C" w:rsidRDefault="005E023C" w:rsidP="005E023C">
      <w:pPr>
        <w:spacing w:after="0" w:line="360" w:lineRule="auto"/>
        <w:jc w:val="right"/>
        <w:rPr>
          <w:rFonts w:ascii="Times New Roman" w:hAnsi="Times New Roman" w:cs="David"/>
          <w:b/>
          <w:bCs/>
          <w:sz w:val="24"/>
          <w:szCs w:val="24"/>
          <w:rtl/>
        </w:rPr>
      </w:pPr>
      <w:r w:rsidRPr="005E023C">
        <w:rPr>
          <w:rFonts w:ascii="Times New Roman" w:hAnsi="Times New Roman" w:cs="David" w:hint="cs"/>
          <w:b/>
          <w:bCs/>
          <w:sz w:val="24"/>
          <w:szCs w:val="24"/>
          <w:rtl/>
        </w:rPr>
        <w:lastRenderedPageBreak/>
        <w:t>נספח ו1</w:t>
      </w:r>
    </w:p>
    <w:p w:rsidR="005E023C" w:rsidRPr="005E023C" w:rsidRDefault="005E023C" w:rsidP="005E023C">
      <w:pPr>
        <w:spacing w:after="0" w:line="360" w:lineRule="auto"/>
        <w:rPr>
          <w:rFonts w:ascii="Times New Roman" w:hAnsi="Times New Roman" w:cs="David"/>
          <w:b/>
          <w:bCs/>
          <w:sz w:val="24"/>
          <w:szCs w:val="24"/>
          <w:rtl/>
        </w:rPr>
      </w:pPr>
      <w:r w:rsidRPr="005E023C">
        <w:rPr>
          <w:rFonts w:ascii="Times New Roman" w:hAnsi="Times New Roman" w:cs="David" w:hint="cs"/>
          <w:b/>
          <w:bCs/>
          <w:sz w:val="24"/>
          <w:szCs w:val="24"/>
          <w:u w:val="single"/>
          <w:rtl/>
        </w:rPr>
        <w:t>אם המציע תאגיד</w:t>
      </w:r>
    </w:p>
    <w:p w:rsidR="005E023C" w:rsidRPr="005E023C" w:rsidRDefault="005E023C" w:rsidP="005E023C">
      <w:pPr>
        <w:spacing w:after="0" w:line="360" w:lineRule="auto"/>
        <w:rPr>
          <w:rFonts w:ascii="Times New Roman" w:hAnsi="Times New Roman" w:cs="David"/>
          <w:b/>
          <w:bCs/>
          <w:sz w:val="24"/>
          <w:szCs w:val="24"/>
          <w:u w:val="single"/>
          <w:rtl/>
        </w:rPr>
      </w:pPr>
    </w:p>
    <w:p w:rsidR="005E023C" w:rsidRPr="005E023C" w:rsidRDefault="005E023C" w:rsidP="005E023C">
      <w:pPr>
        <w:spacing w:after="0" w:line="360" w:lineRule="auto"/>
        <w:ind w:left="-58"/>
        <w:jc w:val="center"/>
        <w:rPr>
          <w:rFonts w:ascii="Times New Roman" w:hAnsi="Times New Roman" w:cs="David"/>
          <w:b/>
          <w:bCs/>
          <w:sz w:val="24"/>
          <w:szCs w:val="24"/>
          <w:rtl/>
        </w:rPr>
      </w:pPr>
      <w:r w:rsidRPr="005E023C">
        <w:rPr>
          <w:rFonts w:ascii="Times New Roman" w:hAnsi="Times New Roman" w:cs="David" w:hint="cs"/>
          <w:b/>
          <w:bCs/>
          <w:sz w:val="24"/>
          <w:szCs w:val="24"/>
          <w:rtl/>
        </w:rPr>
        <w:t>הצהרה בדבר פרטי ההצעה הסודיים וכתב ויתור</w:t>
      </w:r>
    </w:p>
    <w:p w:rsidR="005E023C" w:rsidRPr="005E023C" w:rsidRDefault="005E023C" w:rsidP="005E023C">
      <w:pPr>
        <w:spacing w:after="0" w:line="360" w:lineRule="auto"/>
        <w:ind w:left="-58"/>
        <w:jc w:val="both"/>
        <w:rPr>
          <w:rFonts w:ascii="Times New Roman" w:hAnsi="Times New Roman" w:cs="David"/>
          <w:sz w:val="24"/>
          <w:szCs w:val="24"/>
          <w:rtl/>
        </w:rPr>
      </w:pP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E023C">
        <w:rPr>
          <w:rFonts w:ascii="Times New Roman" w:hAnsi="Times New Roman" w:cs="David" w:hint="cs"/>
          <w:sz w:val="24"/>
          <w:szCs w:val="24"/>
          <w:rtl/>
        </w:rPr>
        <w:t>המציע</w:t>
      </w:r>
      <w:r w:rsidRPr="005E023C">
        <w:rPr>
          <w:rFonts w:ascii="Times New Roman" w:hAnsi="Times New Roman" w:cs="David"/>
          <w:sz w:val="24"/>
          <w:szCs w:val="24"/>
          <w:rtl/>
        </w:rPr>
        <w:t xml:space="preserve">) מצהיר </w:t>
      </w:r>
      <w:r w:rsidRPr="005E023C">
        <w:rPr>
          <w:rFonts w:ascii="Times New Roman" w:hAnsi="Times New Roman" w:cs="David" w:hint="cs"/>
          <w:sz w:val="24"/>
          <w:szCs w:val="24"/>
          <w:rtl/>
        </w:rPr>
        <w:t xml:space="preserve">ומתחייב </w:t>
      </w:r>
      <w:r w:rsidRPr="005E023C">
        <w:rPr>
          <w:rFonts w:ascii="Times New Roman" w:hAnsi="Times New Roman" w:cs="David"/>
          <w:sz w:val="24"/>
          <w:szCs w:val="24"/>
          <w:rtl/>
        </w:rPr>
        <w:t>בזאת, בכתב, כדלקמן:</w:t>
      </w:r>
    </w:p>
    <w:p w:rsidR="005E023C" w:rsidRPr="005E023C" w:rsidRDefault="005E023C" w:rsidP="005E023C">
      <w:pPr>
        <w:spacing w:after="0" w:line="360" w:lineRule="auto"/>
        <w:ind w:left="-58"/>
        <w:rPr>
          <w:rFonts w:ascii="Times New Roman" w:hAnsi="Times New Roman" w:cs="David"/>
          <w:sz w:val="24"/>
          <w:szCs w:val="24"/>
          <w:rtl/>
        </w:rPr>
      </w:pPr>
      <w:r w:rsidRPr="005E023C">
        <w:rPr>
          <w:rFonts w:ascii="Times New Roman" w:hAnsi="Times New Roman" w:cs="David" w:hint="cs"/>
          <w:sz w:val="24"/>
          <w:szCs w:val="24"/>
          <w:rtl/>
        </w:rPr>
        <w:t xml:space="preserve">(יש לסמן </w:t>
      </w:r>
      <w:r w:rsidRPr="005E023C">
        <w:rPr>
          <w:rFonts w:ascii="Times New Roman" w:hAnsi="Times New Roman" w:cs="David"/>
          <w:sz w:val="24"/>
          <w:szCs w:val="24"/>
        </w:rPr>
        <w:t xml:space="preserve">X </w:t>
      </w:r>
      <w:r w:rsidRPr="005E023C">
        <w:rPr>
          <w:rFonts w:ascii="Times New Roman" w:hAnsi="Times New Roman" w:cs="David" w:hint="cs"/>
          <w:sz w:val="24"/>
          <w:szCs w:val="24"/>
          <w:rtl/>
        </w:rPr>
        <w:t xml:space="preserve"> במקום המתאים)</w:t>
      </w:r>
    </w:p>
    <w:p w:rsidR="005E023C" w:rsidRPr="005E023C" w:rsidRDefault="005E023C" w:rsidP="005E023C">
      <w:pPr>
        <w:numPr>
          <w:ilvl w:val="0"/>
          <w:numId w:val="7"/>
        </w:numPr>
        <w:spacing w:after="0" w:line="360" w:lineRule="auto"/>
        <w:rPr>
          <w:rFonts w:ascii="Times New Roman" w:hAnsi="Times New Roman" w:cs="David"/>
          <w:sz w:val="24"/>
          <w:szCs w:val="24"/>
        </w:rPr>
      </w:pPr>
      <w:r w:rsidRPr="005E023C">
        <w:rPr>
          <w:rFonts w:ascii="Times New Roman" w:hAnsi="Times New Roman" w:cs="David" w:hint="cs"/>
          <w:sz w:val="24"/>
          <w:szCs w:val="24"/>
          <w:rtl/>
        </w:rPr>
        <w:t>ההצעה שהוגשה מטעם ________ במסגרת מכרז מס'____ לקבלת _____________ אינה כוללת פרטים סודיים.</w:t>
      </w:r>
    </w:p>
    <w:p w:rsidR="005E023C" w:rsidRPr="005E023C" w:rsidRDefault="005E023C" w:rsidP="005E023C">
      <w:pPr>
        <w:numPr>
          <w:ilvl w:val="0"/>
          <w:numId w:val="7"/>
        </w:numPr>
        <w:spacing w:after="0" w:line="360" w:lineRule="auto"/>
        <w:rPr>
          <w:rFonts w:ascii="Times New Roman" w:hAnsi="Times New Roman" w:cs="David"/>
          <w:sz w:val="24"/>
          <w:szCs w:val="24"/>
        </w:rPr>
      </w:pPr>
      <w:r w:rsidRPr="005E023C">
        <w:rPr>
          <w:rFonts w:ascii="Times New Roman" w:hAnsi="Times New Roman" w:cs="David" w:hint="cs"/>
          <w:sz w:val="24"/>
          <w:szCs w:val="24"/>
          <w:rtl/>
        </w:rPr>
        <w:t>הפרטים בהצעת _________ המהווים סודות מסחריים ו/או מקצועיים הינם כדלקמן:</w:t>
      </w:r>
    </w:p>
    <w:p w:rsidR="005E023C" w:rsidRPr="005E023C" w:rsidRDefault="005E023C" w:rsidP="005E023C">
      <w:pPr>
        <w:spacing w:after="0" w:line="360" w:lineRule="auto"/>
        <w:ind w:left="426" w:right="720"/>
        <w:rPr>
          <w:rFonts w:ascii="Times New Roman" w:hAnsi="Times New Roman" w:cs="David"/>
          <w:sz w:val="24"/>
          <w:szCs w:val="24"/>
        </w:rPr>
      </w:pPr>
    </w:p>
    <w:p w:rsidR="005E023C" w:rsidRPr="005E023C" w:rsidRDefault="005E023C" w:rsidP="005E023C">
      <w:pPr>
        <w:pBdr>
          <w:top w:val="single" w:sz="12" w:space="1" w:color="auto"/>
          <w:bottom w:val="single" w:sz="12" w:space="1" w:color="auto"/>
        </w:pBdr>
        <w:spacing w:after="0" w:line="360" w:lineRule="auto"/>
        <w:ind w:left="426"/>
        <w:rPr>
          <w:rFonts w:ascii="Times New Roman" w:hAnsi="Times New Roman" w:cs="David"/>
          <w:sz w:val="24"/>
          <w:szCs w:val="24"/>
          <w:rtl/>
        </w:rPr>
      </w:pPr>
    </w:p>
    <w:p w:rsidR="005E023C" w:rsidRPr="005E023C" w:rsidRDefault="005E023C" w:rsidP="005E023C">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5E023C" w:rsidRPr="005E023C" w:rsidRDefault="005E023C" w:rsidP="005E023C">
      <w:pPr>
        <w:spacing w:after="0" w:line="360" w:lineRule="auto"/>
        <w:ind w:left="426"/>
        <w:rPr>
          <w:rFonts w:ascii="Times New Roman" w:hAnsi="Times New Roman" w:cs="David"/>
          <w:sz w:val="24"/>
          <w:szCs w:val="24"/>
          <w:rtl/>
        </w:rPr>
      </w:pPr>
    </w:p>
    <w:p w:rsidR="005E023C" w:rsidRPr="005E023C" w:rsidRDefault="005E023C" w:rsidP="005E023C">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5E023C">
        <w:rPr>
          <w:rFonts w:ascii="Times New Roman" w:hAnsi="Times New Roman" w:cs="David" w:hint="cs"/>
          <w:sz w:val="24"/>
          <w:szCs w:val="24"/>
          <w:rtl/>
        </w:rPr>
        <w:t xml:space="preserve">א.     ידוע לי כי </w:t>
      </w:r>
      <w:r w:rsidRPr="005E023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E023C" w:rsidRPr="005E023C" w:rsidRDefault="005E023C" w:rsidP="005E023C">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5E023C">
        <w:rPr>
          <w:rFonts w:ascii="Times New Roman" w:hAnsi="Times New Roman" w:cs="David" w:hint="cs"/>
          <w:sz w:val="24"/>
          <w:szCs w:val="24"/>
          <w:rtl/>
        </w:rPr>
        <w:t>ב.      אני נותן בזאת הסכמתי למסירת כל חלק ו/או פרט בהצעתי</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שלא פורט לעיל</w:t>
      </w:r>
      <w:r w:rsidRPr="005E023C">
        <w:rPr>
          <w:rFonts w:ascii="Times New Roman" w:hAnsi="Times New Roman" w:cs="David"/>
          <w:sz w:val="24"/>
          <w:szCs w:val="24"/>
          <w:rtl/>
        </w:rPr>
        <w:t xml:space="preserve"> לעיון מציעים אחרים</w:t>
      </w:r>
      <w:r w:rsidRPr="005E023C">
        <w:rPr>
          <w:rFonts w:ascii="Times New Roman" w:hAnsi="Times New Roman" w:cs="David" w:hint="cs"/>
          <w:sz w:val="24"/>
          <w:szCs w:val="24"/>
          <w:rtl/>
        </w:rPr>
        <w:t>, ככל שתבחר ______ כזוכה במכרז, ומוותר בזאת על כל טענה ו/או זכות ו/או תביעה בקשר לכך</w:t>
      </w:r>
      <w:r w:rsidRPr="005E023C">
        <w:rPr>
          <w:rFonts w:ascii="Times New Roman" w:hAnsi="Times New Roman" w:cs="David"/>
          <w:sz w:val="24"/>
          <w:szCs w:val="24"/>
          <w:rtl/>
        </w:rPr>
        <w:t>.</w:t>
      </w:r>
    </w:p>
    <w:p w:rsidR="005E023C" w:rsidRPr="005E023C" w:rsidRDefault="005E023C" w:rsidP="005E023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ג.    ציון</w:t>
      </w:r>
      <w:r w:rsidRPr="005E023C">
        <w:rPr>
          <w:rFonts w:ascii="Times New Roman" w:hAnsi="Times New Roman" w:cs="David"/>
          <w:sz w:val="24"/>
          <w:szCs w:val="24"/>
          <w:rtl/>
        </w:rPr>
        <w:t xml:space="preserve"> חלקים </w:t>
      </w:r>
      <w:r w:rsidRPr="005E023C">
        <w:rPr>
          <w:rFonts w:ascii="Times New Roman" w:hAnsi="Times New Roman" w:cs="David" w:hint="cs"/>
          <w:sz w:val="24"/>
          <w:szCs w:val="24"/>
          <w:rtl/>
        </w:rPr>
        <w:t xml:space="preserve">ו/או פרטים </w:t>
      </w:r>
      <w:r w:rsidRPr="005E023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E023C">
        <w:rPr>
          <w:rFonts w:ascii="Times New Roman" w:hAnsi="Times New Roman" w:cs="David" w:hint="cs"/>
          <w:sz w:val="24"/>
          <w:szCs w:val="24"/>
          <w:rtl/>
        </w:rPr>
        <w:t>והנני</w:t>
      </w:r>
      <w:r w:rsidRPr="005E023C">
        <w:rPr>
          <w:rFonts w:ascii="Times New Roman" w:hAnsi="Times New Roman" w:cs="David"/>
          <w:sz w:val="24"/>
          <w:szCs w:val="24"/>
          <w:rtl/>
        </w:rPr>
        <w:t xml:space="preserve"> מוותר מראש על זכות העיון בחלקים אלה של הצעות המציעים האחרים.</w:t>
      </w:r>
    </w:p>
    <w:p w:rsidR="005E023C" w:rsidRPr="005E023C" w:rsidRDefault="005E023C" w:rsidP="005E023C">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E023C">
        <w:rPr>
          <w:rFonts w:ascii="Times New Roman" w:hAnsi="Times New Roman" w:cs="David" w:hint="cs"/>
          <w:sz w:val="24"/>
          <w:szCs w:val="24"/>
          <w:rtl/>
        </w:rPr>
        <w:t>ד.     ברור לי כי אין בהצהרה זו כדי לחייב את ועדת המכרזים וכי</w:t>
      </w:r>
      <w:r w:rsidRPr="005E023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E023C">
        <w:rPr>
          <w:rFonts w:ascii="Times New Roman" w:hAnsi="Times New Roman" w:cs="David"/>
          <w:sz w:val="24"/>
          <w:szCs w:val="24"/>
          <w:rtl/>
        </w:rPr>
        <w:t>מינהלית</w:t>
      </w:r>
      <w:proofErr w:type="spellEnd"/>
      <w:r w:rsidRPr="005E023C">
        <w:rPr>
          <w:rFonts w:ascii="Times New Roman" w:hAnsi="Times New Roman" w:cs="David"/>
          <w:sz w:val="24"/>
          <w:szCs w:val="24"/>
          <w:rtl/>
        </w:rPr>
        <w:t>.</w:t>
      </w:r>
    </w:p>
    <w:p w:rsidR="005E023C" w:rsidRPr="005E023C" w:rsidRDefault="005E023C" w:rsidP="005E023C">
      <w:pPr>
        <w:spacing w:after="0" w:line="360" w:lineRule="auto"/>
        <w:jc w:val="right"/>
        <w:rPr>
          <w:rFonts w:ascii="Times New Roman" w:hAnsi="Times New Roman" w:cs="David"/>
          <w:b/>
          <w:bCs/>
          <w:sz w:val="24"/>
          <w:szCs w:val="24"/>
          <w:u w:val="single"/>
          <w:rtl/>
        </w:rPr>
      </w:pP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b/>
          <w:bCs/>
          <w:sz w:val="24"/>
          <w:szCs w:val="24"/>
          <w:u w:val="single"/>
          <w:rtl/>
        </w:rPr>
        <w:t>אימות חתימה</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אני הח"מ__________________ עו"ד שכתובתי ___________________</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מאשר בזה שהמציע ____________ החתום לעיל הנו תאגיד הרשום כדין בישראל אצל רשם </w:t>
      </w: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___________________                                         ____________________</w:t>
      </w:r>
    </w:p>
    <w:p w:rsidR="005E023C" w:rsidRPr="005E023C" w:rsidRDefault="005E023C" w:rsidP="005E023C">
      <w:pPr>
        <w:spacing w:after="0" w:line="360" w:lineRule="auto"/>
        <w:rPr>
          <w:rFonts w:ascii="Times New Roman" w:hAnsi="Times New Roman" w:cs="David"/>
          <w:sz w:val="24"/>
          <w:szCs w:val="24"/>
          <w:rtl/>
        </w:rPr>
        <w:sectPr w:rsidR="005E023C" w:rsidRPr="005E023C" w:rsidSect="00742EE2">
          <w:footerReference w:type="default" r:id="rId11"/>
          <w:endnotePr>
            <w:numFmt w:val="lowerLetter"/>
          </w:endnotePr>
          <w:pgSz w:w="11907" w:h="16840"/>
          <w:pgMar w:top="963" w:right="1797" w:bottom="1440" w:left="1797" w:header="720" w:footer="720" w:gutter="0"/>
          <w:cols w:space="720"/>
          <w:bidi/>
          <w:rtlGutter/>
        </w:sectPr>
      </w:pPr>
      <w:r w:rsidRPr="005E023C">
        <w:rPr>
          <w:rFonts w:ascii="Times New Roman" w:hAnsi="Times New Roman" w:cs="David"/>
          <w:sz w:val="24"/>
          <w:szCs w:val="24"/>
          <w:rtl/>
        </w:rPr>
        <w:t>תאריך                                                                                 עו"</w:t>
      </w:r>
      <w:r w:rsidRPr="005E023C">
        <w:rPr>
          <w:rFonts w:ascii="Times New Roman" w:hAnsi="Times New Roman" w:cs="David" w:hint="cs"/>
          <w:sz w:val="24"/>
          <w:szCs w:val="24"/>
          <w:rtl/>
        </w:rPr>
        <w:t>ד</w:t>
      </w:r>
    </w:p>
    <w:p w:rsidR="005E023C" w:rsidRPr="005E023C" w:rsidRDefault="005E023C" w:rsidP="005E023C">
      <w:pPr>
        <w:keepNext/>
        <w:spacing w:after="0" w:line="360" w:lineRule="auto"/>
        <w:jc w:val="right"/>
        <w:outlineLvl w:val="0"/>
        <w:rPr>
          <w:rFonts w:ascii="Times New Roman" w:hAnsi="Times New Roman" w:cs="David"/>
          <w:b/>
          <w:bCs/>
          <w:sz w:val="24"/>
          <w:szCs w:val="24"/>
          <w:rtl/>
        </w:rPr>
      </w:pPr>
      <w:r w:rsidRPr="005E023C">
        <w:rPr>
          <w:rFonts w:ascii="Times New Roman" w:hAnsi="Times New Roman" w:cs="David"/>
          <w:b/>
          <w:bCs/>
          <w:sz w:val="24"/>
          <w:szCs w:val="24"/>
          <w:rtl/>
        </w:rPr>
        <w:lastRenderedPageBreak/>
        <w:t>נספח</w:t>
      </w:r>
      <w:r w:rsidRPr="005E023C">
        <w:rPr>
          <w:rFonts w:ascii="Times New Roman" w:hAnsi="Times New Roman" w:cs="David" w:hint="cs"/>
          <w:b/>
          <w:bCs/>
          <w:sz w:val="24"/>
          <w:szCs w:val="24"/>
          <w:rtl/>
        </w:rPr>
        <w:t xml:space="preserve"> ז' למכרז</w:t>
      </w:r>
    </w:p>
    <w:p w:rsidR="005E023C" w:rsidRPr="005E023C" w:rsidRDefault="005E023C" w:rsidP="005E023C">
      <w:pPr>
        <w:keepNext/>
        <w:spacing w:after="0" w:line="360" w:lineRule="auto"/>
        <w:jc w:val="center"/>
        <w:outlineLvl w:val="0"/>
        <w:rPr>
          <w:rFonts w:ascii="Times New Roman" w:hAnsi="Times New Roman" w:cs="David"/>
          <w:sz w:val="24"/>
          <w:szCs w:val="24"/>
          <w:rtl/>
        </w:rPr>
      </w:pPr>
      <w:r w:rsidRPr="005E023C">
        <w:rPr>
          <w:rFonts w:ascii="Times New Roman" w:hAnsi="Times New Roman" w:cs="David"/>
          <w:b/>
          <w:bCs/>
          <w:sz w:val="24"/>
          <w:szCs w:val="24"/>
          <w:rtl/>
        </w:rPr>
        <w:t xml:space="preserve">הסכם למתן שירותים </w:t>
      </w: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 xml:space="preserve">שנערך ונחתם ביום _____ בשנת </w:t>
      </w:r>
      <w:r w:rsidRPr="005E023C">
        <w:rPr>
          <w:rFonts w:ascii="Times New Roman" w:hAnsi="Times New Roman" w:cs="David" w:hint="cs"/>
          <w:b/>
          <w:bCs/>
          <w:sz w:val="24"/>
          <w:szCs w:val="24"/>
          <w:rtl/>
        </w:rPr>
        <w:t>_____</w:t>
      </w: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בין:</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ממשלת ישראל בשם מדינת ישראל</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 xml:space="preserve">המיוצגת על ידי המנהל הכללי והחשב של משרד </w:t>
      </w:r>
      <w:r w:rsidRPr="005E023C">
        <w:rPr>
          <w:rFonts w:ascii="Times New Roman" w:hAnsi="Times New Roman" w:cs="David" w:hint="cs"/>
          <w:sz w:val="24"/>
          <w:szCs w:val="24"/>
          <w:rtl/>
        </w:rPr>
        <w:t>הכלכלה</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כתובת: רחוב בנק ישראל 5, ירושלים</w:t>
      </w: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w:t>
      </w:r>
      <w:proofErr w:type="spellStart"/>
      <w:r w:rsidRPr="005E023C">
        <w:rPr>
          <w:rFonts w:ascii="Times New Roman" w:hAnsi="Times New Roman" w:cs="David"/>
          <w:b/>
          <w:bCs/>
          <w:sz w:val="24"/>
          <w:szCs w:val="24"/>
          <w:rtl/>
        </w:rPr>
        <w:t>להלן:"המשרד</w:t>
      </w:r>
      <w:proofErr w:type="spellEnd"/>
      <w:r w:rsidRPr="005E023C">
        <w:rPr>
          <w:rFonts w:ascii="Times New Roman" w:hAnsi="Times New Roman" w:cs="David"/>
          <w:b/>
          <w:bCs/>
          <w:sz w:val="24"/>
          <w:szCs w:val="24"/>
          <w:rtl/>
        </w:rPr>
        <w:t>")</w:t>
      </w:r>
    </w:p>
    <w:p w:rsidR="005E023C" w:rsidRPr="005E023C" w:rsidRDefault="005E023C" w:rsidP="005E023C">
      <w:pPr>
        <w:spacing w:after="0" w:line="360" w:lineRule="auto"/>
        <w:jc w:val="right"/>
        <w:rPr>
          <w:rFonts w:ascii="Times New Roman" w:hAnsi="Times New Roman" w:cs="David"/>
          <w:sz w:val="24"/>
          <w:szCs w:val="24"/>
          <w:u w:val="single"/>
          <w:rtl/>
        </w:rPr>
      </w:pPr>
      <w:r w:rsidRPr="005E023C">
        <w:rPr>
          <w:rFonts w:ascii="Times New Roman" w:hAnsi="Times New Roman" w:cs="David"/>
          <w:sz w:val="24"/>
          <w:szCs w:val="24"/>
          <w:u w:val="single"/>
          <w:rtl/>
        </w:rPr>
        <w:t>מצד אחד</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לבין:</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שם : _______________________</w:t>
      </w: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sz w:val="24"/>
          <w:szCs w:val="24"/>
          <w:rtl/>
        </w:rPr>
        <w:t>כתובת:</w:t>
      </w:r>
      <w:r w:rsidRPr="005E023C">
        <w:rPr>
          <w:rFonts w:ascii="Times New Roman" w:hAnsi="Times New Roman" w:cs="David"/>
          <w:b/>
          <w:bCs/>
          <w:sz w:val="24"/>
          <w:szCs w:val="24"/>
          <w:u w:val="single"/>
          <w:rtl/>
        </w:rPr>
        <w:t>________________</w:t>
      </w: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sz w:val="24"/>
          <w:szCs w:val="24"/>
          <w:rtl/>
        </w:rPr>
        <w:t>מס' רישום (עוסק מורשה,  תאגיד, תעודת זהות):</w:t>
      </w:r>
      <w:r w:rsidRPr="005E023C">
        <w:rPr>
          <w:rFonts w:ascii="Times New Roman" w:hAnsi="Times New Roman" w:cs="David"/>
          <w:b/>
          <w:bCs/>
          <w:sz w:val="24"/>
          <w:szCs w:val="24"/>
          <w:u w:val="single"/>
          <w:rtl/>
        </w:rPr>
        <w:t>_____________</w:t>
      </w: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sz w:val="24"/>
          <w:szCs w:val="24"/>
          <w:rtl/>
        </w:rPr>
        <w:t>אצל רשם:</w:t>
      </w:r>
      <w:r w:rsidRPr="005E023C">
        <w:rPr>
          <w:rFonts w:ascii="Times New Roman" w:hAnsi="Times New Roman" w:cs="David"/>
          <w:b/>
          <w:bCs/>
          <w:sz w:val="24"/>
          <w:szCs w:val="24"/>
          <w:u w:val="single"/>
          <w:rtl/>
        </w:rPr>
        <w:t>_________________</w:t>
      </w:r>
    </w:p>
    <w:p w:rsidR="005E023C" w:rsidRPr="005E023C" w:rsidRDefault="005E023C" w:rsidP="005E023C">
      <w:pPr>
        <w:spacing w:after="0" w:line="360" w:lineRule="auto"/>
        <w:jc w:val="center"/>
        <w:rPr>
          <w:rFonts w:ascii="Times New Roman" w:hAnsi="Times New Roman" w:cs="David"/>
          <w:sz w:val="24"/>
          <w:szCs w:val="24"/>
          <w:rtl/>
        </w:rPr>
      </w:pPr>
      <w:r w:rsidRPr="005E023C">
        <w:rPr>
          <w:rFonts w:ascii="Times New Roman" w:hAnsi="Times New Roman" w:cs="David"/>
          <w:sz w:val="24"/>
          <w:szCs w:val="24"/>
          <w:rtl/>
        </w:rPr>
        <w:t xml:space="preserve">באמצעות </w:t>
      </w:r>
      <w:r w:rsidRPr="005E023C">
        <w:rPr>
          <w:rFonts w:ascii="Times New Roman" w:hAnsi="Times New Roman" w:cs="David"/>
          <w:b/>
          <w:bCs/>
          <w:sz w:val="24"/>
          <w:szCs w:val="24"/>
          <w:u w:val="single"/>
          <w:rtl/>
        </w:rPr>
        <w:t>______</w:t>
      </w:r>
      <w:r w:rsidRPr="005E023C">
        <w:rPr>
          <w:rFonts w:ascii="Times New Roman" w:hAnsi="Times New Roman" w:cs="David"/>
          <w:sz w:val="24"/>
          <w:szCs w:val="24"/>
          <w:rtl/>
        </w:rPr>
        <w:t xml:space="preserve"> נושא ת.ז. </w:t>
      </w:r>
      <w:r w:rsidRPr="005E023C">
        <w:rPr>
          <w:rFonts w:ascii="Times New Roman" w:hAnsi="Times New Roman" w:cs="David"/>
          <w:b/>
          <w:bCs/>
          <w:sz w:val="24"/>
          <w:szCs w:val="24"/>
          <w:u w:val="single"/>
          <w:rtl/>
        </w:rPr>
        <w:t>__________</w:t>
      </w:r>
      <w:r w:rsidRPr="005E023C">
        <w:rPr>
          <w:rFonts w:ascii="Times New Roman" w:hAnsi="Times New Roman" w:cs="David"/>
          <w:sz w:val="24"/>
          <w:szCs w:val="24"/>
          <w:rtl/>
        </w:rPr>
        <w:t xml:space="preserve"> ו- ________ נושא ת.ז. _____________ המוסמכים לחתום בשמו</w:t>
      </w: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w:t>
      </w:r>
      <w:proofErr w:type="spellStart"/>
      <w:r w:rsidRPr="005E023C">
        <w:rPr>
          <w:rFonts w:ascii="Times New Roman" w:hAnsi="Times New Roman" w:cs="David"/>
          <w:b/>
          <w:bCs/>
          <w:sz w:val="24"/>
          <w:szCs w:val="24"/>
          <w:rtl/>
        </w:rPr>
        <w:t>להלן:"נותן</w:t>
      </w:r>
      <w:proofErr w:type="spellEnd"/>
      <w:r w:rsidRPr="005E023C">
        <w:rPr>
          <w:rFonts w:ascii="Times New Roman" w:hAnsi="Times New Roman" w:cs="David"/>
          <w:b/>
          <w:bCs/>
          <w:sz w:val="24"/>
          <w:szCs w:val="24"/>
          <w:rtl/>
        </w:rPr>
        <w:t xml:space="preserve"> השירותים")</w:t>
      </w:r>
    </w:p>
    <w:p w:rsidR="005E023C" w:rsidRPr="005E023C" w:rsidRDefault="005E023C" w:rsidP="005E023C">
      <w:pPr>
        <w:spacing w:after="0" w:line="360" w:lineRule="auto"/>
        <w:jc w:val="right"/>
        <w:rPr>
          <w:rFonts w:ascii="Times New Roman" w:hAnsi="Times New Roman" w:cs="David"/>
          <w:sz w:val="24"/>
          <w:szCs w:val="24"/>
          <w:u w:val="single"/>
          <w:rtl/>
        </w:rPr>
      </w:pPr>
      <w:r w:rsidRPr="005E023C">
        <w:rPr>
          <w:rFonts w:ascii="Times New Roman" w:hAnsi="Times New Roman" w:cs="David"/>
          <w:sz w:val="24"/>
          <w:szCs w:val="24"/>
          <w:u w:val="single"/>
          <w:rtl/>
        </w:rPr>
        <w:t xml:space="preserve">מצד שני </w:t>
      </w:r>
    </w:p>
    <w:p w:rsidR="005E023C" w:rsidRPr="005E023C" w:rsidRDefault="005E023C" w:rsidP="005E023C">
      <w:pPr>
        <w:spacing w:after="0" w:line="360" w:lineRule="auto"/>
        <w:ind w:left="720" w:hanging="720"/>
        <w:rPr>
          <w:rFonts w:ascii="Times New Roman" w:hAnsi="Times New Roman" w:cs="David"/>
          <w:sz w:val="24"/>
          <w:szCs w:val="24"/>
          <w:rtl/>
        </w:rPr>
      </w:pPr>
    </w:p>
    <w:p w:rsidR="005E023C" w:rsidRPr="005E023C" w:rsidRDefault="005E023C" w:rsidP="000371C2">
      <w:pPr>
        <w:spacing w:after="0" w:line="360" w:lineRule="auto"/>
        <w:ind w:left="720" w:hanging="720"/>
        <w:rPr>
          <w:rFonts w:ascii="Times New Roman" w:hAnsi="Times New Roman" w:cs="David"/>
          <w:b/>
          <w:bCs/>
          <w:sz w:val="24"/>
          <w:szCs w:val="24"/>
          <w:rtl/>
        </w:rPr>
      </w:pPr>
      <w:r w:rsidRPr="005E023C">
        <w:rPr>
          <w:rFonts w:ascii="Times New Roman" w:hAnsi="Times New Roman" w:cs="David"/>
          <w:sz w:val="24"/>
          <w:szCs w:val="24"/>
          <w:rtl/>
        </w:rPr>
        <w:t>הואיל</w:t>
      </w:r>
      <w:r w:rsidRPr="005E023C">
        <w:rPr>
          <w:rFonts w:ascii="Times New Roman" w:hAnsi="Times New Roman" w:cs="David"/>
          <w:sz w:val="24"/>
          <w:szCs w:val="24"/>
          <w:rtl/>
        </w:rPr>
        <w:tab/>
        <w:t>והמשרד פרסם מכרז –</w:t>
      </w:r>
      <w:r w:rsidRPr="005E023C">
        <w:rPr>
          <w:rFonts w:ascii="Times New Roman" w:hAnsi="Times New Roman" w:cs="David"/>
          <w:b/>
          <w:bCs/>
          <w:sz w:val="24"/>
          <w:szCs w:val="24"/>
          <w:rtl/>
        </w:rPr>
        <w:t>מכרז מס'</w:t>
      </w:r>
      <w:r w:rsidRPr="005E023C">
        <w:rPr>
          <w:rFonts w:ascii="Times New Roman" w:hAnsi="Times New Roman" w:cs="David" w:hint="cs"/>
          <w:b/>
          <w:bCs/>
          <w:sz w:val="24"/>
          <w:szCs w:val="24"/>
          <w:rtl/>
        </w:rPr>
        <w:t xml:space="preserve">  </w:t>
      </w:r>
      <w:r w:rsidR="000371C2">
        <w:rPr>
          <w:rFonts w:ascii="Times New Roman" w:hAnsi="Times New Roman" w:cs="David" w:hint="cs"/>
          <w:b/>
          <w:bCs/>
          <w:sz w:val="24"/>
          <w:szCs w:val="24"/>
          <w:rtl/>
        </w:rPr>
        <w:t>58/14</w:t>
      </w:r>
      <w:r w:rsidRPr="005E023C">
        <w:rPr>
          <w:rFonts w:ascii="Times New Roman" w:hAnsi="Times New Roman" w:cs="David" w:hint="cs"/>
          <w:b/>
          <w:bCs/>
          <w:sz w:val="24"/>
          <w:szCs w:val="24"/>
          <w:rtl/>
        </w:rPr>
        <w:t xml:space="preserve"> </w:t>
      </w:r>
      <w:r w:rsidRPr="005E023C">
        <w:rPr>
          <w:rFonts w:ascii="Times New Roman" w:hAnsi="Times New Roman" w:cs="David"/>
          <w:b/>
          <w:bCs/>
          <w:sz w:val="24"/>
          <w:szCs w:val="24"/>
          <w:rtl/>
        </w:rPr>
        <w:t>–</w:t>
      </w:r>
      <w:r w:rsidRPr="005E023C">
        <w:rPr>
          <w:rFonts w:ascii="Times New Roman" w:hAnsi="Times New Roman" w:cs="David" w:hint="cs"/>
          <w:b/>
          <w:bCs/>
          <w:sz w:val="24"/>
          <w:szCs w:val="24"/>
          <w:rtl/>
        </w:rPr>
        <w:t xml:space="preserve">  שירותי בדיקת והערכת יהלומים</w:t>
      </w:r>
      <w:r w:rsidRPr="005E023C">
        <w:rPr>
          <w:rFonts w:ascii="Times New Roman" w:hAnsi="Times New Roman" w:cs="David"/>
          <w:b/>
          <w:bCs/>
          <w:sz w:val="24"/>
          <w:szCs w:val="24"/>
          <w:rtl/>
        </w:rPr>
        <w:t xml:space="preserve"> (להלן: "המכרז"). </w:t>
      </w:r>
    </w:p>
    <w:p w:rsidR="005E023C" w:rsidRPr="005E023C" w:rsidRDefault="005E023C" w:rsidP="005E023C">
      <w:pPr>
        <w:spacing w:after="0" w:line="360" w:lineRule="auto"/>
        <w:ind w:left="720"/>
        <w:jc w:val="both"/>
        <w:rPr>
          <w:rFonts w:ascii="Times New Roman" w:hAnsi="Times New Roman" w:cs="David"/>
          <w:sz w:val="24"/>
          <w:szCs w:val="24"/>
          <w:rtl/>
        </w:rPr>
      </w:pPr>
      <w:r w:rsidRPr="005E023C">
        <w:rPr>
          <w:rFonts w:ascii="Times New Roman" w:hAnsi="Times New Roman" w:cs="David"/>
          <w:sz w:val="24"/>
          <w:szCs w:val="24"/>
          <w:rtl/>
        </w:rPr>
        <w:t xml:space="preserve">העתק של המכרז מצ"ב </w:t>
      </w:r>
      <w:r w:rsidRPr="005E023C">
        <w:rPr>
          <w:rFonts w:ascii="Times New Roman" w:hAnsi="Times New Roman" w:cs="David"/>
          <w:b/>
          <w:bCs/>
          <w:sz w:val="24"/>
          <w:szCs w:val="24"/>
          <w:rtl/>
        </w:rPr>
        <w:t>כנספח א'</w:t>
      </w:r>
      <w:r w:rsidRPr="005E023C">
        <w:rPr>
          <w:rFonts w:ascii="Times New Roman" w:hAnsi="Times New Roman" w:cs="David"/>
          <w:sz w:val="24"/>
          <w:szCs w:val="24"/>
          <w:rtl/>
        </w:rPr>
        <w:t xml:space="preserve"> להסכם זה ומהווה חלק בלתי נפרד מהסכם זה. </w:t>
      </w:r>
    </w:p>
    <w:p w:rsidR="005E023C" w:rsidRPr="005E023C" w:rsidRDefault="005E023C" w:rsidP="005E023C">
      <w:pPr>
        <w:spacing w:after="0" w:line="360" w:lineRule="auto"/>
        <w:ind w:left="720" w:hanging="720"/>
        <w:rPr>
          <w:rFonts w:ascii="Times New Roman" w:hAnsi="Times New Roman" w:cs="David"/>
          <w:sz w:val="24"/>
          <w:szCs w:val="24"/>
          <w:rtl/>
        </w:rPr>
      </w:pP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t>והואיל</w:t>
      </w:r>
      <w:r w:rsidRPr="005E023C">
        <w:rPr>
          <w:rFonts w:ascii="Times New Roman" w:hAnsi="Times New Roman" w:cs="David"/>
          <w:sz w:val="24"/>
          <w:szCs w:val="24"/>
          <w:rtl/>
        </w:rPr>
        <w:tab/>
        <w:t xml:space="preserve">ונותן השירותים זכה במכרז בהתאם להחלטת ועדת המכרזים של המשרד </w:t>
      </w:r>
      <w:r w:rsidRPr="005E023C">
        <w:rPr>
          <w:rFonts w:ascii="Times New Roman" w:hAnsi="Times New Roman" w:cs="David"/>
          <w:b/>
          <w:bCs/>
          <w:sz w:val="24"/>
          <w:szCs w:val="24"/>
          <w:rtl/>
        </w:rPr>
        <w:t xml:space="preserve">מיום __________ </w:t>
      </w:r>
      <w:r w:rsidRPr="005E023C">
        <w:rPr>
          <w:rFonts w:ascii="Times New Roman" w:hAnsi="Times New Roman" w:cs="David"/>
          <w:sz w:val="24"/>
          <w:szCs w:val="24"/>
          <w:rtl/>
        </w:rPr>
        <w:t xml:space="preserve">והתחייב לפעול </w:t>
      </w:r>
      <w:proofErr w:type="spellStart"/>
      <w:r w:rsidRPr="005E023C">
        <w:rPr>
          <w:rFonts w:ascii="Times New Roman" w:hAnsi="Times New Roman" w:cs="David"/>
          <w:sz w:val="24"/>
          <w:szCs w:val="24"/>
          <w:rtl/>
        </w:rPr>
        <w:t>וליתן</w:t>
      </w:r>
      <w:proofErr w:type="spellEnd"/>
      <w:r w:rsidRPr="005E023C">
        <w:rPr>
          <w:rFonts w:ascii="Times New Roman" w:hAnsi="Times New Roman" w:cs="David"/>
          <w:sz w:val="24"/>
          <w:szCs w:val="24"/>
          <w:rtl/>
        </w:rPr>
        <w:t xml:space="preserve"> את השירותים נשוא המכרז בהתאם להוראות המכרז, הצעתו על כל נספחיה והצהרותיו. </w:t>
      </w:r>
    </w:p>
    <w:p w:rsidR="005E023C" w:rsidRPr="005E023C" w:rsidRDefault="005E023C" w:rsidP="005E023C">
      <w:pPr>
        <w:spacing w:after="0" w:line="360" w:lineRule="auto"/>
        <w:ind w:left="720"/>
        <w:jc w:val="both"/>
        <w:rPr>
          <w:rFonts w:ascii="Times New Roman" w:hAnsi="Times New Roman" w:cs="David"/>
          <w:sz w:val="24"/>
          <w:szCs w:val="24"/>
          <w:rtl/>
        </w:rPr>
      </w:pPr>
      <w:r w:rsidRPr="005E023C">
        <w:rPr>
          <w:rFonts w:ascii="Times New Roman" w:hAnsi="Times New Roman" w:cs="David"/>
          <w:sz w:val="24"/>
          <w:szCs w:val="24"/>
          <w:rtl/>
        </w:rPr>
        <w:t>הצעת נותן השירותים למכרז על נספחיה מהווה חלק בלתי נפרד מהסכם זה (</w:t>
      </w:r>
      <w:r w:rsidRPr="005E023C">
        <w:rPr>
          <w:rFonts w:ascii="Times New Roman" w:hAnsi="Times New Roman" w:cs="David"/>
          <w:b/>
          <w:bCs/>
          <w:sz w:val="24"/>
          <w:szCs w:val="24"/>
          <w:rtl/>
        </w:rPr>
        <w:t>להלן: "ההצעה"</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p>
    <w:p w:rsidR="005E023C" w:rsidRPr="005E023C" w:rsidRDefault="005E023C" w:rsidP="005E023C">
      <w:pPr>
        <w:spacing w:after="0" w:line="360" w:lineRule="auto"/>
        <w:ind w:left="720" w:hanging="720"/>
        <w:jc w:val="both"/>
        <w:rPr>
          <w:rFonts w:ascii="Times New Roman" w:hAnsi="Times New Roman" w:cs="David"/>
          <w:sz w:val="24"/>
          <w:szCs w:val="24"/>
          <w:rtl/>
        </w:rPr>
      </w:pP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5E023C">
        <w:rPr>
          <w:rFonts w:ascii="Times New Roman" w:hAnsi="Times New Roman" w:cs="David"/>
          <w:sz w:val="24"/>
          <w:szCs w:val="24"/>
          <w:rtl/>
        </w:rPr>
        <w:t>הכל</w:t>
      </w:r>
      <w:proofErr w:type="spellEnd"/>
      <w:r w:rsidRPr="005E023C">
        <w:rPr>
          <w:rFonts w:ascii="Times New Roman" w:hAnsi="Times New Roman" w:cs="David"/>
          <w:sz w:val="24"/>
          <w:szCs w:val="24"/>
          <w:rtl/>
        </w:rPr>
        <w:t xml:space="preserve"> כמפורט בהסכם זה לרבות  במכרז ובהצעה</w:t>
      </w:r>
      <w:r w:rsidRPr="005E023C">
        <w:rPr>
          <w:rFonts w:ascii="Times New Roman" w:hAnsi="Times New Roman" w:cs="David" w:hint="cs"/>
          <w:b/>
          <w:bCs/>
          <w:sz w:val="24"/>
          <w:szCs w:val="24"/>
          <w:rtl/>
        </w:rPr>
        <w:t xml:space="preserve"> </w:t>
      </w:r>
      <w:r w:rsidRPr="005E023C">
        <w:rPr>
          <w:rFonts w:ascii="Times New Roman" w:hAnsi="Times New Roman" w:cs="David"/>
          <w:b/>
          <w:bCs/>
          <w:sz w:val="24"/>
          <w:szCs w:val="24"/>
          <w:rtl/>
        </w:rPr>
        <w:t>(להלן: "השירותים")</w:t>
      </w:r>
      <w:r w:rsidRPr="005E023C">
        <w:rPr>
          <w:rFonts w:ascii="Times New Roman" w:hAnsi="Times New Roman" w:cs="David"/>
          <w:sz w:val="24"/>
          <w:szCs w:val="24"/>
          <w:rtl/>
        </w:rPr>
        <w:t>;</w:t>
      </w:r>
    </w:p>
    <w:p w:rsidR="005E023C" w:rsidRPr="005E023C" w:rsidRDefault="005E023C" w:rsidP="005E023C">
      <w:pPr>
        <w:spacing w:after="0" w:line="360" w:lineRule="auto"/>
        <w:jc w:val="both"/>
        <w:rPr>
          <w:rFonts w:ascii="Times New Roman" w:hAnsi="Times New Roman" w:cs="David"/>
          <w:sz w:val="24"/>
          <w:szCs w:val="24"/>
        </w:rPr>
      </w:pPr>
    </w:p>
    <w:p w:rsidR="005E023C" w:rsidRPr="005E023C" w:rsidRDefault="005E023C" w:rsidP="005E023C">
      <w:pPr>
        <w:spacing w:after="0" w:line="360" w:lineRule="auto"/>
        <w:ind w:left="720" w:hanging="687"/>
        <w:jc w:val="both"/>
        <w:rPr>
          <w:rFonts w:ascii="Times New Roman" w:hAnsi="Times New Roman" w:cs="David"/>
          <w:sz w:val="24"/>
          <w:szCs w:val="24"/>
          <w:rtl/>
        </w:rPr>
      </w:pPr>
      <w:r w:rsidRPr="005E023C">
        <w:rPr>
          <w:rFonts w:ascii="Times New Roman" w:hAnsi="Times New Roman" w:cs="David"/>
          <w:sz w:val="24"/>
          <w:szCs w:val="24"/>
          <w:rtl/>
        </w:rPr>
        <w:t xml:space="preserve">והואיל והצדדים מסכימים כי התקשרות זו תהיה על בסיס קבלני ולא תיצור יחסי </w:t>
      </w:r>
      <w:r w:rsidRPr="005E023C">
        <w:rPr>
          <w:rFonts w:ascii="Times New Roman" w:hAnsi="Times New Roman" w:cs="David" w:hint="cs"/>
          <w:sz w:val="24"/>
          <w:szCs w:val="24"/>
          <w:rtl/>
        </w:rPr>
        <w:t xml:space="preserve">שותפות או שליחות ו/או יחסי </w:t>
      </w:r>
      <w:r w:rsidRPr="005E023C">
        <w:rPr>
          <w:rFonts w:ascii="Times New Roman" w:hAnsi="Times New Roman" w:cs="David"/>
          <w:sz w:val="24"/>
          <w:szCs w:val="24"/>
          <w:rtl/>
        </w:rPr>
        <w:t>עובד מעביד</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בין המשרד לבין נותן השירותים</w:t>
      </w:r>
      <w:r w:rsidRPr="005E023C">
        <w:rPr>
          <w:rFonts w:ascii="Times New Roman" w:hAnsi="Times New Roman" w:cs="David" w:hint="cs"/>
          <w:sz w:val="24"/>
          <w:szCs w:val="24"/>
          <w:rtl/>
        </w:rPr>
        <w:t>, וזאת בהתחשב בתנאי ההתקשרות שאינם הולמים התקשרות במסגרת יחסי עובד מעביד</w:t>
      </w:r>
      <w:r w:rsidRPr="005E023C">
        <w:rPr>
          <w:rFonts w:ascii="Times New Roman" w:hAnsi="Times New Roman" w:cs="David"/>
          <w:sz w:val="24"/>
          <w:szCs w:val="24"/>
          <w:rtl/>
        </w:rPr>
        <w:t>;</w:t>
      </w: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spacing w:after="0" w:line="360" w:lineRule="auto"/>
        <w:ind w:left="33"/>
        <w:jc w:val="both"/>
        <w:rPr>
          <w:rFonts w:ascii="Times New Roman" w:eastAsia="MS Mincho" w:hAnsi="Times New Roman" w:cs="David"/>
          <w:sz w:val="24"/>
          <w:szCs w:val="24"/>
          <w:rtl/>
        </w:rPr>
      </w:pPr>
      <w:r w:rsidRPr="005E023C">
        <w:rPr>
          <w:rFonts w:ascii="Times New Roman" w:hAnsi="Times New Roman" w:cs="David"/>
          <w:sz w:val="24"/>
          <w:szCs w:val="24"/>
          <w:rtl/>
        </w:rPr>
        <w:lastRenderedPageBreak/>
        <w:t>והואיל והתחייבות המשרד על פי הסכם זה מתוקצבת ב</w:t>
      </w:r>
      <w:r w:rsidRPr="005E023C">
        <w:rPr>
          <w:rFonts w:ascii="Times New Roman" w:hAnsi="Times New Roman" w:cs="David" w:hint="cs"/>
          <w:sz w:val="24"/>
          <w:szCs w:val="24"/>
          <w:rtl/>
        </w:rPr>
        <w:t xml:space="preserve">התאם להוראות </w:t>
      </w:r>
      <w:r w:rsidRPr="005E023C">
        <w:rPr>
          <w:rFonts w:ascii="Times New Roman" w:hAnsi="Times New Roman" w:cs="David"/>
          <w:sz w:val="24"/>
          <w:szCs w:val="24"/>
          <w:rtl/>
        </w:rPr>
        <w:t xml:space="preserve">חוק התקציב השנתי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לשנת הכספים </w:t>
      </w:r>
      <w:r w:rsidRPr="005E023C">
        <w:rPr>
          <w:rFonts w:ascii="Times New Roman" w:hAnsi="Times New Roman" w:cs="David" w:hint="cs"/>
          <w:sz w:val="24"/>
          <w:szCs w:val="24"/>
          <w:rtl/>
        </w:rPr>
        <w:t>2013 ו</w:t>
      </w:r>
      <w:r w:rsidRPr="005E023C">
        <w:rPr>
          <w:rFonts w:ascii="Times New Roman" w:hAnsi="Times New Roman" w:cs="David"/>
          <w:sz w:val="24"/>
          <w:szCs w:val="24"/>
          <w:rtl/>
        </w:rPr>
        <w:t>בתקנה  של תקציב המשרד</w:t>
      </w:r>
      <w:r w:rsidRPr="005E023C">
        <w:rPr>
          <w:rFonts w:ascii="Times New Roman" w:eastAsia="MS Mincho" w:hAnsi="Times New Roman" w:cs="David"/>
          <w:sz w:val="24"/>
          <w:szCs w:val="24"/>
        </w:rPr>
        <w:t>;</w:t>
      </w:r>
    </w:p>
    <w:p w:rsidR="005E023C" w:rsidRPr="005E023C" w:rsidRDefault="005E023C" w:rsidP="005E023C">
      <w:pPr>
        <w:spacing w:after="0" w:line="360" w:lineRule="auto"/>
        <w:ind w:left="720" w:hanging="720"/>
        <w:jc w:val="both"/>
        <w:rPr>
          <w:rFonts w:ascii="Times New Roman" w:eastAsia="MS Mincho" w:hAnsi="Times New Roman" w:cs="David"/>
          <w:sz w:val="24"/>
          <w:szCs w:val="24"/>
          <w:rtl/>
        </w:rPr>
      </w:pPr>
    </w:p>
    <w:p w:rsidR="005E023C" w:rsidRPr="005E023C" w:rsidRDefault="005E023C" w:rsidP="005E023C">
      <w:pPr>
        <w:spacing w:after="0" w:line="360" w:lineRule="auto"/>
        <w:ind w:left="720" w:hanging="720"/>
        <w:jc w:val="both"/>
        <w:rPr>
          <w:rFonts w:ascii="Times New Roman" w:eastAsia="MS Mincho" w:hAnsi="Times New Roman" w:cs="David"/>
          <w:sz w:val="24"/>
          <w:szCs w:val="24"/>
        </w:rPr>
      </w:pPr>
      <w:r w:rsidRPr="005E023C">
        <w:rPr>
          <w:rFonts w:ascii="Times New Roman" w:hAnsi="Times New Roman" w:cs="David"/>
          <w:sz w:val="24"/>
          <w:szCs w:val="24"/>
          <w:rtl/>
        </w:rPr>
        <w:t xml:space="preserve">והואיל </w:t>
      </w:r>
      <w:r w:rsidRPr="005E023C">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E023C">
        <w:rPr>
          <w:rFonts w:ascii="Times New Roman" w:eastAsia="MS Mincho" w:hAnsi="Times New Roman" w:cs="David"/>
          <w:sz w:val="24"/>
          <w:szCs w:val="24"/>
        </w:rPr>
        <w:t>;</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hint="cs"/>
          <w:b/>
          <w:bCs/>
          <w:sz w:val="24"/>
          <w:szCs w:val="24"/>
          <w:rtl/>
        </w:rPr>
        <w:t>לפיכך הוצהר הוסכם והותנה בין הצדדים כדלקמן:</w:t>
      </w:r>
    </w:p>
    <w:p w:rsidR="005E023C" w:rsidRPr="005E023C" w:rsidRDefault="005E023C" w:rsidP="005E023C">
      <w:pPr>
        <w:numPr>
          <w:ilvl w:val="3"/>
          <w:numId w:val="17"/>
        </w:numPr>
        <w:tabs>
          <w:tab w:val="num" w:pos="573"/>
        </w:tabs>
        <w:spacing w:after="0" w:line="360" w:lineRule="auto"/>
        <w:ind w:left="573" w:hanging="540"/>
        <w:rPr>
          <w:rFonts w:ascii="Times New Roman" w:hAnsi="Times New Roman" w:cs="David"/>
          <w:sz w:val="24"/>
          <w:szCs w:val="24"/>
        </w:rPr>
      </w:pPr>
      <w:r w:rsidRPr="005E023C">
        <w:rPr>
          <w:rFonts w:ascii="Times New Roman" w:hAnsi="Times New Roman" w:cs="David"/>
          <w:b/>
          <w:bCs/>
          <w:sz w:val="24"/>
          <w:szCs w:val="24"/>
          <w:u w:val="single"/>
          <w:rtl/>
        </w:rPr>
        <w:t>מבוא</w:t>
      </w:r>
    </w:p>
    <w:p w:rsidR="005E023C" w:rsidRPr="005E023C" w:rsidRDefault="005E023C" w:rsidP="005E023C">
      <w:pPr>
        <w:numPr>
          <w:ilvl w:val="1"/>
          <w:numId w:val="18"/>
        </w:numPr>
        <w:tabs>
          <w:tab w:val="num" w:pos="933"/>
        </w:tabs>
        <w:spacing w:after="0" w:line="360" w:lineRule="auto"/>
        <w:ind w:left="933"/>
        <w:jc w:val="both"/>
        <w:rPr>
          <w:rFonts w:ascii="Times New Roman" w:hAnsi="Times New Roman" w:cs="David"/>
          <w:sz w:val="24"/>
          <w:szCs w:val="24"/>
        </w:rPr>
      </w:pPr>
      <w:r w:rsidRPr="005E023C">
        <w:rPr>
          <w:rFonts w:ascii="Times New Roman" w:hAnsi="Times New Roman" w:cs="David"/>
          <w:sz w:val="24"/>
          <w:szCs w:val="24"/>
          <w:rtl/>
        </w:rPr>
        <w:t xml:space="preserve">המבוא להסכם זה </w:t>
      </w:r>
      <w:r w:rsidRPr="005E023C">
        <w:rPr>
          <w:rFonts w:ascii="Times New Roman" w:hAnsi="Times New Roman" w:cs="David" w:hint="cs"/>
          <w:sz w:val="24"/>
          <w:szCs w:val="24"/>
          <w:rtl/>
        </w:rPr>
        <w:t xml:space="preserve">וכן מסמכי המכרז ונספחיו </w:t>
      </w:r>
      <w:r w:rsidRPr="005E023C">
        <w:rPr>
          <w:rFonts w:ascii="Times New Roman" w:hAnsi="Times New Roman" w:cs="David"/>
          <w:sz w:val="24"/>
          <w:szCs w:val="24"/>
          <w:rtl/>
        </w:rPr>
        <w:t>מהוו</w:t>
      </w:r>
      <w:r w:rsidRPr="005E023C">
        <w:rPr>
          <w:rFonts w:ascii="Times New Roman" w:hAnsi="Times New Roman" w:cs="David" w:hint="cs"/>
          <w:sz w:val="24"/>
          <w:szCs w:val="24"/>
          <w:rtl/>
        </w:rPr>
        <w:t>ים</w:t>
      </w:r>
      <w:r w:rsidRPr="005E023C">
        <w:rPr>
          <w:rFonts w:ascii="Times New Roman" w:hAnsi="Times New Roman" w:cs="David"/>
          <w:sz w:val="24"/>
          <w:szCs w:val="24"/>
          <w:rtl/>
        </w:rPr>
        <w:t xml:space="preserve"> חלק בלתי נפרד מ</w:t>
      </w:r>
      <w:r w:rsidRPr="005E023C">
        <w:rPr>
          <w:rFonts w:ascii="Times New Roman" w:hAnsi="Times New Roman" w:cs="David" w:hint="cs"/>
          <w:sz w:val="24"/>
          <w:szCs w:val="24"/>
          <w:rtl/>
        </w:rPr>
        <w:t>הסכם זה</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p>
    <w:p w:rsidR="005E023C" w:rsidRPr="005E023C" w:rsidRDefault="005E023C" w:rsidP="005E023C">
      <w:pPr>
        <w:numPr>
          <w:ilvl w:val="1"/>
          <w:numId w:val="18"/>
        </w:numPr>
        <w:tabs>
          <w:tab w:val="num" w:pos="933"/>
        </w:tabs>
        <w:spacing w:after="0" w:line="360" w:lineRule="auto"/>
        <w:ind w:left="933"/>
        <w:jc w:val="both"/>
        <w:rPr>
          <w:rFonts w:ascii="Times New Roman" w:hAnsi="Times New Roman" w:cs="David"/>
          <w:sz w:val="24"/>
          <w:szCs w:val="24"/>
        </w:rPr>
      </w:pPr>
      <w:r w:rsidRPr="005E023C">
        <w:rPr>
          <w:rFonts w:ascii="Times New Roman" w:hAnsi="Times New Roman" w:cs="David" w:hint="cs"/>
          <w:sz w:val="24"/>
          <w:szCs w:val="24"/>
          <w:rtl/>
        </w:rPr>
        <w:t>ה</w:t>
      </w:r>
      <w:r w:rsidRPr="005E023C">
        <w:rPr>
          <w:rFonts w:ascii="Times New Roman" w:hAnsi="Times New Roman" w:cs="David"/>
          <w:sz w:val="24"/>
          <w:szCs w:val="24"/>
          <w:rtl/>
        </w:rPr>
        <w:t xml:space="preserve">כותרות </w:t>
      </w:r>
      <w:r w:rsidRPr="005E023C">
        <w:rPr>
          <w:rFonts w:ascii="Times New Roman" w:hAnsi="Times New Roman" w:cs="David" w:hint="cs"/>
          <w:sz w:val="24"/>
          <w:szCs w:val="24"/>
          <w:rtl/>
        </w:rPr>
        <w:t>נועדו</w:t>
      </w:r>
      <w:r w:rsidRPr="005E023C">
        <w:rPr>
          <w:rFonts w:ascii="Times New Roman" w:hAnsi="Times New Roman" w:cs="David"/>
          <w:sz w:val="24"/>
          <w:szCs w:val="24"/>
          <w:rtl/>
        </w:rPr>
        <w:t xml:space="preserve"> לשם </w:t>
      </w:r>
      <w:r w:rsidRPr="005E023C">
        <w:rPr>
          <w:rFonts w:ascii="Times New Roman" w:hAnsi="Times New Roman" w:cs="David" w:hint="cs"/>
          <w:sz w:val="24"/>
          <w:szCs w:val="24"/>
          <w:rtl/>
        </w:rPr>
        <w:t>הנוחיות בלבד</w:t>
      </w:r>
      <w:r w:rsidRPr="005E023C">
        <w:rPr>
          <w:rFonts w:ascii="Times New Roman" w:hAnsi="Times New Roman" w:cs="David"/>
          <w:sz w:val="24"/>
          <w:szCs w:val="24"/>
          <w:rtl/>
        </w:rPr>
        <w:t xml:space="preserve"> והן לא תשמשנה לפרשנות </w:t>
      </w:r>
      <w:r w:rsidRPr="005E023C">
        <w:rPr>
          <w:rFonts w:ascii="Times New Roman" w:hAnsi="Times New Roman" w:cs="David" w:hint="cs"/>
          <w:sz w:val="24"/>
          <w:szCs w:val="24"/>
          <w:rtl/>
        </w:rPr>
        <w:t>ה</w:t>
      </w:r>
      <w:r w:rsidRPr="005E023C">
        <w:rPr>
          <w:rFonts w:ascii="Times New Roman" w:hAnsi="Times New Roman" w:cs="David"/>
          <w:sz w:val="24"/>
          <w:szCs w:val="24"/>
          <w:rtl/>
        </w:rPr>
        <w:t>הסכם.</w:t>
      </w:r>
    </w:p>
    <w:p w:rsidR="005E023C" w:rsidRPr="005E023C" w:rsidRDefault="005E023C" w:rsidP="005E023C">
      <w:pPr>
        <w:numPr>
          <w:ilvl w:val="1"/>
          <w:numId w:val="18"/>
        </w:numPr>
        <w:tabs>
          <w:tab w:val="num" w:pos="933"/>
        </w:tabs>
        <w:spacing w:after="0" w:line="360" w:lineRule="auto"/>
        <w:ind w:left="933"/>
        <w:jc w:val="both"/>
        <w:rPr>
          <w:rFonts w:ascii="Times New Roman" w:hAnsi="Times New Roman" w:cs="David"/>
          <w:sz w:val="24"/>
          <w:szCs w:val="24"/>
        </w:rPr>
      </w:pPr>
      <w:r w:rsidRPr="005E023C">
        <w:rPr>
          <w:rFonts w:ascii="Times New Roman" w:hAnsi="Times New Roman" w:cs="David"/>
          <w:sz w:val="24"/>
          <w:szCs w:val="24"/>
          <w:rtl/>
        </w:rPr>
        <w:t>הוראות הסכם זה באות להוסיף</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5E023C">
        <w:rPr>
          <w:rFonts w:ascii="Times New Roman" w:hAnsi="Times New Roman" w:cs="David"/>
          <w:sz w:val="24"/>
          <w:szCs w:val="24"/>
          <w:rtl/>
        </w:rPr>
        <w:t>כויתור</w:t>
      </w:r>
      <w:proofErr w:type="spellEnd"/>
      <w:r w:rsidRPr="005E023C">
        <w:rPr>
          <w:rFonts w:ascii="Times New Roman" w:hAnsi="Times New Roman" w:cs="David"/>
          <w:sz w:val="24"/>
          <w:szCs w:val="24"/>
          <w:rtl/>
        </w:rPr>
        <w:t xml:space="preserve"> על הוראה מהוראות המכרז.</w:t>
      </w:r>
    </w:p>
    <w:p w:rsidR="005E023C" w:rsidRPr="005E023C" w:rsidRDefault="005E023C" w:rsidP="005E023C">
      <w:pPr>
        <w:numPr>
          <w:ilvl w:val="1"/>
          <w:numId w:val="18"/>
        </w:numPr>
        <w:tabs>
          <w:tab w:val="num" w:pos="933"/>
        </w:tabs>
        <w:spacing w:after="0" w:line="360" w:lineRule="auto"/>
        <w:ind w:left="933"/>
        <w:jc w:val="both"/>
        <w:rPr>
          <w:rFonts w:ascii="Times New Roman" w:hAnsi="Times New Roman" w:cs="David"/>
          <w:sz w:val="24"/>
          <w:szCs w:val="24"/>
        </w:rPr>
      </w:pPr>
      <w:r w:rsidRPr="005E023C">
        <w:rPr>
          <w:rFonts w:ascii="Times New Roman" w:hAnsi="Times New Roman" w:cs="David"/>
          <w:sz w:val="24"/>
          <w:szCs w:val="24"/>
          <w:rtl/>
        </w:rPr>
        <w:t>בהסכם זה יהיו למונחים המפורטים בו את הפרוש והמשמעות המוקנים להם במכרז.</w:t>
      </w:r>
    </w:p>
    <w:p w:rsidR="005E023C" w:rsidRPr="005E023C" w:rsidRDefault="005E023C" w:rsidP="005E023C">
      <w:pPr>
        <w:numPr>
          <w:ilvl w:val="1"/>
          <w:numId w:val="18"/>
        </w:numPr>
        <w:tabs>
          <w:tab w:val="num" w:pos="933"/>
        </w:tabs>
        <w:spacing w:after="0" w:line="360" w:lineRule="auto"/>
        <w:ind w:left="933"/>
        <w:jc w:val="both"/>
        <w:rPr>
          <w:rFonts w:ascii="Times New Roman" w:hAnsi="Times New Roman" w:cs="David"/>
          <w:sz w:val="24"/>
          <w:szCs w:val="24"/>
          <w:rtl/>
        </w:rPr>
      </w:pPr>
      <w:r w:rsidRPr="005E023C">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E023C">
        <w:rPr>
          <w:rFonts w:ascii="Times New Roman" w:hAnsi="Times New Roman" w:cs="David" w:hint="cs"/>
          <w:sz w:val="24"/>
          <w:szCs w:val="24"/>
          <w:rtl/>
        </w:rPr>
        <w:t>המכרז</w:t>
      </w:r>
      <w:r w:rsidRPr="005E023C">
        <w:rPr>
          <w:rFonts w:ascii="Times New Roman" w:hAnsi="Times New Roman" w:cs="David"/>
          <w:sz w:val="24"/>
          <w:szCs w:val="24"/>
          <w:rtl/>
        </w:rPr>
        <w:t xml:space="preserve">, אלא אם נאמר במפורש אחרת.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C35EBB">
      <w:pPr>
        <w:numPr>
          <w:ilvl w:val="3"/>
          <w:numId w:val="17"/>
        </w:numPr>
        <w:tabs>
          <w:tab w:val="num" w:pos="516"/>
          <w:tab w:val="num" w:pos="1473"/>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הצהרות הצדדים</w:t>
      </w: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E023C">
        <w:rPr>
          <w:rFonts w:ascii="Times New Roman" w:hAnsi="Times New Roman" w:cs="David" w:hint="cs"/>
          <w:sz w:val="24"/>
          <w:szCs w:val="24"/>
          <w:rtl/>
        </w:rPr>
        <w:t>להחזיק מסמכים תקפים כאמור לעיל</w:t>
      </w:r>
      <w:r w:rsidRPr="005E023C">
        <w:rPr>
          <w:rFonts w:ascii="Times New Roman" w:hAnsi="Times New Roman" w:cs="David"/>
          <w:sz w:val="24"/>
          <w:szCs w:val="24"/>
          <w:rtl/>
        </w:rPr>
        <w:t xml:space="preserve"> במהלך כל תקופת ההסכם ולהציג המסמכים למשרד בכל עת שידרוש</w:t>
      </w:r>
      <w:r w:rsidRPr="005E023C">
        <w:rPr>
          <w:rFonts w:ascii="Times New Roman" w:hAnsi="Times New Roman" w:cs="David" w:hint="cs"/>
          <w:sz w:val="24"/>
          <w:szCs w:val="24"/>
          <w:rtl/>
        </w:rPr>
        <w:t>.</w:t>
      </w: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5E023C">
        <w:rPr>
          <w:rFonts w:ascii="Times New Roman" w:hAnsi="Times New Roman" w:cs="David"/>
          <w:sz w:val="24"/>
          <w:szCs w:val="24"/>
          <w:rtl/>
        </w:rPr>
        <w:t>ליתן</w:t>
      </w:r>
      <w:proofErr w:type="spellEnd"/>
      <w:r w:rsidRPr="005E023C">
        <w:rPr>
          <w:rFonts w:ascii="Times New Roman" w:hAnsi="Times New Roman" w:cs="David"/>
          <w:sz w:val="24"/>
          <w:szCs w:val="24"/>
          <w:rtl/>
        </w:rPr>
        <w:t xml:space="preserve"> את השירותים בהתאם להסכם זה על נספחיו.</w:t>
      </w:r>
    </w:p>
    <w:p w:rsidR="005E023C" w:rsidRPr="005E023C" w:rsidRDefault="005E023C" w:rsidP="005E023C">
      <w:pPr>
        <w:bidi w:val="0"/>
        <w:rPr>
          <w:rFonts w:ascii="Times New Roman" w:hAnsi="Times New Roman" w:cs="David"/>
          <w:sz w:val="24"/>
          <w:szCs w:val="24"/>
        </w:rPr>
      </w:pPr>
      <w:r w:rsidRPr="005E023C">
        <w:rPr>
          <w:rFonts w:ascii="Times New Roman" w:hAnsi="Times New Roman" w:cs="David"/>
          <w:sz w:val="24"/>
          <w:szCs w:val="24"/>
        </w:rPr>
        <w:br w:type="page"/>
      </w:r>
    </w:p>
    <w:p w:rsidR="005E023C" w:rsidRPr="005E023C" w:rsidRDefault="005E023C" w:rsidP="005E023C">
      <w:pPr>
        <w:spacing w:after="0" w:line="360" w:lineRule="auto"/>
        <w:ind w:left="1367"/>
        <w:rPr>
          <w:rFonts w:ascii="Times New Roman" w:hAnsi="Times New Roman" w:cs="David"/>
          <w:sz w:val="24"/>
          <w:szCs w:val="24"/>
        </w:rPr>
      </w:pPr>
    </w:p>
    <w:p w:rsidR="005E023C" w:rsidRPr="005E023C" w:rsidRDefault="005E023C" w:rsidP="005E023C">
      <w:pPr>
        <w:numPr>
          <w:ilvl w:val="1"/>
          <w:numId w:val="24"/>
        </w:numPr>
        <w:spacing w:after="0" w:line="360" w:lineRule="auto"/>
        <w:ind w:left="1367" w:hanging="851"/>
        <w:rPr>
          <w:rFonts w:ascii="Times New Roman" w:hAnsi="Times New Roman" w:cs="David"/>
          <w:sz w:val="24"/>
          <w:szCs w:val="24"/>
        </w:rPr>
      </w:pPr>
      <w:r w:rsidRPr="005E023C">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E023C" w:rsidRPr="005E023C" w:rsidRDefault="005E023C" w:rsidP="005E023C">
      <w:pPr>
        <w:numPr>
          <w:ilvl w:val="1"/>
          <w:numId w:val="24"/>
        </w:numPr>
        <w:spacing w:after="0" w:line="360" w:lineRule="auto"/>
        <w:ind w:left="1367" w:hanging="851"/>
        <w:jc w:val="both"/>
        <w:rPr>
          <w:rFonts w:ascii="Times New Roman" w:hAnsi="Times New Roman" w:cs="David"/>
          <w:sz w:val="24"/>
          <w:szCs w:val="24"/>
        </w:rPr>
      </w:pPr>
      <w:r w:rsidRPr="005E023C">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E023C" w:rsidRPr="005E023C" w:rsidRDefault="005E023C" w:rsidP="005E023C">
      <w:pPr>
        <w:numPr>
          <w:ilvl w:val="1"/>
          <w:numId w:val="24"/>
        </w:numPr>
        <w:spacing w:after="0" w:line="360" w:lineRule="auto"/>
        <w:ind w:left="1367" w:hanging="851"/>
        <w:jc w:val="both"/>
        <w:rPr>
          <w:rFonts w:ascii="Times New Roman" w:hAnsi="Times New Roman" w:cs="David"/>
          <w:sz w:val="24"/>
          <w:szCs w:val="24"/>
          <w:rtl/>
        </w:rPr>
      </w:pPr>
      <w:r w:rsidRPr="005E023C">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E023C">
        <w:rPr>
          <w:rFonts w:ascii="Times New Roman" w:hAnsi="Times New Roman" w:cs="David"/>
          <w:sz w:val="24"/>
          <w:szCs w:val="24"/>
          <w:rtl/>
        </w:rPr>
        <w:t xml:space="preserve"> </w:t>
      </w:r>
    </w:p>
    <w:p w:rsidR="005E023C" w:rsidRPr="005E023C" w:rsidRDefault="005E023C" w:rsidP="005E023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E023C" w:rsidRPr="005E023C" w:rsidRDefault="005E023C" w:rsidP="005E023C">
      <w:pPr>
        <w:numPr>
          <w:ilvl w:val="3"/>
          <w:numId w:val="17"/>
        </w:numPr>
        <w:tabs>
          <w:tab w:val="num" w:pos="573"/>
          <w:tab w:val="num" w:pos="1473"/>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תקופת ההסכם</w:t>
      </w:r>
    </w:p>
    <w:p w:rsidR="005E023C" w:rsidRPr="005E023C" w:rsidRDefault="005E023C" w:rsidP="005E023C">
      <w:pPr>
        <w:numPr>
          <w:ilvl w:val="1"/>
          <w:numId w:val="39"/>
        </w:numPr>
        <w:spacing w:after="0" w:line="360" w:lineRule="auto"/>
        <w:ind w:left="1509" w:hanging="993"/>
        <w:jc w:val="both"/>
        <w:rPr>
          <w:rFonts w:ascii="Times New Roman" w:hAnsi="Times New Roman" w:cs="David"/>
          <w:sz w:val="24"/>
          <w:szCs w:val="24"/>
          <w:rtl/>
        </w:rPr>
      </w:pPr>
      <w:r w:rsidRPr="005E023C">
        <w:rPr>
          <w:rFonts w:ascii="Times New Roman" w:hAnsi="Times New Roman" w:cs="David"/>
          <w:sz w:val="24"/>
          <w:szCs w:val="24"/>
          <w:rtl/>
        </w:rPr>
        <w:t>הסכם זה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נחתם לתקופה שמיום __________ ועד יום __________.</w:t>
      </w:r>
    </w:p>
    <w:p w:rsidR="005E023C" w:rsidRPr="005E023C" w:rsidRDefault="005E023C" w:rsidP="005E023C">
      <w:pPr>
        <w:tabs>
          <w:tab w:val="num" w:pos="780"/>
        </w:tabs>
        <w:spacing w:after="0" w:line="360" w:lineRule="auto"/>
        <w:ind w:left="1509" w:hanging="993"/>
        <w:rPr>
          <w:rFonts w:ascii="Times New Roman" w:hAnsi="Times New Roman" w:cs="David"/>
          <w:sz w:val="24"/>
          <w:szCs w:val="24"/>
        </w:rPr>
      </w:pPr>
      <w:r w:rsidRPr="005E023C">
        <w:rPr>
          <w:rFonts w:ascii="Times New Roman" w:hAnsi="Times New Roman" w:cs="David" w:hint="cs"/>
          <w:sz w:val="24"/>
          <w:szCs w:val="24"/>
          <w:rtl/>
        </w:rPr>
        <w:t xml:space="preserve">                 למשרד שמורה</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5E023C">
        <w:rPr>
          <w:rFonts w:ascii="Times New Roman" w:hAnsi="Times New Roman" w:cs="David" w:hint="cs"/>
          <w:sz w:val="24"/>
          <w:szCs w:val="24"/>
          <w:rtl/>
        </w:rPr>
        <w:t>הכל</w:t>
      </w:r>
      <w:proofErr w:type="spellEnd"/>
      <w:r w:rsidRPr="005E023C">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5E023C">
        <w:rPr>
          <w:rFonts w:ascii="Times New Roman" w:hAnsi="Times New Roman" w:cs="David"/>
          <w:sz w:val="24"/>
          <w:szCs w:val="24"/>
          <w:rtl/>
        </w:rPr>
        <w:t>החשכ"ל</w:t>
      </w:r>
      <w:proofErr w:type="spellEnd"/>
      <w:r w:rsidRPr="005E023C">
        <w:rPr>
          <w:rFonts w:ascii="Times New Roman" w:hAnsi="Times New Roman" w:cs="David"/>
          <w:sz w:val="24"/>
          <w:szCs w:val="24"/>
          <w:rtl/>
        </w:rPr>
        <w:t xml:space="preserve"> ולהוראות הסכם זה.</w:t>
      </w:r>
      <w:r w:rsidRPr="005E023C">
        <w:rPr>
          <w:rFonts w:ascii="Times New Roman" w:hAnsi="Times New Roman" w:cs="David" w:hint="cs"/>
          <w:sz w:val="24"/>
          <w:szCs w:val="24"/>
          <w:rtl/>
        </w:rPr>
        <w:t xml:space="preserve"> תקופות ההארכה ייחשבו חלק מתקופת ההתקשרות.</w:t>
      </w:r>
    </w:p>
    <w:p w:rsidR="005E023C" w:rsidRPr="005E023C" w:rsidRDefault="005E023C" w:rsidP="005E023C">
      <w:pPr>
        <w:numPr>
          <w:ilvl w:val="1"/>
          <w:numId w:val="39"/>
        </w:numPr>
        <w:spacing w:after="0" w:line="360" w:lineRule="auto"/>
        <w:ind w:left="1509" w:hanging="993"/>
        <w:jc w:val="both"/>
        <w:rPr>
          <w:rFonts w:ascii="Times New Roman" w:hAnsi="Times New Roman" w:cs="David"/>
          <w:sz w:val="24"/>
          <w:szCs w:val="24"/>
        </w:rPr>
      </w:pPr>
      <w:r w:rsidRPr="005E023C">
        <w:rPr>
          <w:rFonts w:ascii="Times New Roman" w:hAnsi="Times New Roman" w:cs="David"/>
          <w:sz w:val="24"/>
          <w:szCs w:val="24"/>
          <w:rtl/>
        </w:rPr>
        <w:t>מובהר כי נותן השירותים אינו זכאי להארכת ההסכם מעבר לקבוע בו אלא</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E023C" w:rsidRPr="005E023C" w:rsidRDefault="005E023C" w:rsidP="005E023C">
      <w:pPr>
        <w:numPr>
          <w:ilvl w:val="1"/>
          <w:numId w:val="39"/>
        </w:numPr>
        <w:spacing w:after="0" w:line="360" w:lineRule="auto"/>
        <w:ind w:left="1509" w:hanging="993"/>
        <w:jc w:val="both"/>
        <w:rPr>
          <w:rFonts w:ascii="Times New Roman" w:hAnsi="Times New Roman" w:cs="David"/>
          <w:sz w:val="24"/>
          <w:szCs w:val="24"/>
        </w:rPr>
      </w:pPr>
      <w:r w:rsidRPr="005E023C">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E023C">
        <w:rPr>
          <w:rFonts w:ascii="Times New Roman" w:hAnsi="Times New Roman" w:cs="David" w:hint="cs"/>
          <w:sz w:val="24"/>
          <w:szCs w:val="24"/>
          <w:rtl/>
        </w:rPr>
        <w:t>מורשי</w:t>
      </w:r>
      <w:proofErr w:type="spellEnd"/>
      <w:r w:rsidRPr="005E023C">
        <w:rPr>
          <w:rFonts w:ascii="Times New Roman" w:hAnsi="Times New Roman" w:cs="David" w:hint="cs"/>
          <w:sz w:val="24"/>
          <w:szCs w:val="24"/>
          <w:rtl/>
        </w:rPr>
        <w:t xml:space="preserve"> החתימה של המשרד.</w:t>
      </w:r>
    </w:p>
    <w:p w:rsidR="005E023C" w:rsidRPr="005E023C" w:rsidRDefault="005E023C" w:rsidP="005E023C">
      <w:pPr>
        <w:numPr>
          <w:ilvl w:val="1"/>
          <w:numId w:val="39"/>
        </w:numPr>
        <w:spacing w:after="0" w:line="360" w:lineRule="auto"/>
        <w:ind w:left="1509" w:hanging="993"/>
        <w:jc w:val="both"/>
        <w:rPr>
          <w:rFonts w:ascii="Times New Roman" w:hAnsi="Times New Roman" w:cs="David"/>
          <w:sz w:val="24"/>
          <w:szCs w:val="24"/>
        </w:rPr>
      </w:pPr>
      <w:r w:rsidRPr="005E023C">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E023C">
        <w:rPr>
          <w:rFonts w:ascii="Times New Roman" w:hAnsi="Times New Roman" w:cs="David"/>
          <w:b/>
          <w:bCs/>
          <w:sz w:val="24"/>
          <w:szCs w:val="24"/>
          <w:rtl/>
        </w:rPr>
        <w:t>30</w:t>
      </w:r>
      <w:r w:rsidRPr="005E023C">
        <w:rPr>
          <w:rFonts w:ascii="Times New Roman" w:hAnsi="Times New Roman" w:cs="David"/>
          <w:sz w:val="24"/>
          <w:szCs w:val="24"/>
          <w:rtl/>
        </w:rPr>
        <w:t xml:space="preserve"> ימים מראש.</w:t>
      </w:r>
    </w:p>
    <w:p w:rsidR="005E023C" w:rsidRPr="005E023C" w:rsidRDefault="005E023C" w:rsidP="005E023C">
      <w:pPr>
        <w:numPr>
          <w:ilvl w:val="1"/>
          <w:numId w:val="39"/>
        </w:numPr>
        <w:tabs>
          <w:tab w:val="num" w:pos="573"/>
        </w:tabs>
        <w:spacing w:after="0" w:line="360" w:lineRule="auto"/>
        <w:ind w:left="1509" w:hanging="993"/>
        <w:jc w:val="both"/>
        <w:rPr>
          <w:rFonts w:ascii="Times New Roman" w:hAnsi="Times New Roman" w:cs="David"/>
          <w:sz w:val="24"/>
          <w:szCs w:val="24"/>
        </w:rPr>
      </w:pPr>
      <w:r w:rsidRPr="005E023C">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5E023C" w:rsidRPr="005E023C" w:rsidRDefault="005E023C" w:rsidP="005E023C">
      <w:pPr>
        <w:numPr>
          <w:ilvl w:val="1"/>
          <w:numId w:val="39"/>
        </w:numPr>
        <w:tabs>
          <w:tab w:val="num" w:pos="573"/>
        </w:tabs>
        <w:spacing w:after="0" w:line="360" w:lineRule="auto"/>
        <w:ind w:left="1509" w:hanging="993"/>
        <w:jc w:val="both"/>
        <w:rPr>
          <w:rFonts w:ascii="Times New Roman" w:hAnsi="Times New Roman" w:cs="David"/>
          <w:sz w:val="24"/>
          <w:szCs w:val="24"/>
        </w:rPr>
      </w:pPr>
      <w:r w:rsidRPr="005E023C">
        <w:rPr>
          <w:rFonts w:ascii="Times New Roman" w:hAnsi="Times New Roman" w:cs="David"/>
          <w:sz w:val="24"/>
          <w:szCs w:val="24"/>
          <w:rtl/>
        </w:rPr>
        <w:t>בכל מקרה של ביטול ההסכם על-ידי המשרד, לא תהיה על המשרד חובה לפצות</w:t>
      </w:r>
      <w:r w:rsidRPr="005E023C">
        <w:rPr>
          <w:rFonts w:ascii="Times New Roman" w:hAnsi="Times New Roman" w:cs="David" w:hint="cs"/>
          <w:sz w:val="24"/>
          <w:szCs w:val="24"/>
          <w:rtl/>
        </w:rPr>
        <w:t xml:space="preserve"> את נ</w:t>
      </w:r>
      <w:r w:rsidRPr="005E023C">
        <w:rPr>
          <w:rFonts w:ascii="Times New Roman" w:hAnsi="Times New Roman" w:cs="David"/>
          <w:sz w:val="24"/>
          <w:szCs w:val="24"/>
          <w:rtl/>
        </w:rPr>
        <w:t>ותן השירותים או לשלם לו תשלום מכל סוג ומין, למעט</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התמורה הקבועה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בהסכם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עבור השירותים שסיפק עד לביטול ההסכם.</w:t>
      </w:r>
    </w:p>
    <w:p w:rsidR="005E023C" w:rsidRPr="005E023C" w:rsidRDefault="005E023C" w:rsidP="005E023C">
      <w:pPr>
        <w:bidi w:val="0"/>
        <w:rPr>
          <w:rFonts w:ascii="Times New Roman" w:hAnsi="Times New Roman" w:cs="David"/>
          <w:sz w:val="24"/>
          <w:szCs w:val="24"/>
        </w:rPr>
      </w:pPr>
      <w:r w:rsidRPr="005E023C">
        <w:rPr>
          <w:rFonts w:ascii="Times New Roman" w:hAnsi="Times New Roman" w:cs="David"/>
          <w:sz w:val="24"/>
          <w:szCs w:val="24"/>
        </w:rPr>
        <w:br w:type="page"/>
      </w:r>
    </w:p>
    <w:p w:rsidR="005E023C" w:rsidRPr="005E023C" w:rsidRDefault="005E023C" w:rsidP="005E023C">
      <w:pPr>
        <w:tabs>
          <w:tab w:val="num" w:pos="573"/>
        </w:tabs>
        <w:spacing w:after="0" w:line="360" w:lineRule="auto"/>
        <w:ind w:left="1509"/>
        <w:jc w:val="both"/>
        <w:rPr>
          <w:rFonts w:ascii="Times New Roman" w:hAnsi="Times New Roman" w:cs="David"/>
          <w:sz w:val="24"/>
          <w:szCs w:val="24"/>
        </w:rPr>
      </w:pPr>
    </w:p>
    <w:p w:rsidR="005E023C" w:rsidRPr="005E023C" w:rsidRDefault="005E023C" w:rsidP="005E023C">
      <w:pPr>
        <w:numPr>
          <w:ilvl w:val="1"/>
          <w:numId w:val="39"/>
        </w:numPr>
        <w:tabs>
          <w:tab w:val="num" w:pos="573"/>
        </w:tabs>
        <w:spacing w:after="0" w:line="360" w:lineRule="auto"/>
        <w:ind w:left="1509" w:hanging="993"/>
        <w:jc w:val="both"/>
        <w:rPr>
          <w:rFonts w:ascii="Times New Roman" w:hAnsi="Times New Roman" w:cs="David"/>
          <w:sz w:val="24"/>
          <w:szCs w:val="24"/>
        </w:rPr>
      </w:pPr>
      <w:r w:rsidRPr="005E023C">
        <w:rPr>
          <w:rFonts w:ascii="Times New Roman" w:hAnsi="Times New Roman" w:cs="David"/>
          <w:sz w:val="24"/>
          <w:szCs w:val="24"/>
          <w:rtl/>
        </w:rPr>
        <w:t>בכל מקרה של הפסקת ההסכם מכל סיבה שהיא, נותן השירותים מחויב להעביר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E023C" w:rsidRPr="005E023C" w:rsidRDefault="005E023C" w:rsidP="005E023C">
      <w:pPr>
        <w:numPr>
          <w:ilvl w:val="1"/>
          <w:numId w:val="39"/>
        </w:numPr>
        <w:tabs>
          <w:tab w:val="num" w:pos="573"/>
        </w:tabs>
        <w:spacing w:after="0" w:line="360" w:lineRule="auto"/>
        <w:ind w:left="1509" w:hanging="993"/>
        <w:jc w:val="both"/>
        <w:rPr>
          <w:rFonts w:ascii="Times New Roman" w:hAnsi="Times New Roman" w:cs="David"/>
          <w:sz w:val="24"/>
          <w:szCs w:val="24"/>
        </w:rPr>
      </w:pPr>
      <w:r w:rsidRPr="005E023C">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E023C" w:rsidRPr="005E023C" w:rsidRDefault="005E023C" w:rsidP="005E023C">
      <w:pPr>
        <w:numPr>
          <w:ilvl w:val="1"/>
          <w:numId w:val="39"/>
        </w:numPr>
        <w:tabs>
          <w:tab w:val="num" w:pos="573"/>
        </w:tabs>
        <w:spacing w:after="0" w:line="360" w:lineRule="auto"/>
        <w:ind w:left="1509" w:hanging="993"/>
        <w:jc w:val="both"/>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ההוראות בדבר שמירת סודיות וזכויות יוצרים יחולו גם לאחר הפסקת הסכם זה.</w:t>
      </w:r>
    </w:p>
    <w:p w:rsidR="005E023C" w:rsidRPr="005E023C" w:rsidRDefault="005E023C" w:rsidP="005E023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E023C" w:rsidRPr="005E023C" w:rsidRDefault="005E023C" w:rsidP="005E023C">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השירותים שיינתנו על-ידי נותן השירותים</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sz w:val="24"/>
          <w:szCs w:val="24"/>
          <w:rtl/>
        </w:rPr>
        <w:t>בהסתמך על הצהרותיו של נותן השירותים, מזמין בזה המשרד מאת נותן השירותים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מתן ואספקת השירותים לרבות</w:t>
      </w:r>
      <w:r w:rsidRPr="005E023C">
        <w:rPr>
          <w:rFonts w:ascii="Times New Roman" w:hAnsi="Times New Roman" w:cs="David" w:hint="cs"/>
          <w:sz w:val="24"/>
          <w:szCs w:val="24"/>
          <w:rtl/>
        </w:rPr>
        <w:t xml:space="preserve"> שירותי הערכת יהלומים והקלדת נתונים, </w:t>
      </w:r>
      <w:r w:rsidRPr="005E023C">
        <w:rPr>
          <w:rFonts w:ascii="Times New Roman" w:hAnsi="Times New Roman" w:cs="David"/>
          <w:sz w:val="24"/>
          <w:szCs w:val="24"/>
          <w:rtl/>
        </w:rPr>
        <w:t xml:space="preserve"> כמפורט במכרז</w:t>
      </w:r>
      <w:r w:rsidRPr="005E023C">
        <w:rPr>
          <w:rFonts w:ascii="Times New Roman" w:hAnsi="Times New Roman" w:cs="David" w:hint="cs"/>
          <w:sz w:val="24"/>
          <w:szCs w:val="24"/>
          <w:rtl/>
        </w:rPr>
        <w:t>, בהצעה</w:t>
      </w:r>
      <w:r w:rsidRPr="005E023C">
        <w:rPr>
          <w:rFonts w:ascii="Times New Roman" w:hAnsi="Times New Roman" w:cs="David"/>
          <w:sz w:val="24"/>
          <w:szCs w:val="24"/>
          <w:rtl/>
        </w:rPr>
        <w:t xml:space="preserve"> ובהסכם זה על נספחיהם.</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sz w:val="24"/>
          <w:szCs w:val="24"/>
          <w:rtl/>
        </w:rPr>
        <w:t>נותן השירותים מתחייב לספק את השירותים המפורטים בהסכם, במכרז ובהצעה,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בהתאם לדרישות המשרד, להוראות הסכם זה על נספחיו ולהוראות כל דין.</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hint="cs"/>
          <w:sz w:val="24"/>
          <w:szCs w:val="24"/>
          <w:rtl/>
        </w:rPr>
        <w:t>השירותים המבוקשים במלואם יסופקו בהתאם לדרישת המשרד ולפי אבני הדרך ולוחות הזמנים שייקבע המשרד בכל נושא.</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sz w:val="24"/>
          <w:szCs w:val="24"/>
          <w:rtl/>
        </w:rPr>
        <w:t>שום דבר בהסכם זה לא יתפרש כבא למעט מן הסמכויות הנתונות למשרד ולבעלי התפקידים שבו.</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sz w:val="24"/>
          <w:szCs w:val="24"/>
          <w:rtl/>
        </w:rPr>
        <w:t>למען הסר כל ספק, מובהר ומודגש בזאת כי המשרד אינו מתחייב בשום אופן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לפנות לנותן השירותים באיזה זמן מן הזמנים במסגרת הזמנת עבודה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למתן השירותים נשוא</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הסכם זה. פנייה במסגרת הזמנת עבודה לקבלת</w:t>
      </w:r>
      <w:r w:rsidRPr="005E023C">
        <w:rPr>
          <w:rFonts w:ascii="Times New Roman" w:hAnsi="Times New Roman" w:cs="David" w:hint="cs"/>
          <w:sz w:val="24"/>
          <w:szCs w:val="24"/>
          <w:rtl/>
        </w:rPr>
        <w:t xml:space="preserve"> ש</w:t>
      </w:r>
      <w:r w:rsidRPr="005E023C">
        <w:rPr>
          <w:rFonts w:ascii="Times New Roman" w:hAnsi="Times New Roman" w:cs="David"/>
          <w:sz w:val="24"/>
          <w:szCs w:val="24"/>
          <w:rtl/>
        </w:rPr>
        <w:t>ירותים מנותן השירותים תיעשה בהתאם לצרכי המשרד לרבות לשיקול דעתו המקצועי של המשרד.</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באופן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משמעותי את </w:t>
      </w:r>
      <w:r w:rsidRPr="005E023C">
        <w:rPr>
          <w:rFonts w:ascii="Times New Roman" w:hAnsi="Times New Roman" w:cs="David" w:hint="cs"/>
          <w:sz w:val="24"/>
          <w:szCs w:val="24"/>
          <w:rtl/>
        </w:rPr>
        <w:t xml:space="preserve">האופי או את </w:t>
      </w:r>
      <w:r w:rsidRPr="005E023C">
        <w:rPr>
          <w:rFonts w:ascii="Times New Roman" w:hAnsi="Times New Roman" w:cs="David"/>
          <w:sz w:val="24"/>
          <w:szCs w:val="24"/>
          <w:rtl/>
        </w:rPr>
        <w:t>העלות הכלכלית של מתן השירותים.</w:t>
      </w:r>
    </w:p>
    <w:p w:rsidR="005E023C" w:rsidRPr="005E023C" w:rsidRDefault="005E023C" w:rsidP="005E023C">
      <w:pPr>
        <w:numPr>
          <w:ilvl w:val="1"/>
          <w:numId w:val="19"/>
        </w:numPr>
        <w:spacing w:after="0" w:line="360" w:lineRule="auto"/>
        <w:ind w:left="1367" w:hanging="709"/>
        <w:rPr>
          <w:rFonts w:ascii="Times New Roman" w:hAnsi="Times New Roman" w:cs="David"/>
          <w:b/>
          <w:bCs/>
          <w:sz w:val="24"/>
          <w:szCs w:val="24"/>
          <w:u w:val="single"/>
        </w:rPr>
      </w:pPr>
      <w:r w:rsidRPr="005E023C">
        <w:rPr>
          <w:rFonts w:ascii="Times New Roman" w:hAnsi="Times New Roman" w:cs="David" w:hint="cs"/>
          <w:sz w:val="24"/>
          <w:szCs w:val="24"/>
          <w:rtl/>
        </w:rPr>
        <w:t>מבלי לגרוע מהוראות</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 xml:space="preserve">המכרז לעניין החלפת חבר צוות לבקשת נותן השירותים ו/או לבקשת המשרד, </w:t>
      </w:r>
      <w:r w:rsidRPr="005E023C">
        <w:rPr>
          <w:rFonts w:ascii="Times New Roman" w:hAnsi="Times New Roman" w:cs="David"/>
          <w:sz w:val="24"/>
          <w:szCs w:val="24"/>
          <w:rtl/>
        </w:rPr>
        <w:t>נותן השירותים מתחייב לבצע את השירותים נשוא</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 הסכם זה באמצעות חברי הצוות שהוצעו על-ידו בהצעה.</w:t>
      </w:r>
      <w:r w:rsidRPr="005E023C">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5E023C">
        <w:rPr>
          <w:rFonts w:ascii="Times New Roman" w:hAnsi="Times New Roman" w:cs="David" w:hint="cs"/>
          <w:b/>
          <w:bCs/>
          <w:sz w:val="24"/>
          <w:szCs w:val="24"/>
          <w:u w:val="single"/>
          <w:rtl/>
        </w:rPr>
        <w:t xml:space="preserve"> </w:t>
      </w:r>
    </w:p>
    <w:p w:rsidR="005E023C" w:rsidRPr="005E023C" w:rsidRDefault="005E023C" w:rsidP="005E023C">
      <w:pPr>
        <w:tabs>
          <w:tab w:val="num" w:pos="753"/>
        </w:tabs>
        <w:spacing w:after="0" w:line="360" w:lineRule="auto"/>
        <w:ind w:left="753"/>
        <w:jc w:val="both"/>
        <w:rPr>
          <w:rFonts w:ascii="Times New Roman" w:hAnsi="Times New Roman" w:cs="David"/>
          <w:b/>
          <w:bCs/>
          <w:sz w:val="24"/>
          <w:szCs w:val="24"/>
          <w:u w:val="single"/>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שימוש בכלים ובחומרים</w:t>
      </w:r>
    </w:p>
    <w:p w:rsidR="005E023C" w:rsidRPr="005E023C" w:rsidRDefault="005E023C" w:rsidP="005E023C">
      <w:pPr>
        <w:numPr>
          <w:ilvl w:val="1"/>
          <w:numId w:val="23"/>
        </w:numPr>
        <w:spacing w:after="0" w:line="360" w:lineRule="auto"/>
        <w:jc w:val="both"/>
        <w:rPr>
          <w:rFonts w:ascii="Times New Roman" w:hAnsi="Times New Roman" w:cs="David"/>
          <w:sz w:val="24"/>
          <w:szCs w:val="24"/>
        </w:rPr>
      </w:pPr>
      <w:r w:rsidRPr="005E023C">
        <w:rPr>
          <w:rFonts w:ascii="Times New Roman" w:hAnsi="Times New Roman" w:cs="David" w:hint="cs"/>
          <w:sz w:val="24"/>
          <w:szCs w:val="24"/>
          <w:rtl/>
        </w:rPr>
        <w:t xml:space="preserve">המשרד יספק את </w:t>
      </w:r>
      <w:r w:rsidRPr="005E023C">
        <w:rPr>
          <w:rFonts w:ascii="Times New Roman" w:hAnsi="Times New Roman" w:cs="David"/>
          <w:sz w:val="24"/>
          <w:szCs w:val="24"/>
          <w:rtl/>
        </w:rPr>
        <w:t>כל</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הציוד, הכלים והחומרים</w:t>
      </w:r>
      <w:r w:rsidRPr="005E023C">
        <w:rPr>
          <w:rFonts w:ascii="Times New Roman" w:hAnsi="Times New Roman" w:cs="David" w:hint="cs"/>
          <w:sz w:val="24"/>
          <w:szCs w:val="24"/>
          <w:rtl/>
        </w:rPr>
        <w:t xml:space="preserve"> הבסיסיים</w:t>
      </w:r>
      <w:r w:rsidRPr="005E023C">
        <w:rPr>
          <w:rFonts w:ascii="Times New Roman" w:hAnsi="Times New Roman" w:cs="David"/>
          <w:sz w:val="24"/>
          <w:szCs w:val="24"/>
          <w:rtl/>
        </w:rPr>
        <w:t>, הדרושים לשם אספקת השירותים</w:t>
      </w:r>
      <w:r w:rsidRPr="005E023C">
        <w:rPr>
          <w:rFonts w:ascii="Times New Roman" w:hAnsi="Times New Roman" w:cs="David" w:hint="cs"/>
          <w:sz w:val="24"/>
          <w:szCs w:val="24"/>
          <w:rtl/>
        </w:rPr>
        <w:t>.</w:t>
      </w:r>
    </w:p>
    <w:p w:rsidR="005E023C" w:rsidRPr="005E023C" w:rsidRDefault="005E023C" w:rsidP="005E023C">
      <w:pPr>
        <w:numPr>
          <w:ilvl w:val="1"/>
          <w:numId w:val="23"/>
        </w:numPr>
        <w:tabs>
          <w:tab w:val="num" w:pos="1332"/>
        </w:tabs>
        <w:spacing w:after="0" w:line="360" w:lineRule="auto"/>
        <w:jc w:val="both"/>
        <w:rPr>
          <w:rFonts w:ascii="Times New Roman" w:hAnsi="Times New Roman" w:cs="David"/>
          <w:sz w:val="24"/>
          <w:szCs w:val="24"/>
        </w:rPr>
      </w:pPr>
      <w:r w:rsidRPr="005E023C">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E023C" w:rsidRPr="005E023C" w:rsidRDefault="005E023C" w:rsidP="005E023C">
      <w:pPr>
        <w:tabs>
          <w:tab w:val="num" w:pos="753"/>
          <w:tab w:val="num" w:pos="1113"/>
        </w:tabs>
        <w:spacing w:after="0" w:line="360" w:lineRule="auto"/>
        <w:ind w:left="393"/>
        <w:jc w:val="both"/>
        <w:rPr>
          <w:rFonts w:ascii="Times New Roman" w:hAnsi="Times New Roman" w:cs="David"/>
          <w:b/>
          <w:bCs/>
          <w:sz w:val="24"/>
          <w:szCs w:val="24"/>
          <w:u w:val="single"/>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5E023C">
        <w:rPr>
          <w:rFonts w:ascii="Times New Roman" w:hAnsi="Times New Roman" w:cs="David"/>
          <w:b/>
          <w:bCs/>
          <w:sz w:val="24"/>
          <w:szCs w:val="24"/>
          <w:u w:val="single"/>
          <w:rtl/>
        </w:rPr>
        <w:t>העדר זכות ייצוג</w:t>
      </w:r>
    </w:p>
    <w:p w:rsidR="005E023C" w:rsidRPr="005E023C" w:rsidRDefault="005E023C" w:rsidP="005E023C">
      <w:pPr>
        <w:numPr>
          <w:ilvl w:val="1"/>
          <w:numId w:val="25"/>
        </w:numPr>
        <w:spacing w:after="0" w:line="360" w:lineRule="auto"/>
        <w:rPr>
          <w:rFonts w:ascii="Times New Roman" w:hAnsi="Times New Roman" w:cs="David"/>
          <w:sz w:val="24"/>
          <w:szCs w:val="24"/>
        </w:rPr>
      </w:pPr>
      <w:r w:rsidRPr="005E023C">
        <w:rPr>
          <w:rFonts w:ascii="Times New Roman" w:hAnsi="Times New Roman" w:cs="David"/>
          <w:sz w:val="24"/>
          <w:szCs w:val="24"/>
          <w:rtl/>
        </w:rPr>
        <w:t>מוסכם ומוצהר בזאת בין הצדדים כי נותן השירותים איננו סוכן, שלוח או נציג</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E023C">
        <w:rPr>
          <w:rFonts w:ascii="Times New Roman" w:hAnsi="Times New Roman" w:cs="David" w:hint="cs"/>
          <w:sz w:val="24"/>
          <w:szCs w:val="24"/>
          <w:rtl/>
        </w:rPr>
        <w:t xml:space="preserve">, למעט אם הוסמך </w:t>
      </w:r>
      <w:r w:rsidRPr="005E023C">
        <w:rPr>
          <w:rFonts w:ascii="Times New Roman" w:hAnsi="Times New Roman" w:cs="David"/>
          <w:sz w:val="24"/>
          <w:szCs w:val="24"/>
          <w:rtl/>
        </w:rPr>
        <w:t>לכך על ידי המשרד, מראש ובכתב.</w:t>
      </w:r>
      <w:r w:rsidRPr="005E023C">
        <w:rPr>
          <w:rFonts w:ascii="Times New Roman" w:hAnsi="Times New Roman" w:cs="David" w:hint="cs"/>
          <w:sz w:val="24"/>
          <w:szCs w:val="24"/>
          <w:rtl/>
        </w:rPr>
        <w:t xml:space="preserve"> אין לפרש כל סעיף מסעיפי המכרז ו/או ההסכם כהסמכה כאמור. </w:t>
      </w:r>
    </w:p>
    <w:p w:rsidR="005E023C" w:rsidRPr="005E023C" w:rsidRDefault="005E023C" w:rsidP="005E023C">
      <w:pPr>
        <w:numPr>
          <w:ilvl w:val="1"/>
          <w:numId w:val="25"/>
        </w:num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נותן השירותים מתחייב שלא להציג עצמו כרשאי לעשות כן </w:t>
      </w:r>
      <w:proofErr w:type="spellStart"/>
      <w:r w:rsidRPr="005E023C">
        <w:rPr>
          <w:rFonts w:ascii="Times New Roman" w:hAnsi="Times New Roman" w:cs="David"/>
          <w:sz w:val="24"/>
          <w:szCs w:val="24"/>
          <w:rtl/>
        </w:rPr>
        <w:t>וישא</w:t>
      </w:r>
      <w:proofErr w:type="spellEnd"/>
      <w:r w:rsidRPr="005E023C">
        <w:rPr>
          <w:rFonts w:ascii="Times New Roman" w:hAnsi="Times New Roman" w:cs="David"/>
          <w:sz w:val="24"/>
          <w:szCs w:val="24"/>
          <w:rtl/>
        </w:rPr>
        <w:t xml:space="preserve"> באחריות הבלעדית לכל נזק למשרד או לצד שלישי, הנובע ממצג בניגוד לאמור בסעיף זה. </w:t>
      </w:r>
    </w:p>
    <w:p w:rsidR="005E023C" w:rsidRPr="005E023C" w:rsidRDefault="005E023C" w:rsidP="005E023C">
      <w:pPr>
        <w:tabs>
          <w:tab w:val="left" w:pos="746"/>
        </w:tabs>
        <w:spacing w:after="0" w:line="360" w:lineRule="auto"/>
        <w:jc w:val="both"/>
        <w:rPr>
          <w:rFonts w:ascii="Times New Roman" w:hAnsi="Times New Roman" w:cs="David"/>
          <w:sz w:val="24"/>
          <w:szCs w:val="24"/>
          <w:u w:val="single"/>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העסקת עובדים וקבלני משנה</w:t>
      </w:r>
    </w:p>
    <w:p w:rsidR="005E023C" w:rsidRPr="005E023C" w:rsidRDefault="005E023C" w:rsidP="005E023C">
      <w:pPr>
        <w:numPr>
          <w:ilvl w:val="1"/>
          <w:numId w:val="26"/>
        </w:numPr>
        <w:spacing w:after="0" w:line="360" w:lineRule="auto"/>
        <w:rPr>
          <w:rFonts w:ascii="Times New Roman" w:hAnsi="Times New Roman" w:cs="David"/>
          <w:sz w:val="24"/>
          <w:szCs w:val="24"/>
          <w:rtl/>
        </w:rPr>
      </w:pPr>
      <w:r w:rsidRPr="005E023C">
        <w:rPr>
          <w:rFonts w:ascii="Times New Roman" w:hAnsi="Times New Roman" w:cs="David"/>
          <w:sz w:val="24"/>
          <w:szCs w:val="24"/>
          <w:rtl/>
        </w:rPr>
        <w:t>נותן השירותים מתחייב לשם אספקת השירותים להעסיק כ</w:t>
      </w:r>
      <w:r w:rsidRPr="005E023C">
        <w:rPr>
          <w:rFonts w:ascii="Times New Roman" w:hAnsi="Times New Roman" w:cs="David" w:hint="cs"/>
          <w:sz w:val="24"/>
          <w:szCs w:val="24"/>
          <w:rtl/>
        </w:rPr>
        <w:t>ו</w:t>
      </w:r>
      <w:r w:rsidRPr="005E023C">
        <w:rPr>
          <w:rFonts w:ascii="Times New Roman" w:hAnsi="Times New Roman" w:cs="David"/>
          <w:sz w:val="24"/>
          <w:szCs w:val="24"/>
          <w:rtl/>
        </w:rPr>
        <w:t xml:space="preserve">ח אדם בהיקף ובעל כישורים </w:t>
      </w:r>
      <w:r w:rsidRPr="005E023C">
        <w:rPr>
          <w:rFonts w:ascii="Times New Roman" w:hAnsi="Times New Roman" w:cs="David" w:hint="cs"/>
          <w:sz w:val="24"/>
          <w:szCs w:val="24"/>
          <w:rtl/>
        </w:rPr>
        <w:t>ו</w:t>
      </w:r>
      <w:r w:rsidRPr="005E023C">
        <w:rPr>
          <w:rFonts w:ascii="Times New Roman" w:hAnsi="Times New Roman" w:cs="David"/>
          <w:sz w:val="24"/>
          <w:szCs w:val="24"/>
          <w:rtl/>
        </w:rPr>
        <w:t>ניסיון כנדרש במסמכי ה</w:t>
      </w:r>
      <w:r w:rsidRPr="005E023C">
        <w:rPr>
          <w:rFonts w:ascii="Times New Roman" w:hAnsi="Times New Roman" w:cs="David" w:hint="cs"/>
          <w:sz w:val="24"/>
          <w:szCs w:val="24"/>
          <w:rtl/>
        </w:rPr>
        <w:t>מכרז</w:t>
      </w:r>
      <w:r w:rsidRPr="005E023C">
        <w:rPr>
          <w:rFonts w:ascii="Times New Roman" w:hAnsi="Times New Roman" w:cs="David"/>
          <w:sz w:val="24"/>
          <w:szCs w:val="24"/>
          <w:rtl/>
        </w:rPr>
        <w:t>, בהצעה ובהסכם.</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המשרד והוראות הסכם זה על נספחיו.</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t>העסיק נותן השירותים עובדים, הוא יהיה אחראי לקיום מלא ושלם של כל דיני</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E023C">
        <w:rPr>
          <w:rFonts w:ascii="Times New Roman" w:hAnsi="Times New Roman" w:cs="David" w:hint="cs"/>
          <w:sz w:val="24"/>
          <w:szCs w:val="24"/>
          <w:rtl/>
        </w:rPr>
        <w:t>וכן יהיה אחראי</w:t>
      </w:r>
      <w:r w:rsidRPr="005E023C">
        <w:rPr>
          <w:rFonts w:ascii="Times New Roman" w:hAnsi="Times New Roman" w:cs="David"/>
          <w:sz w:val="24"/>
          <w:szCs w:val="24"/>
          <w:rtl/>
        </w:rPr>
        <w:t xml:space="preserve"> לקיום שלם ומלא של צווי הרחבה להסכמים קיבוציים החלים על העובדים.</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מובהר ומודגש בזאת, מבלי לגרוע </w:t>
      </w:r>
      <w:r w:rsidRPr="005E023C">
        <w:rPr>
          <w:rFonts w:ascii="Times New Roman" w:hAnsi="Times New Roman" w:cs="David" w:hint="cs"/>
          <w:sz w:val="24"/>
          <w:szCs w:val="24"/>
          <w:rtl/>
        </w:rPr>
        <w:t>מזכותו של המשרד לסרב לקבל שירותים מחבר צוות כלשהוא</w:t>
      </w:r>
      <w:r w:rsidRPr="005E023C">
        <w:rPr>
          <w:rFonts w:ascii="Times New Roman" w:hAnsi="Times New Roman" w:cs="David"/>
          <w:sz w:val="24"/>
          <w:szCs w:val="24"/>
          <w:rtl/>
        </w:rPr>
        <w:t>, כי למשרד אין זכות להורות לנותן השירותים להעסיק</w:t>
      </w:r>
      <w:r w:rsidRPr="005E023C">
        <w:rPr>
          <w:rFonts w:ascii="Times New Roman" w:hAnsi="Times New Roman" w:cs="David" w:hint="cs"/>
          <w:sz w:val="24"/>
          <w:szCs w:val="24"/>
          <w:rtl/>
        </w:rPr>
        <w:t>/ להפסיק את העסקת</w:t>
      </w:r>
      <w:r w:rsidRPr="005E023C">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עם</w:t>
      </w:r>
      <w:r w:rsidRPr="005E023C">
        <w:rPr>
          <w:rFonts w:ascii="Times New Roman" w:hAnsi="Times New Roman" w:cs="Times New Roman" w:hint="cs"/>
          <w:sz w:val="16"/>
          <w:szCs w:val="16"/>
          <w:rtl/>
        </w:rPr>
        <w:t xml:space="preserve"> </w:t>
      </w:r>
      <w:r w:rsidRPr="005E023C">
        <w:rPr>
          <w:rFonts w:ascii="Times New Roman" w:hAnsi="Times New Roman" w:cs="David"/>
          <w:sz w:val="24"/>
          <w:szCs w:val="24"/>
          <w:rtl/>
        </w:rPr>
        <w:t>זאת,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התנהגות של אחד או יותר מן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lastRenderedPageBreak/>
        <w:t xml:space="preserve">נותן השירותים מתחייב כי אם יעסיק נערים הדבר יהיה בהתאם להוראות כל דין, לרבות הוראות חוק עבודת הנוער, </w:t>
      </w:r>
      <w:proofErr w:type="spellStart"/>
      <w:r w:rsidRPr="005E023C">
        <w:rPr>
          <w:rFonts w:ascii="Times New Roman" w:hAnsi="Times New Roman" w:cs="David"/>
          <w:sz w:val="24"/>
          <w:szCs w:val="24"/>
          <w:rtl/>
        </w:rPr>
        <w:t>התשי"ג</w:t>
      </w:r>
      <w:proofErr w:type="spellEnd"/>
      <w:r w:rsidRPr="005E023C">
        <w:rPr>
          <w:rFonts w:ascii="Times New Roman" w:hAnsi="Times New Roman" w:cs="David"/>
          <w:sz w:val="24"/>
          <w:szCs w:val="24"/>
          <w:rtl/>
        </w:rPr>
        <w:t xml:space="preserve">- 1952, </w:t>
      </w:r>
      <w:r w:rsidRPr="005E023C">
        <w:rPr>
          <w:rFonts w:ascii="Times New Roman" w:hAnsi="Times New Roman" w:cs="David" w:hint="cs"/>
          <w:sz w:val="24"/>
          <w:szCs w:val="24"/>
          <w:rtl/>
        </w:rPr>
        <w:t xml:space="preserve">ובפרט הוראות סעיפים 33 ו- 33א לחוק זה, </w:t>
      </w:r>
      <w:r w:rsidRPr="005E023C">
        <w:rPr>
          <w:rFonts w:ascii="Times New Roman" w:hAnsi="Times New Roman" w:cs="David"/>
          <w:sz w:val="24"/>
          <w:szCs w:val="24"/>
          <w:rtl/>
        </w:rPr>
        <w:t>כפי נוסחם מעת לעת.</w:t>
      </w:r>
      <w:r w:rsidRPr="005E023C">
        <w:rPr>
          <w:rFonts w:ascii="Times New Roman" w:hAnsi="Times New Roman" w:cs="David" w:hint="cs"/>
          <w:sz w:val="24"/>
          <w:szCs w:val="24"/>
          <w:rtl/>
        </w:rPr>
        <w:t xml:space="preserve"> </w:t>
      </w:r>
    </w:p>
    <w:p w:rsidR="005E023C" w:rsidRPr="005E023C" w:rsidRDefault="005E023C" w:rsidP="005E023C">
      <w:pPr>
        <w:numPr>
          <w:ilvl w:val="1"/>
          <w:numId w:val="26"/>
        </w:numPr>
        <w:tabs>
          <w:tab w:val="num" w:pos="1332"/>
        </w:tabs>
        <w:spacing w:after="0" w:line="360" w:lineRule="auto"/>
        <w:rPr>
          <w:rFonts w:ascii="Times New Roman" w:hAnsi="Times New Roman" w:cs="David"/>
          <w:sz w:val="24"/>
          <w:szCs w:val="24"/>
        </w:rPr>
      </w:pPr>
      <w:r w:rsidRPr="005E023C">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E023C" w:rsidRPr="005E023C" w:rsidRDefault="005E023C" w:rsidP="005E023C">
      <w:pPr>
        <w:numPr>
          <w:ilvl w:val="1"/>
          <w:numId w:val="26"/>
        </w:numPr>
        <w:tabs>
          <w:tab w:val="num" w:pos="933"/>
        </w:tabs>
        <w:spacing w:after="0" w:line="360" w:lineRule="auto"/>
        <w:rPr>
          <w:rFonts w:ascii="Times New Roman" w:hAnsi="Times New Roman" w:cs="David"/>
          <w:sz w:val="24"/>
          <w:szCs w:val="24"/>
        </w:rPr>
      </w:pPr>
      <w:r w:rsidRPr="005E023C">
        <w:rPr>
          <w:rFonts w:ascii="Times New Roman" w:hAnsi="Times New Roman" w:cs="David"/>
          <w:sz w:val="24"/>
          <w:szCs w:val="24"/>
          <w:rtl/>
        </w:rPr>
        <w:t>מובהר כי הפרת הוראות חוקי</w:t>
      </w:r>
      <w:r w:rsidRPr="005E023C">
        <w:rPr>
          <w:rFonts w:ascii="Times New Roman" w:hAnsi="Times New Roman" w:cs="David" w:hint="cs"/>
          <w:sz w:val="24"/>
          <w:szCs w:val="24"/>
          <w:rtl/>
        </w:rPr>
        <w:t xml:space="preserve"> העבודה</w:t>
      </w:r>
      <w:r w:rsidRPr="005E023C">
        <w:rPr>
          <w:rFonts w:ascii="Times New Roman" w:hAnsi="Times New Roman" w:cs="David"/>
          <w:sz w:val="24"/>
          <w:szCs w:val="24"/>
          <w:rtl/>
        </w:rPr>
        <w:t xml:space="preserve"> וצווי הרחבה </w:t>
      </w:r>
      <w:r w:rsidRPr="005E023C">
        <w:rPr>
          <w:rFonts w:ascii="Times New Roman" w:hAnsi="Times New Roman" w:cs="David" w:hint="cs"/>
          <w:sz w:val="24"/>
          <w:szCs w:val="24"/>
          <w:rtl/>
        </w:rPr>
        <w:t>כאמור בסעיף 7.4 לעיל</w:t>
      </w:r>
      <w:r w:rsidRPr="005E023C">
        <w:rPr>
          <w:rFonts w:ascii="Times New Roman" w:hAnsi="Times New Roman" w:cs="David"/>
          <w:sz w:val="24"/>
          <w:szCs w:val="24"/>
          <w:rtl/>
        </w:rPr>
        <w:t>, תחשב כהפרה יסודית של הסכם זה.</w:t>
      </w:r>
    </w:p>
    <w:p w:rsidR="005E023C" w:rsidRPr="005E023C" w:rsidRDefault="005E023C" w:rsidP="005E023C">
      <w:pPr>
        <w:spacing w:after="0" w:line="360" w:lineRule="auto"/>
        <w:ind w:left="393"/>
        <w:jc w:val="both"/>
        <w:rPr>
          <w:rFonts w:ascii="Times New Roman" w:hAnsi="Times New Roman" w:cs="David"/>
          <w:sz w:val="24"/>
          <w:szCs w:val="24"/>
          <w:rtl/>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משמעות קביעה כי נותן השירותים או מי מטעמו הם עובד המשרד</w:t>
      </w:r>
    </w:p>
    <w:p w:rsidR="005E023C" w:rsidRPr="005E023C" w:rsidRDefault="005E023C" w:rsidP="005E023C">
      <w:pPr>
        <w:numPr>
          <w:ilvl w:val="1"/>
          <w:numId w:val="27"/>
        </w:num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E023C">
        <w:rPr>
          <w:rFonts w:ascii="Times New Roman" w:hAnsi="Times New Roman" w:cs="David" w:hint="cs"/>
          <w:sz w:val="24"/>
          <w:szCs w:val="24"/>
          <w:rtl/>
        </w:rPr>
        <w:t>נו</w:t>
      </w:r>
      <w:r w:rsidRPr="005E023C">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E023C" w:rsidRPr="005E023C" w:rsidRDefault="005E023C" w:rsidP="005E023C">
      <w:pPr>
        <w:numPr>
          <w:ilvl w:val="1"/>
          <w:numId w:val="27"/>
        </w:numPr>
        <w:tabs>
          <w:tab w:val="num" w:pos="1332"/>
        </w:tabs>
        <w:spacing w:after="0" w:line="360" w:lineRule="auto"/>
        <w:rPr>
          <w:rFonts w:ascii="Times New Roman" w:hAnsi="Times New Roman" w:cs="David"/>
          <w:sz w:val="24"/>
          <w:szCs w:val="24"/>
        </w:rPr>
      </w:pPr>
      <w:r w:rsidRPr="005E023C">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E023C" w:rsidRPr="005E023C" w:rsidRDefault="005E023C" w:rsidP="005E023C">
      <w:pPr>
        <w:widowControl w:val="0"/>
        <w:numPr>
          <w:ilvl w:val="1"/>
          <w:numId w:val="27"/>
        </w:numPr>
        <w:adjustRightInd w:val="0"/>
        <w:spacing w:after="0" w:line="360" w:lineRule="atLeast"/>
        <w:textAlignment w:val="baseline"/>
        <w:rPr>
          <w:rFonts w:ascii="Times New Roman" w:hAnsi="Times New Roman" w:cs="David"/>
          <w:sz w:val="24"/>
          <w:szCs w:val="24"/>
        </w:rPr>
      </w:pPr>
      <w:r w:rsidRPr="005E023C">
        <w:rPr>
          <w:rFonts w:ascii="Times New Roman" w:hAnsi="Times New Roman" w:cs="David"/>
          <w:sz w:val="24"/>
          <w:szCs w:val="24"/>
          <w:rtl/>
        </w:rPr>
        <w:t>בנוסף ומבלי לגרוע מהאמור לעיל, אם המשרד יחויב בתשלומים כלשהם כאמור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E023C">
        <w:rPr>
          <w:rFonts w:ascii="Times New Roman" w:hAnsi="Times New Roman" w:cs="David" w:hint="cs"/>
          <w:sz w:val="24"/>
          <w:szCs w:val="24"/>
          <w:rtl/>
        </w:rPr>
        <w:t xml:space="preserve"> </w:t>
      </w:r>
    </w:p>
    <w:p w:rsidR="005E023C" w:rsidRPr="005E023C" w:rsidRDefault="005E023C" w:rsidP="005E023C">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5E023C">
        <w:rPr>
          <w:rFonts w:ascii="Times New Roman" w:hAnsi="Times New Roman" w:cs="David"/>
          <w:b/>
          <w:bCs/>
          <w:sz w:val="24"/>
          <w:szCs w:val="24"/>
          <w:u w:val="single"/>
          <w:rtl/>
        </w:rPr>
        <w:t>איסור פעולה מתוך ניגוד עניינים</w:t>
      </w:r>
      <w:r w:rsidRPr="005E023C">
        <w:rPr>
          <w:rFonts w:ascii="Times New Roman" w:hAnsi="Times New Roman" w:cs="David" w:hint="cs"/>
          <w:b/>
          <w:bCs/>
          <w:sz w:val="24"/>
          <w:szCs w:val="24"/>
          <w:u w:val="single"/>
          <w:rtl/>
        </w:rPr>
        <w:t xml:space="preserve"> </w:t>
      </w:r>
    </w:p>
    <w:p w:rsidR="005E023C" w:rsidRPr="005E023C" w:rsidRDefault="005E023C" w:rsidP="005E023C">
      <w:pPr>
        <w:widowControl w:val="0"/>
        <w:numPr>
          <w:ilvl w:val="1"/>
          <w:numId w:val="40"/>
        </w:numPr>
        <w:adjustRightInd w:val="0"/>
        <w:spacing w:after="0" w:line="360" w:lineRule="atLeast"/>
        <w:textAlignment w:val="baseline"/>
        <w:rPr>
          <w:rFonts w:ascii="Times New Roman" w:hAnsi="Times New Roman" w:cs="David"/>
          <w:sz w:val="24"/>
          <w:szCs w:val="24"/>
        </w:rPr>
      </w:pPr>
      <w:r w:rsidRPr="005E023C">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E023C">
        <w:rPr>
          <w:rFonts w:ascii="Times New Roman" w:hAnsi="Times New Roman" w:cs="David" w:hint="cs"/>
          <w:sz w:val="24"/>
          <w:szCs w:val="24"/>
          <w:rtl/>
        </w:rPr>
        <w:t>הסכם</w:t>
      </w:r>
      <w:r w:rsidRPr="005E023C">
        <w:rPr>
          <w:rFonts w:ascii="Times New Roman" w:hAnsi="Times New Roman" w:cs="David"/>
          <w:sz w:val="24"/>
          <w:szCs w:val="24"/>
          <w:rtl/>
        </w:rPr>
        <w:t xml:space="preserve"> זה.</w:t>
      </w:r>
      <w:r w:rsidRPr="005E023C">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E023C" w:rsidRPr="005E023C" w:rsidRDefault="005E023C" w:rsidP="005E023C">
      <w:pPr>
        <w:widowControl w:val="0"/>
        <w:numPr>
          <w:ilvl w:val="1"/>
          <w:numId w:val="40"/>
        </w:numPr>
        <w:adjustRightInd w:val="0"/>
        <w:spacing w:after="0" w:line="360" w:lineRule="atLeast"/>
        <w:textAlignment w:val="baseline"/>
        <w:rPr>
          <w:rFonts w:ascii="Times New Roman" w:hAnsi="Times New Roman" w:cs="David"/>
          <w:sz w:val="24"/>
          <w:szCs w:val="24"/>
        </w:rPr>
      </w:pPr>
      <w:r w:rsidRPr="005E023C">
        <w:rPr>
          <w:rFonts w:ascii="Times New Roman" w:hAnsi="Times New Roman" w:cs="David"/>
          <w:sz w:val="24"/>
          <w:szCs w:val="24"/>
          <w:rtl/>
        </w:rPr>
        <w:t xml:space="preserve">נותן השירותים </w:t>
      </w:r>
      <w:r w:rsidRPr="005E023C">
        <w:rPr>
          <w:rFonts w:ascii="Times New Roman" w:hAnsi="Times New Roman" w:cs="David" w:hint="cs"/>
          <w:sz w:val="24"/>
          <w:szCs w:val="24"/>
          <w:rtl/>
        </w:rPr>
        <w:t>מצהיר ומתחייב</w:t>
      </w:r>
      <w:r w:rsidRPr="005E023C">
        <w:rPr>
          <w:rFonts w:ascii="Times New Roman" w:hAnsi="Times New Roman" w:cs="David"/>
          <w:sz w:val="24"/>
          <w:szCs w:val="24"/>
          <w:rtl/>
        </w:rPr>
        <w:t xml:space="preserve"> כי </w:t>
      </w:r>
      <w:r w:rsidRPr="005E023C">
        <w:rPr>
          <w:rFonts w:ascii="Times New Roman" w:hAnsi="Times New Roman" w:cs="David" w:hint="cs"/>
          <w:sz w:val="24"/>
          <w:szCs w:val="24"/>
          <w:rtl/>
        </w:rPr>
        <w:t>במועד חתימת ההסכם ובמהלך תקופת ההתקשרות עם המשרד,</w:t>
      </w:r>
      <w:r w:rsidRPr="005E023C">
        <w:rPr>
          <w:rFonts w:ascii="Times New Roman" w:hAnsi="Times New Roman" w:cs="David"/>
          <w:sz w:val="24"/>
          <w:szCs w:val="24"/>
          <w:rtl/>
        </w:rPr>
        <w:t xml:space="preserve"> לא </w:t>
      </w:r>
      <w:r w:rsidRPr="005E023C">
        <w:rPr>
          <w:rFonts w:ascii="Times New Roman" w:hAnsi="Times New Roman" w:cs="David" w:hint="cs"/>
          <w:sz w:val="24"/>
          <w:szCs w:val="24"/>
          <w:rtl/>
        </w:rPr>
        <w:t>ית</w:t>
      </w:r>
      <w:r w:rsidRPr="005E023C">
        <w:rPr>
          <w:rFonts w:ascii="Times New Roman" w:hAnsi="Times New Roman" w:cs="David"/>
          <w:sz w:val="24"/>
          <w:szCs w:val="24"/>
          <w:rtl/>
        </w:rPr>
        <w:t xml:space="preserve">קיים </w:t>
      </w:r>
      <w:r w:rsidRPr="005E023C">
        <w:rPr>
          <w:rFonts w:ascii="Times New Roman" w:hAnsi="Times New Roman" w:cs="David" w:hint="cs"/>
          <w:sz w:val="24"/>
          <w:szCs w:val="24"/>
          <w:rtl/>
        </w:rPr>
        <w:t xml:space="preserve">(ולא צפוי להתקיים) </w:t>
      </w:r>
      <w:r w:rsidRPr="005E023C">
        <w:rPr>
          <w:rFonts w:ascii="Times New Roman" w:hAnsi="Times New Roman" w:cs="David"/>
          <w:sz w:val="24"/>
          <w:szCs w:val="24"/>
          <w:rtl/>
        </w:rPr>
        <w:t xml:space="preserve">כל ניגוד עניינים </w:t>
      </w:r>
      <w:r w:rsidRPr="005E023C">
        <w:rPr>
          <w:rFonts w:ascii="Times New Roman" w:hAnsi="Times New Roman" w:cs="David" w:hint="cs"/>
          <w:sz w:val="24"/>
          <w:szCs w:val="24"/>
          <w:rtl/>
        </w:rPr>
        <w:t>לפי כל דין, לרבות ניגוד עניינים</w:t>
      </w:r>
      <w:r w:rsidRPr="005E023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E023C" w:rsidRPr="005E023C" w:rsidRDefault="005E023C" w:rsidP="005E023C">
      <w:pPr>
        <w:widowControl w:val="0"/>
        <w:numPr>
          <w:ilvl w:val="1"/>
          <w:numId w:val="40"/>
        </w:numPr>
        <w:adjustRightInd w:val="0"/>
        <w:spacing w:after="0" w:line="360" w:lineRule="atLeast"/>
        <w:textAlignment w:val="baseline"/>
        <w:rPr>
          <w:rFonts w:ascii="Times New Roman" w:hAnsi="Times New Roman" w:cs="David"/>
          <w:sz w:val="24"/>
          <w:szCs w:val="24"/>
        </w:rPr>
      </w:pPr>
      <w:r w:rsidRPr="005E023C">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5E023C">
        <w:rPr>
          <w:rFonts w:ascii="Times New Roman" w:hAnsi="Times New Roman" w:cs="David" w:hint="cs"/>
          <w:sz w:val="24"/>
          <w:szCs w:val="24"/>
          <w:rtl/>
        </w:rPr>
        <w:t>מיידי</w:t>
      </w:r>
      <w:proofErr w:type="spellEnd"/>
      <w:r w:rsidRPr="005E023C">
        <w:rPr>
          <w:rFonts w:ascii="Times New Roman" w:hAnsi="Times New Roman" w:cs="David" w:hint="cs"/>
          <w:sz w:val="24"/>
          <w:szCs w:val="24"/>
          <w:rtl/>
        </w:rPr>
        <w:t xml:space="preserve"> לנציג המשרד והלשכה המשפטית של המשרד ולפעול על פי ההנחיות שיקבל</w:t>
      </w:r>
      <w:r w:rsidRPr="005E023C">
        <w:rPr>
          <w:rFonts w:ascii="Times New Roman" w:hAnsi="Times New Roman" w:cs="David"/>
          <w:sz w:val="24"/>
          <w:szCs w:val="24"/>
          <w:rtl/>
        </w:rPr>
        <w:t>.</w:t>
      </w:r>
    </w:p>
    <w:p w:rsidR="005E023C" w:rsidRPr="005E023C" w:rsidRDefault="005E023C" w:rsidP="005E023C">
      <w:pPr>
        <w:widowControl w:val="0"/>
        <w:numPr>
          <w:ilvl w:val="1"/>
          <w:numId w:val="40"/>
        </w:numPr>
        <w:adjustRightInd w:val="0"/>
        <w:spacing w:after="0" w:line="360" w:lineRule="atLeast"/>
        <w:textAlignment w:val="baseline"/>
        <w:rPr>
          <w:rFonts w:ascii="Times New Roman" w:hAnsi="Times New Roman" w:cs="David"/>
          <w:sz w:val="24"/>
          <w:szCs w:val="24"/>
        </w:rPr>
      </w:pPr>
      <w:r w:rsidRPr="005E023C">
        <w:rPr>
          <w:rFonts w:ascii="Times New Roman" w:hAnsi="Times New Roman" w:cs="David"/>
          <w:sz w:val="24"/>
          <w:szCs w:val="24"/>
          <w:rtl/>
        </w:rPr>
        <w:t xml:space="preserve">נותן השירותים מתחייב לחתום ולהחתים כל מי </w:t>
      </w:r>
      <w:r w:rsidRPr="005E023C">
        <w:rPr>
          <w:rFonts w:ascii="Times New Roman" w:hAnsi="Times New Roman" w:cs="David" w:hint="cs"/>
          <w:sz w:val="24"/>
          <w:szCs w:val="24"/>
          <w:rtl/>
        </w:rPr>
        <w:t xml:space="preserve">שעתיד </w:t>
      </w:r>
      <w:proofErr w:type="spellStart"/>
      <w:r w:rsidRPr="005E023C">
        <w:rPr>
          <w:rFonts w:ascii="Times New Roman" w:hAnsi="Times New Roman" w:cs="David" w:hint="cs"/>
          <w:sz w:val="24"/>
          <w:szCs w:val="24"/>
          <w:rtl/>
        </w:rPr>
        <w:t>ליתן</w:t>
      </w:r>
      <w:proofErr w:type="spellEnd"/>
      <w:r w:rsidRPr="005E023C">
        <w:rPr>
          <w:rFonts w:ascii="Times New Roman" w:hAnsi="Times New Roman" w:cs="David" w:hint="cs"/>
          <w:sz w:val="24"/>
          <w:szCs w:val="24"/>
          <w:rtl/>
        </w:rPr>
        <w:t xml:space="preserve"> שירותים מטעמו</w:t>
      </w:r>
      <w:r w:rsidRPr="005E023C">
        <w:rPr>
          <w:rFonts w:ascii="Times New Roman" w:hAnsi="Times New Roman" w:cs="David"/>
          <w:sz w:val="24"/>
          <w:szCs w:val="24"/>
          <w:rtl/>
        </w:rPr>
        <w:t xml:space="preserve"> על "התחייבות לשמירת סודיות ולמניעת ניגוד עניינים" </w:t>
      </w:r>
      <w:r w:rsidRPr="005E023C">
        <w:rPr>
          <w:rFonts w:ascii="Times New Roman" w:hAnsi="Times New Roman" w:cs="David" w:hint="cs"/>
          <w:sz w:val="24"/>
          <w:szCs w:val="24"/>
          <w:rtl/>
        </w:rPr>
        <w:t>בנוסח המצורף להסכם והמסומן כנספח 4.</w:t>
      </w:r>
    </w:p>
    <w:p w:rsidR="005E023C" w:rsidRPr="005E023C" w:rsidRDefault="005E023C" w:rsidP="005E023C">
      <w:pPr>
        <w:numPr>
          <w:ilvl w:val="3"/>
          <w:numId w:val="17"/>
        </w:numPr>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lastRenderedPageBreak/>
        <w:t>פיקוח המשרד</w:t>
      </w:r>
      <w:r w:rsidRPr="005E023C">
        <w:rPr>
          <w:rFonts w:ascii="Times New Roman" w:hAnsi="Times New Roman" w:cs="David" w:hint="cs"/>
          <w:b/>
          <w:bCs/>
          <w:sz w:val="24"/>
          <w:szCs w:val="24"/>
          <w:u w:val="single"/>
          <w:rtl/>
        </w:rPr>
        <w:t xml:space="preserve"> </w:t>
      </w:r>
    </w:p>
    <w:p w:rsidR="005E023C" w:rsidRPr="005E023C" w:rsidRDefault="005E023C" w:rsidP="005E023C">
      <w:pPr>
        <w:numPr>
          <w:ilvl w:val="1"/>
          <w:numId w:val="21"/>
        </w:numPr>
        <w:spacing w:after="0" w:line="360" w:lineRule="auto"/>
        <w:ind w:left="1509" w:hanging="851"/>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נותן השירותים מתחייב לאפשר לנציג המשרד או מי שבא מטעמו לבקר פעולותיו, לפקח על ביצוע ה</w:t>
      </w:r>
      <w:r w:rsidRPr="005E023C">
        <w:rPr>
          <w:rFonts w:ascii="Times New Roman" w:hAnsi="Times New Roman" w:cs="David" w:hint="cs"/>
          <w:sz w:val="24"/>
          <w:szCs w:val="24"/>
          <w:rtl/>
        </w:rPr>
        <w:t>שירותים וההתחייבויות המפורטים ב</w:t>
      </w:r>
      <w:r w:rsidRPr="005E023C">
        <w:rPr>
          <w:rFonts w:ascii="Times New Roman" w:hAnsi="Times New Roman" w:cs="David"/>
          <w:sz w:val="24"/>
          <w:szCs w:val="24"/>
          <w:rtl/>
        </w:rPr>
        <w:t xml:space="preserve">מכרז, </w:t>
      </w:r>
      <w:r w:rsidRPr="005E023C">
        <w:rPr>
          <w:rFonts w:ascii="Times New Roman" w:hAnsi="Times New Roman" w:cs="David" w:hint="cs"/>
          <w:sz w:val="24"/>
          <w:szCs w:val="24"/>
          <w:rtl/>
        </w:rPr>
        <w:t>ב</w:t>
      </w:r>
      <w:r w:rsidRPr="005E023C">
        <w:rPr>
          <w:rFonts w:ascii="Times New Roman" w:hAnsi="Times New Roman" w:cs="David"/>
          <w:sz w:val="24"/>
          <w:szCs w:val="24"/>
          <w:rtl/>
        </w:rPr>
        <w:t>הצעה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ו</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הסכם. </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Times New Roman" w:hAnsi="Times New Roman" w:cs="David"/>
          <w:sz w:val="24"/>
          <w:szCs w:val="24"/>
          <w:rtl/>
        </w:rPr>
        <w:t>נותן השירותים מתחייב להישמע להוראות המשרד בכל</w:t>
      </w:r>
      <w:r w:rsidRPr="005E023C">
        <w:rPr>
          <w:rFonts w:ascii="Times New Roman" w:hAnsi="Times New Roman" w:cs="David" w:hint="cs"/>
          <w:sz w:val="24"/>
          <w:szCs w:val="24"/>
          <w:rtl/>
        </w:rPr>
        <w:t xml:space="preserve"> הע</w:t>
      </w:r>
      <w:r w:rsidRPr="005E023C">
        <w:rPr>
          <w:rFonts w:ascii="Times New Roman" w:hAnsi="Times New Roman" w:cs="David"/>
          <w:sz w:val="24"/>
          <w:szCs w:val="24"/>
          <w:rtl/>
        </w:rPr>
        <w:t>ניינים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הקשורים במתן השירותים. </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David" w:hAnsi="David" w:cs="David" w:hint="cs"/>
          <w:sz w:val="24"/>
          <w:szCs w:val="24"/>
          <w:rtl/>
        </w:rPr>
        <w:t>המשרד</w:t>
      </w:r>
      <w:r w:rsidRPr="005E023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E023C">
        <w:rPr>
          <w:rFonts w:ascii="David" w:hAnsi="David" w:cs="David" w:hint="cs"/>
          <w:sz w:val="24"/>
          <w:szCs w:val="24"/>
          <w:rtl/>
        </w:rPr>
        <w:t xml:space="preserve"> ו/או נציגו.</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MS Sans Serif" w:hAnsi="MS Sans Serif" w:cs="David" w:hint="cs"/>
          <w:sz w:val="24"/>
          <w:szCs w:val="24"/>
          <w:rtl/>
        </w:rPr>
        <w:t xml:space="preserve"> המשרד יהא רשאי לקבל, עפ"י דרישה, גישה למערכת הממוחשבת,  למאגר המידע ולארכיב של נותן השירותים. </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5E023C">
        <w:rPr>
          <w:rFonts w:ascii="MS Sans Serif" w:hAnsi="MS Sans Serif" w:cs="David" w:hint="eastAsia"/>
          <w:sz w:val="24"/>
          <w:szCs w:val="24"/>
          <w:rtl/>
        </w:rPr>
        <w:t>ם</w:t>
      </w:r>
      <w:r w:rsidRPr="005E023C">
        <w:rPr>
          <w:rFonts w:ascii="MS Sans Serif" w:hAnsi="MS Sans Serif" w:cs="David" w:hint="cs"/>
          <w:sz w:val="24"/>
          <w:szCs w:val="24"/>
          <w:rtl/>
        </w:rPr>
        <w:t>. במקרה כזה, מתחייב נותן השירותים</w:t>
      </w:r>
      <w:r w:rsidRPr="005E023C">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MS Sans Serif" w:hAnsi="MS Sans Serif" w:cs="David" w:hint="cs"/>
          <w:sz w:val="24"/>
          <w:szCs w:val="24"/>
          <w:rtl/>
        </w:rPr>
        <w:t xml:space="preserve"> אין בפיקוח מטעם המשרד כדי לשחרר את נותן השירותים מהתחייבויותיו ואחריותו כלפי המשרד למילוי כל תנאי מכרז זה.</w:t>
      </w:r>
    </w:p>
    <w:p w:rsidR="005E023C" w:rsidRPr="005E023C" w:rsidRDefault="005E023C" w:rsidP="005E023C">
      <w:pPr>
        <w:numPr>
          <w:ilvl w:val="2"/>
          <w:numId w:val="21"/>
        </w:numPr>
        <w:spacing w:after="0" w:line="360" w:lineRule="auto"/>
        <w:ind w:left="2217" w:hanging="708"/>
        <w:rPr>
          <w:rFonts w:ascii="Times New Roman" w:hAnsi="Times New Roman" w:cs="David"/>
          <w:sz w:val="24"/>
          <w:szCs w:val="24"/>
        </w:rPr>
      </w:pPr>
      <w:r w:rsidRPr="005E023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E023C" w:rsidRPr="005E023C" w:rsidRDefault="005E023C" w:rsidP="005E023C">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5E023C" w:rsidRPr="005E023C" w:rsidRDefault="005E023C" w:rsidP="005E023C">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5E023C">
        <w:rPr>
          <w:rFonts w:ascii="Times New Roman" w:hAnsi="Times New Roman" w:cs="David"/>
          <w:b/>
          <w:bCs/>
          <w:sz w:val="24"/>
          <w:szCs w:val="24"/>
          <w:u w:val="single"/>
          <w:rtl/>
        </w:rPr>
        <w:t>התמורה</w:t>
      </w:r>
      <w:r w:rsidRPr="005E023C">
        <w:rPr>
          <w:rFonts w:ascii="Times New Roman" w:hAnsi="Times New Roman" w:cs="David" w:hint="cs"/>
          <w:b/>
          <w:bCs/>
          <w:sz w:val="24"/>
          <w:szCs w:val="24"/>
          <w:u w:val="single"/>
          <w:rtl/>
        </w:rPr>
        <w:t xml:space="preserve"> </w:t>
      </w:r>
    </w:p>
    <w:p w:rsidR="005E023C" w:rsidRPr="005E023C" w:rsidRDefault="005E023C" w:rsidP="005E023C">
      <w:pPr>
        <w:numPr>
          <w:ilvl w:val="1"/>
          <w:numId w:val="22"/>
        </w:numPr>
        <w:tabs>
          <w:tab w:val="num" w:pos="933"/>
        </w:tabs>
        <w:spacing w:after="0" w:line="360" w:lineRule="auto"/>
        <w:ind w:left="933" w:hanging="540"/>
        <w:jc w:val="both"/>
        <w:rPr>
          <w:rFonts w:ascii="Times New Roman" w:hAnsi="Times New Roman" w:cs="David"/>
          <w:sz w:val="24"/>
          <w:szCs w:val="24"/>
          <w:rtl/>
        </w:rPr>
      </w:pPr>
      <w:r w:rsidRPr="005E023C">
        <w:rPr>
          <w:rFonts w:ascii="Times New Roman" w:hAnsi="Times New Roman" w:cs="David"/>
          <w:sz w:val="24"/>
          <w:szCs w:val="24"/>
          <w:rtl/>
        </w:rPr>
        <w:t xml:space="preserve">התמורה שישלם המשרד עבור אספקת השירותים לפי הסכם זה תהיה </w:t>
      </w:r>
      <w:r w:rsidRPr="005E023C">
        <w:rPr>
          <w:rFonts w:ascii="Times New Roman" w:hAnsi="Times New Roman" w:cs="David" w:hint="cs"/>
          <w:sz w:val="24"/>
          <w:szCs w:val="24"/>
          <w:rtl/>
        </w:rPr>
        <w:t xml:space="preserve">סך כולל של </w:t>
      </w:r>
      <w:r w:rsidRPr="005E023C">
        <w:rPr>
          <w:rFonts w:ascii="Times New Roman" w:hAnsi="Times New Roman" w:cs="David" w:hint="cs"/>
          <w:b/>
          <w:bCs/>
          <w:sz w:val="24"/>
          <w:szCs w:val="24"/>
          <w:u w:val="single"/>
          <w:rtl/>
        </w:rPr>
        <w:t>--אין לרשום כאן מחיר בעת הגשת ההצעה</w:t>
      </w:r>
      <w:r w:rsidRPr="005E023C">
        <w:rPr>
          <w:rFonts w:ascii="Times New Roman" w:hAnsi="Times New Roman" w:cs="Times New Roman" w:hint="cs"/>
          <w:b/>
          <w:bCs/>
          <w:sz w:val="24"/>
          <w:szCs w:val="24"/>
          <w:u w:val="single"/>
          <w:rtl/>
        </w:rPr>
        <w:t>—</w:t>
      </w:r>
      <w:r w:rsidRPr="005E023C">
        <w:rPr>
          <w:rFonts w:ascii="Times New Roman" w:hAnsi="Times New Roman" w:cs="David"/>
          <w:sz w:val="24"/>
          <w:szCs w:val="24"/>
          <w:rtl/>
        </w:rPr>
        <w:t>₪ כולל מע"מ.</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העתק של נספח </w:t>
      </w:r>
      <w:r w:rsidRPr="005E023C">
        <w:rPr>
          <w:rFonts w:ascii="Times New Roman" w:hAnsi="Times New Roman" w:cs="David" w:hint="cs"/>
          <w:sz w:val="24"/>
          <w:szCs w:val="24"/>
          <w:rtl/>
        </w:rPr>
        <w:t>ד'</w:t>
      </w:r>
      <w:r w:rsidRPr="005E023C">
        <w:rPr>
          <w:rFonts w:ascii="Times New Roman" w:hAnsi="Times New Roman" w:cs="David"/>
          <w:sz w:val="24"/>
          <w:szCs w:val="24"/>
          <w:rtl/>
        </w:rPr>
        <w:t xml:space="preserve"> למכרז "הצעת מחיר" מצורף כנספח </w:t>
      </w:r>
      <w:r w:rsidRPr="005E023C">
        <w:rPr>
          <w:rFonts w:ascii="Times New Roman" w:hAnsi="Times New Roman" w:cs="David" w:hint="cs"/>
          <w:sz w:val="24"/>
          <w:szCs w:val="24"/>
          <w:rtl/>
        </w:rPr>
        <w:t>3</w:t>
      </w:r>
      <w:r w:rsidRPr="005E023C">
        <w:rPr>
          <w:rFonts w:ascii="Times New Roman" w:hAnsi="Times New Roman" w:cs="David"/>
          <w:sz w:val="24"/>
          <w:szCs w:val="24"/>
          <w:rtl/>
        </w:rPr>
        <w:t xml:space="preserve"> להסכם זה ומהווה חלק בלתי נפרד מהסכם זה.</w:t>
      </w:r>
    </w:p>
    <w:p w:rsidR="005E023C" w:rsidRPr="005E023C" w:rsidRDefault="005E023C" w:rsidP="005E023C">
      <w:pPr>
        <w:numPr>
          <w:ilvl w:val="1"/>
          <w:numId w:val="22"/>
        </w:numPr>
        <w:tabs>
          <w:tab w:val="num" w:pos="933"/>
        </w:tabs>
        <w:spacing w:after="0" w:line="360" w:lineRule="auto"/>
        <w:ind w:left="933" w:hanging="540"/>
        <w:jc w:val="both"/>
        <w:rPr>
          <w:rFonts w:ascii="Times New Roman" w:hAnsi="Times New Roman" w:cs="David"/>
          <w:sz w:val="24"/>
          <w:szCs w:val="24"/>
        </w:rPr>
      </w:pPr>
      <w:r w:rsidRPr="005E023C">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E023C" w:rsidRPr="005E023C" w:rsidRDefault="005E023C" w:rsidP="005E023C">
      <w:pPr>
        <w:numPr>
          <w:ilvl w:val="1"/>
          <w:numId w:val="22"/>
        </w:numPr>
        <w:tabs>
          <w:tab w:val="num" w:pos="933"/>
        </w:tabs>
        <w:spacing w:after="0" w:line="360" w:lineRule="auto"/>
        <w:ind w:left="933" w:hanging="540"/>
        <w:jc w:val="both"/>
        <w:rPr>
          <w:rFonts w:ascii="Times New Roman" w:hAnsi="Times New Roman" w:cs="David"/>
          <w:sz w:val="24"/>
          <w:szCs w:val="24"/>
        </w:rPr>
      </w:pPr>
      <w:r w:rsidRPr="005E023C">
        <w:rPr>
          <w:rFonts w:ascii="Times New Roman" w:hAnsi="Times New Roman" w:cs="David"/>
          <w:sz w:val="24"/>
          <w:szCs w:val="24"/>
          <w:rtl/>
        </w:rPr>
        <w:t>נותן השירותים מתחייב לשאת על</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E023C">
        <w:rPr>
          <w:rFonts w:ascii="Times New Roman" w:hAnsi="Times New Roman" w:cs="David" w:hint="cs"/>
          <w:sz w:val="24"/>
          <w:szCs w:val="24"/>
          <w:rtl/>
        </w:rPr>
        <w:t xml:space="preserve">בגין העסקת כוח אדם, תשלומים </w:t>
      </w:r>
      <w:r w:rsidRPr="005E023C">
        <w:rPr>
          <w:rFonts w:ascii="Times New Roman" w:hAnsi="Times New Roman" w:cs="David"/>
          <w:sz w:val="24"/>
          <w:szCs w:val="24"/>
          <w:rtl/>
        </w:rPr>
        <w:t>לביטוח לאומי ותשלומים נוספים בגין זכויות סוציאליות</w:t>
      </w:r>
      <w:r w:rsidRPr="005E023C">
        <w:rPr>
          <w:rFonts w:ascii="Times New Roman" w:hAnsi="Times New Roman" w:cs="David" w:hint="cs"/>
          <w:sz w:val="24"/>
          <w:szCs w:val="24"/>
          <w:rtl/>
        </w:rPr>
        <w:t xml:space="preserve">, הוצאות משרדיות, נסיעות </w:t>
      </w:r>
      <w:proofErr w:type="spellStart"/>
      <w:r w:rsidRPr="005E023C">
        <w:rPr>
          <w:rFonts w:ascii="Times New Roman" w:hAnsi="Times New Roman" w:cs="David" w:hint="cs"/>
          <w:sz w:val="24"/>
          <w:szCs w:val="24"/>
          <w:rtl/>
        </w:rPr>
        <w:t>וכו</w:t>
      </w:r>
      <w:proofErr w:type="spellEnd"/>
      <w:r w:rsidRPr="005E023C">
        <w:rPr>
          <w:rFonts w:ascii="Times New Roman" w:hAnsi="Times New Roman" w:cs="David" w:hint="cs"/>
          <w:sz w:val="24"/>
          <w:szCs w:val="24"/>
          <w:rtl/>
        </w:rPr>
        <w:t>'</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p>
    <w:p w:rsidR="005E023C" w:rsidRPr="005E023C" w:rsidRDefault="005E023C" w:rsidP="005E023C">
      <w:pPr>
        <w:spacing w:after="0" w:line="360" w:lineRule="auto"/>
        <w:ind w:left="393"/>
        <w:jc w:val="both"/>
        <w:rPr>
          <w:rFonts w:ascii="Times New Roman" w:hAnsi="Times New Roman" w:cs="David"/>
          <w:sz w:val="24"/>
          <w:szCs w:val="24"/>
        </w:rPr>
      </w:pPr>
    </w:p>
    <w:p w:rsidR="005E023C" w:rsidRPr="005E023C" w:rsidRDefault="005E023C" w:rsidP="005E023C">
      <w:pPr>
        <w:numPr>
          <w:ilvl w:val="3"/>
          <w:numId w:val="17"/>
        </w:numPr>
        <w:tabs>
          <w:tab w:val="clear" w:pos="2662"/>
        </w:tabs>
        <w:spacing w:after="0" w:line="360" w:lineRule="auto"/>
        <w:ind w:left="942" w:hanging="851"/>
        <w:contextualSpacing/>
        <w:jc w:val="both"/>
        <w:rPr>
          <w:rFonts w:ascii="Times New Roman" w:hAnsi="Times New Roman" w:cs="David"/>
          <w:sz w:val="24"/>
          <w:szCs w:val="24"/>
          <w:u w:val="single"/>
          <w:rtl/>
        </w:rPr>
      </w:pPr>
      <w:r w:rsidRPr="005E023C">
        <w:rPr>
          <w:rFonts w:ascii="Times New Roman" w:hAnsi="Times New Roman" w:cs="David" w:hint="cs"/>
          <w:b/>
          <w:bCs/>
          <w:sz w:val="24"/>
          <w:szCs w:val="24"/>
          <w:u w:val="single"/>
          <w:rtl/>
        </w:rPr>
        <w:lastRenderedPageBreak/>
        <w:t>הצמדה-</w:t>
      </w:r>
      <w:r w:rsidRPr="005E023C">
        <w:rPr>
          <w:rFonts w:ascii="Times New Roman" w:hAnsi="Times New Roman" w:cs="David" w:hint="cs"/>
          <w:sz w:val="24"/>
          <w:szCs w:val="24"/>
          <w:u w:val="single"/>
          <w:rtl/>
        </w:rPr>
        <w:t xml:space="preserve">  </w:t>
      </w:r>
      <w:r w:rsidRPr="005E023C">
        <w:rPr>
          <w:rFonts w:ascii="Times New Roman" w:hAnsi="Times New Roman" w:cs="David" w:hint="cs"/>
          <w:sz w:val="24"/>
          <w:szCs w:val="24"/>
          <w:rtl/>
        </w:rPr>
        <w:t xml:space="preserve">   </w:t>
      </w:r>
      <w:r w:rsidRPr="005E023C">
        <w:rPr>
          <w:rFonts w:ascii="Times New Roman" w:hAnsi="Times New Roman" w:cs="David"/>
          <w:sz w:val="24"/>
          <w:szCs w:val="24"/>
          <w:u w:val="single"/>
          <w:rtl/>
        </w:rPr>
        <w:br/>
      </w:r>
      <w:r w:rsidRPr="005E023C">
        <w:rPr>
          <w:rFonts w:ascii="Times New Roman" w:hAnsi="Times New Roman" w:cs="David" w:hint="cs"/>
          <w:sz w:val="24"/>
          <w:szCs w:val="24"/>
          <w:u w:val="single"/>
          <w:rtl/>
        </w:rPr>
        <w:t>12.1   הגדרות בנושא הצמדה</w:t>
      </w:r>
    </w:p>
    <w:p w:rsidR="005E023C" w:rsidRPr="005E023C" w:rsidRDefault="005E023C" w:rsidP="005E023C">
      <w:pPr>
        <w:numPr>
          <w:ilvl w:val="2"/>
          <w:numId w:val="42"/>
        </w:numPr>
        <w:spacing w:after="0" w:line="360" w:lineRule="auto"/>
        <w:contextualSpacing/>
        <w:jc w:val="both"/>
        <w:rPr>
          <w:rFonts w:ascii="Arial" w:hAnsi="Arial" w:cs="David"/>
          <w:sz w:val="24"/>
          <w:szCs w:val="24"/>
        </w:rPr>
      </w:pPr>
      <w:r w:rsidRPr="005E023C">
        <w:rPr>
          <w:rFonts w:ascii="Arial" w:hAnsi="Arial" w:cs="David" w:hint="cs"/>
          <w:b/>
          <w:bCs/>
          <w:sz w:val="24"/>
          <w:szCs w:val="24"/>
          <w:rtl/>
        </w:rPr>
        <w:t>ת</w:t>
      </w:r>
      <w:r w:rsidRPr="005E023C">
        <w:rPr>
          <w:rFonts w:ascii="Arial" w:hAnsi="Arial" w:cs="David"/>
          <w:b/>
          <w:bCs/>
          <w:sz w:val="24"/>
          <w:szCs w:val="24"/>
          <w:rtl/>
        </w:rPr>
        <w:t>אריך הבסיס</w:t>
      </w:r>
      <w:r w:rsidRPr="005E023C">
        <w:rPr>
          <w:rFonts w:ascii="Arial" w:hAnsi="Arial" w:cs="David"/>
          <w:sz w:val="24"/>
          <w:szCs w:val="24"/>
          <w:rtl/>
        </w:rPr>
        <w:t xml:space="preserve"> – המועד </w:t>
      </w:r>
      <w:r w:rsidRPr="005E023C">
        <w:rPr>
          <w:rFonts w:ascii="Times New Roman" w:hAnsi="Times New Roman" w:cs="David"/>
          <w:sz w:val="24"/>
          <w:szCs w:val="24"/>
          <w:rtl/>
        </w:rPr>
        <w:t>האחרון</w:t>
      </w:r>
      <w:r w:rsidRPr="005E023C">
        <w:rPr>
          <w:rFonts w:ascii="Arial" w:hAnsi="Arial" w:cs="David"/>
          <w:sz w:val="24"/>
          <w:szCs w:val="24"/>
          <w:rtl/>
        </w:rPr>
        <w:t xml:space="preserve"> להגשת הצעות במכרז </w:t>
      </w:r>
      <w:r w:rsidRPr="005E023C">
        <w:rPr>
          <w:rFonts w:ascii="Arial" w:hAnsi="Arial" w:cs="David" w:hint="cs"/>
          <w:b/>
          <w:bCs/>
          <w:sz w:val="24"/>
          <w:szCs w:val="24"/>
          <w:rtl/>
        </w:rPr>
        <w:t>________</w:t>
      </w:r>
      <w:r w:rsidRPr="005E023C">
        <w:rPr>
          <w:rFonts w:ascii="Arial" w:hAnsi="Arial" w:cs="David"/>
          <w:sz w:val="24"/>
          <w:szCs w:val="24"/>
          <w:rtl/>
        </w:rPr>
        <w:t>.</w:t>
      </w:r>
      <w:r w:rsidRPr="005E023C">
        <w:rPr>
          <w:rFonts w:ascii="Arial" w:hAnsi="Arial" w:cs="David" w:hint="cs"/>
          <w:sz w:val="24"/>
          <w:szCs w:val="24"/>
          <w:rtl/>
        </w:rPr>
        <w:t xml:space="preserve"> </w:t>
      </w:r>
      <w:r w:rsidRPr="005E023C">
        <w:rPr>
          <w:rFonts w:ascii="Arial" w:hAnsi="Arial" w:cs="David" w:hint="cs"/>
          <w:i/>
          <w:iCs/>
          <w:sz w:val="24"/>
          <w:szCs w:val="24"/>
          <w:rtl/>
        </w:rPr>
        <w:t>[יש לעדכן את התאריך בהתאם לנקבע במכרז]</w:t>
      </w:r>
    </w:p>
    <w:p w:rsidR="005E023C" w:rsidRPr="005E023C" w:rsidRDefault="005E023C" w:rsidP="005E023C">
      <w:pPr>
        <w:numPr>
          <w:ilvl w:val="2"/>
          <w:numId w:val="42"/>
        </w:numPr>
        <w:spacing w:after="0" w:line="360" w:lineRule="auto"/>
        <w:contextualSpacing/>
        <w:jc w:val="both"/>
        <w:rPr>
          <w:rFonts w:ascii="Arial" w:hAnsi="Arial" w:cs="David"/>
          <w:sz w:val="24"/>
          <w:szCs w:val="24"/>
          <w:rtl/>
        </w:rPr>
      </w:pPr>
      <w:r w:rsidRPr="005E023C">
        <w:rPr>
          <w:rFonts w:ascii="Arial" w:hAnsi="Arial" w:cs="David"/>
          <w:b/>
          <w:bCs/>
          <w:sz w:val="24"/>
          <w:szCs w:val="24"/>
          <w:rtl/>
        </w:rPr>
        <w:t>תאריך התחלת הצמדה</w:t>
      </w:r>
      <w:r w:rsidRPr="005E023C">
        <w:rPr>
          <w:rFonts w:ascii="Arial" w:hAnsi="Arial" w:cs="David"/>
          <w:sz w:val="24"/>
          <w:szCs w:val="24"/>
          <w:rtl/>
        </w:rPr>
        <w:t xml:space="preserve"> – המועד </w:t>
      </w:r>
      <w:r w:rsidRPr="005E023C">
        <w:rPr>
          <w:rFonts w:ascii="Arial" w:hAnsi="Arial" w:cs="David"/>
          <w:b/>
          <w:bCs/>
          <w:sz w:val="24"/>
          <w:szCs w:val="24"/>
          <w:rtl/>
        </w:rPr>
        <w:t>שממנו</w:t>
      </w:r>
      <w:r w:rsidRPr="005E023C">
        <w:rPr>
          <w:rFonts w:ascii="Arial" w:hAnsi="Arial" w:cs="David"/>
          <w:sz w:val="24"/>
          <w:szCs w:val="24"/>
          <w:rtl/>
        </w:rPr>
        <w:t xml:space="preserve"> והלאה מחושבת ההצמדה (ככלל, 18 חודש מתאריך הבסיס, למעט האמור בסעיף</w:t>
      </w:r>
      <w:r w:rsidRPr="005E023C">
        <w:rPr>
          <w:rFonts w:ascii="Arial" w:hAnsi="Arial" w:cs="David" w:hint="cs"/>
          <w:sz w:val="24"/>
          <w:szCs w:val="24"/>
          <w:rtl/>
        </w:rPr>
        <w:t xml:space="preserve"> 12.3.3 </w:t>
      </w:r>
      <w:r w:rsidRPr="005E023C">
        <w:rPr>
          <w:rFonts w:ascii="Arial" w:hAnsi="Arial" w:cs="David"/>
          <w:sz w:val="24"/>
          <w:szCs w:val="24"/>
          <w:rtl/>
        </w:rPr>
        <w:t>)</w:t>
      </w:r>
      <w:r w:rsidRPr="005E023C">
        <w:rPr>
          <w:rFonts w:ascii="Arial" w:hAnsi="Arial" w:cs="David" w:hint="cs"/>
          <w:sz w:val="24"/>
          <w:szCs w:val="24"/>
          <w:rtl/>
        </w:rPr>
        <w:t xml:space="preserve"> </w:t>
      </w:r>
      <w:r w:rsidRPr="005E023C">
        <w:rPr>
          <w:rFonts w:ascii="Arial" w:hAnsi="Arial" w:cs="David"/>
          <w:sz w:val="24"/>
          <w:szCs w:val="24"/>
          <w:rtl/>
        </w:rPr>
        <w:t>–</w:t>
      </w:r>
      <w:r w:rsidRPr="005E023C">
        <w:rPr>
          <w:rFonts w:ascii="Arial" w:hAnsi="Arial" w:cs="David" w:hint="cs"/>
          <w:sz w:val="24"/>
          <w:szCs w:val="24"/>
          <w:rtl/>
        </w:rPr>
        <w:t xml:space="preserve"> </w:t>
      </w:r>
      <w:r w:rsidRPr="005E023C">
        <w:rPr>
          <w:rFonts w:ascii="Arial" w:hAnsi="Arial" w:cs="David" w:hint="cs"/>
          <w:b/>
          <w:bCs/>
          <w:sz w:val="24"/>
          <w:szCs w:val="24"/>
          <w:rtl/>
        </w:rPr>
        <w:t>_________</w:t>
      </w:r>
      <w:r w:rsidRPr="005E023C">
        <w:rPr>
          <w:rFonts w:ascii="Arial" w:hAnsi="Arial" w:cs="David"/>
          <w:sz w:val="24"/>
          <w:szCs w:val="24"/>
          <w:rtl/>
        </w:rPr>
        <w:t>.</w:t>
      </w:r>
      <w:r w:rsidRPr="005E023C">
        <w:rPr>
          <w:rFonts w:ascii="Arial" w:hAnsi="Arial" w:cs="David" w:hint="cs"/>
          <w:sz w:val="24"/>
          <w:szCs w:val="24"/>
          <w:rtl/>
        </w:rPr>
        <w:t xml:space="preserve"> </w:t>
      </w:r>
      <w:r w:rsidRPr="005E023C">
        <w:rPr>
          <w:rFonts w:ascii="Arial" w:hAnsi="Arial" w:cs="David" w:hint="cs"/>
          <w:i/>
          <w:iCs/>
          <w:sz w:val="24"/>
          <w:szCs w:val="24"/>
          <w:rtl/>
        </w:rPr>
        <w:t xml:space="preserve">[יש לעדכן </w:t>
      </w:r>
      <w:proofErr w:type="spellStart"/>
      <w:r w:rsidRPr="005E023C">
        <w:rPr>
          <w:rFonts w:ascii="Arial" w:hAnsi="Arial" w:cs="David" w:hint="cs"/>
          <w:i/>
          <w:iCs/>
          <w:sz w:val="24"/>
          <w:szCs w:val="24"/>
          <w:rtl/>
        </w:rPr>
        <w:t>אתהתאריך</w:t>
      </w:r>
      <w:proofErr w:type="spellEnd"/>
      <w:r w:rsidRPr="005E023C">
        <w:rPr>
          <w:rFonts w:ascii="Arial" w:hAnsi="Arial" w:cs="David" w:hint="cs"/>
          <w:i/>
          <w:iCs/>
          <w:sz w:val="24"/>
          <w:szCs w:val="24"/>
          <w:rtl/>
        </w:rPr>
        <w:t xml:space="preserve"> בהתאם לנקבע במכרז]</w:t>
      </w:r>
    </w:p>
    <w:p w:rsidR="005E023C" w:rsidRPr="005E023C" w:rsidRDefault="005E023C" w:rsidP="005E023C">
      <w:pPr>
        <w:numPr>
          <w:ilvl w:val="2"/>
          <w:numId w:val="42"/>
        </w:numPr>
        <w:tabs>
          <w:tab w:val="left" w:pos="2359"/>
        </w:tabs>
        <w:spacing w:after="0" w:line="360" w:lineRule="auto"/>
        <w:ind w:left="2359" w:hanging="567"/>
        <w:jc w:val="both"/>
        <w:rPr>
          <w:rFonts w:ascii="Arial" w:hAnsi="Arial" w:cs="David"/>
          <w:sz w:val="24"/>
          <w:szCs w:val="24"/>
          <w:rtl/>
        </w:rPr>
      </w:pPr>
      <w:r w:rsidRPr="005E023C">
        <w:rPr>
          <w:rFonts w:ascii="Arial" w:hAnsi="Arial" w:cs="David"/>
          <w:b/>
          <w:bCs/>
          <w:sz w:val="24"/>
          <w:szCs w:val="24"/>
          <w:rtl/>
        </w:rPr>
        <w:t>מדד התחלתי</w:t>
      </w:r>
      <w:r w:rsidRPr="005E023C">
        <w:rPr>
          <w:rFonts w:ascii="Arial" w:hAnsi="Arial" w:cs="David"/>
          <w:sz w:val="24"/>
          <w:szCs w:val="24"/>
          <w:rtl/>
        </w:rPr>
        <w:t xml:space="preserve"> – המדד הידוע בתאריך </w:t>
      </w:r>
      <w:r w:rsidRPr="005E023C">
        <w:rPr>
          <w:rFonts w:ascii="Arial" w:hAnsi="Arial" w:cs="David"/>
          <w:b/>
          <w:bCs/>
          <w:sz w:val="24"/>
          <w:szCs w:val="24"/>
          <w:rtl/>
        </w:rPr>
        <w:t>התחלת</w:t>
      </w:r>
      <w:r w:rsidRPr="005E023C">
        <w:rPr>
          <w:rFonts w:ascii="Arial" w:hAnsi="Arial" w:cs="David"/>
          <w:sz w:val="24"/>
          <w:szCs w:val="24"/>
          <w:rtl/>
        </w:rPr>
        <w:t xml:space="preserve"> ההצמדה</w:t>
      </w:r>
      <w:r w:rsidRPr="005E023C">
        <w:rPr>
          <w:rFonts w:ascii="Arial" w:hAnsi="Arial" w:cs="David" w:hint="cs"/>
          <w:sz w:val="24"/>
          <w:szCs w:val="24"/>
          <w:rtl/>
        </w:rPr>
        <w:t xml:space="preserve">, מדד חודש: </w:t>
      </w:r>
      <w:r w:rsidRPr="005E023C">
        <w:rPr>
          <w:rFonts w:ascii="Arial" w:hAnsi="Arial" w:cs="David" w:hint="cs"/>
          <w:sz w:val="24"/>
          <w:szCs w:val="24"/>
          <w:u w:val="single"/>
          <w:rtl/>
        </w:rPr>
        <w:t xml:space="preserve">               </w:t>
      </w:r>
      <w:r w:rsidRPr="005E023C">
        <w:rPr>
          <w:rFonts w:ascii="Arial" w:hAnsi="Arial" w:cs="David" w:hint="cs"/>
          <w:sz w:val="24"/>
          <w:szCs w:val="24"/>
          <w:rtl/>
        </w:rPr>
        <w:t xml:space="preserve">. </w:t>
      </w:r>
      <w:r w:rsidRPr="005E023C">
        <w:rPr>
          <w:rFonts w:ascii="Arial" w:hAnsi="Arial" w:cs="David" w:hint="cs"/>
          <w:i/>
          <w:iCs/>
          <w:sz w:val="24"/>
          <w:szCs w:val="24"/>
          <w:rtl/>
        </w:rPr>
        <w:t>[</w:t>
      </w:r>
      <w:r w:rsidRPr="005E023C">
        <w:rPr>
          <w:rFonts w:ascii="Arial" w:hAnsi="Arial" w:cs="David" w:hint="cs"/>
          <w:sz w:val="24"/>
          <w:szCs w:val="24"/>
          <w:rtl/>
        </w:rPr>
        <w:t xml:space="preserve">יש </w:t>
      </w:r>
      <w:r w:rsidRPr="005E023C">
        <w:rPr>
          <w:rFonts w:ascii="Arial" w:hAnsi="Arial" w:cs="David" w:hint="cs"/>
          <w:i/>
          <w:iCs/>
          <w:sz w:val="24"/>
          <w:szCs w:val="24"/>
          <w:rtl/>
        </w:rPr>
        <w:t>לעדכן את התאריך בהתאם לנקבע במכרז]</w:t>
      </w:r>
    </w:p>
    <w:p w:rsidR="005E023C" w:rsidRPr="005E023C" w:rsidRDefault="005E023C" w:rsidP="005E023C">
      <w:pPr>
        <w:numPr>
          <w:ilvl w:val="2"/>
          <w:numId w:val="42"/>
        </w:numPr>
        <w:tabs>
          <w:tab w:val="left" w:pos="2359"/>
        </w:tabs>
        <w:spacing w:after="0" w:line="360" w:lineRule="auto"/>
        <w:ind w:left="1982" w:hanging="190"/>
        <w:jc w:val="both"/>
        <w:rPr>
          <w:rFonts w:ascii="Arial" w:hAnsi="Arial" w:cs="David"/>
          <w:sz w:val="24"/>
          <w:szCs w:val="24"/>
          <w:rtl/>
        </w:rPr>
      </w:pPr>
      <w:r w:rsidRPr="005E023C">
        <w:rPr>
          <w:rFonts w:ascii="Arial" w:hAnsi="Arial" w:cs="David"/>
          <w:b/>
          <w:bCs/>
          <w:sz w:val="24"/>
          <w:szCs w:val="24"/>
          <w:rtl/>
        </w:rPr>
        <w:t>המדד הקובע</w:t>
      </w:r>
      <w:r w:rsidRPr="005E023C">
        <w:rPr>
          <w:rFonts w:ascii="Arial" w:hAnsi="Arial" w:cs="David"/>
          <w:sz w:val="24"/>
          <w:szCs w:val="24"/>
          <w:rtl/>
        </w:rPr>
        <w:t xml:space="preserve"> – המדד האחרון הידוע ביום מועד ביצוע ההצמדה.</w:t>
      </w:r>
      <w:r w:rsidRPr="005E023C">
        <w:rPr>
          <w:rFonts w:ascii="Arial" w:hAnsi="Arial" w:cs="David" w:hint="cs"/>
          <w:sz w:val="24"/>
          <w:szCs w:val="24"/>
          <w:rtl/>
        </w:rPr>
        <w:t xml:space="preserve"> </w:t>
      </w:r>
    </w:p>
    <w:p w:rsidR="005E023C" w:rsidRPr="005E023C" w:rsidRDefault="005E023C" w:rsidP="005E023C">
      <w:pPr>
        <w:numPr>
          <w:ilvl w:val="2"/>
          <w:numId w:val="42"/>
        </w:numPr>
        <w:tabs>
          <w:tab w:val="left" w:pos="2359"/>
        </w:tabs>
        <w:spacing w:after="0" w:line="360" w:lineRule="auto"/>
        <w:ind w:left="2359" w:hanging="567"/>
        <w:jc w:val="both"/>
        <w:rPr>
          <w:rFonts w:ascii="Arial" w:hAnsi="Arial" w:cs="David"/>
          <w:sz w:val="24"/>
          <w:szCs w:val="24"/>
          <w:rtl/>
        </w:rPr>
      </w:pPr>
      <w:r w:rsidRPr="005E023C">
        <w:rPr>
          <w:rFonts w:ascii="Arial" w:hAnsi="Arial" w:cs="David"/>
          <w:sz w:val="24"/>
          <w:szCs w:val="24"/>
          <w:rtl/>
        </w:rPr>
        <w:t xml:space="preserve">הצמדה שלילית – הצמדה </w:t>
      </w:r>
      <w:r w:rsidRPr="005E023C">
        <w:rPr>
          <w:rFonts w:ascii="Arial" w:hAnsi="Arial" w:cs="David"/>
          <w:b/>
          <w:bCs/>
          <w:sz w:val="24"/>
          <w:szCs w:val="24"/>
          <w:rtl/>
        </w:rPr>
        <w:t>המבוצעת</w:t>
      </w:r>
      <w:r w:rsidRPr="005E023C">
        <w:rPr>
          <w:rFonts w:ascii="Arial" w:hAnsi="Arial" w:cs="David"/>
          <w:sz w:val="24"/>
          <w:szCs w:val="24"/>
          <w:rtl/>
        </w:rPr>
        <w:t xml:space="preserve"> כאשר המדד או הרכב המדדים הקובע ירד אל מתחת לשיעור המדד ההתחלתי.</w:t>
      </w:r>
    </w:p>
    <w:p w:rsidR="005E023C" w:rsidRPr="005E023C" w:rsidRDefault="005E023C" w:rsidP="005E023C">
      <w:pPr>
        <w:numPr>
          <w:ilvl w:val="2"/>
          <w:numId w:val="42"/>
        </w:numPr>
        <w:tabs>
          <w:tab w:val="left" w:pos="2359"/>
        </w:tabs>
        <w:spacing w:after="0" w:line="360" w:lineRule="auto"/>
        <w:ind w:left="2359" w:hanging="567"/>
        <w:jc w:val="both"/>
        <w:rPr>
          <w:rFonts w:ascii="Arial" w:hAnsi="Arial" w:cs="David"/>
          <w:sz w:val="24"/>
          <w:szCs w:val="24"/>
          <w:rtl/>
        </w:rPr>
      </w:pPr>
      <w:r w:rsidRPr="005E023C">
        <w:rPr>
          <w:rFonts w:ascii="Arial" w:hAnsi="Arial" w:cs="David"/>
          <w:b/>
          <w:bCs/>
          <w:sz w:val="24"/>
          <w:szCs w:val="24"/>
          <w:rtl/>
        </w:rPr>
        <w:t>מדד המחירים לצרכן</w:t>
      </w:r>
      <w:r w:rsidRPr="005E023C">
        <w:rPr>
          <w:rFonts w:ascii="Arial" w:hAnsi="Arial" w:cs="David"/>
          <w:sz w:val="24"/>
          <w:szCs w:val="24"/>
          <w:rtl/>
        </w:rPr>
        <w:t xml:space="preserve"> – </w:t>
      </w:r>
      <w:r w:rsidRPr="005E023C">
        <w:rPr>
          <w:rFonts w:ascii="Arial" w:hAnsi="Arial" w:cs="David"/>
          <w:b/>
          <w:bCs/>
          <w:sz w:val="24"/>
          <w:szCs w:val="24"/>
          <w:rtl/>
        </w:rPr>
        <w:t>כפי</w:t>
      </w:r>
      <w:r w:rsidRPr="005E023C">
        <w:rPr>
          <w:rFonts w:ascii="Arial" w:hAnsi="Arial" w:cs="David"/>
          <w:sz w:val="24"/>
          <w:szCs w:val="24"/>
          <w:rtl/>
        </w:rPr>
        <w:t xml:space="preserve"> שמפורסם על ידי הלשכה המרכזית לסטטיסטיקה או מי שהוסמך על ידי ממשלת ישראל להחליפה.</w:t>
      </w:r>
      <w:r w:rsidRPr="005E023C">
        <w:rPr>
          <w:rFonts w:ascii="Arial" w:hAnsi="Arial" w:cs="David" w:hint="cs"/>
          <w:sz w:val="24"/>
          <w:szCs w:val="24"/>
          <w:rtl/>
        </w:rPr>
        <w:t xml:space="preserve"> </w:t>
      </w:r>
    </w:p>
    <w:p w:rsidR="005E023C" w:rsidRPr="005E023C" w:rsidRDefault="005E023C" w:rsidP="005E023C">
      <w:pPr>
        <w:numPr>
          <w:ilvl w:val="1"/>
          <w:numId w:val="42"/>
        </w:numPr>
        <w:spacing w:after="0" w:line="360" w:lineRule="auto"/>
        <w:ind w:left="1273" w:hanging="567"/>
        <w:jc w:val="both"/>
        <w:rPr>
          <w:rFonts w:ascii="Times New Roman" w:hAnsi="Times New Roman" w:cs="David"/>
          <w:sz w:val="24"/>
          <w:szCs w:val="24"/>
          <w:u w:val="single"/>
          <w:rtl/>
        </w:rPr>
      </w:pPr>
      <w:r w:rsidRPr="005E023C">
        <w:rPr>
          <w:rFonts w:ascii="Times New Roman" w:hAnsi="Times New Roman" w:cs="David" w:hint="cs"/>
          <w:sz w:val="24"/>
          <w:szCs w:val="24"/>
          <w:u w:val="single"/>
          <w:rtl/>
        </w:rPr>
        <w:t>ע</w:t>
      </w:r>
      <w:r w:rsidRPr="005E023C">
        <w:rPr>
          <w:rFonts w:ascii="Times New Roman" w:hAnsi="Times New Roman" w:cs="David"/>
          <w:sz w:val="24"/>
          <w:szCs w:val="24"/>
          <w:u w:val="single"/>
          <w:rtl/>
        </w:rPr>
        <w:t xml:space="preserve">קרונות ביצוע הצמדה </w:t>
      </w:r>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r w:rsidRPr="005E023C">
        <w:rPr>
          <w:rFonts w:ascii="Arial" w:hAnsi="Arial" w:cs="David"/>
          <w:sz w:val="24"/>
          <w:szCs w:val="24"/>
          <w:rtl/>
        </w:rPr>
        <w:t>המחירים</w:t>
      </w:r>
      <w:r w:rsidRPr="005E023C">
        <w:rPr>
          <w:rFonts w:ascii="Arial" w:hAnsi="Arial" w:cs="David"/>
          <w:sz w:val="24"/>
          <w:szCs w:val="24"/>
        </w:rPr>
        <w:t xml:space="preserve"> </w:t>
      </w:r>
      <w:r w:rsidRPr="005E023C">
        <w:rPr>
          <w:rFonts w:ascii="Arial" w:hAnsi="Arial" w:cs="David"/>
          <w:sz w:val="24"/>
          <w:szCs w:val="24"/>
          <w:rtl/>
        </w:rPr>
        <w:t>יוצמדו</w:t>
      </w:r>
      <w:r w:rsidRPr="005E023C">
        <w:rPr>
          <w:rFonts w:ascii="Arial" w:hAnsi="Arial" w:cs="David"/>
          <w:sz w:val="24"/>
          <w:szCs w:val="24"/>
        </w:rPr>
        <w:t xml:space="preserve"> </w:t>
      </w:r>
      <w:r w:rsidRPr="005E023C">
        <w:rPr>
          <w:rFonts w:ascii="Arial" w:hAnsi="Arial" w:cs="David"/>
          <w:sz w:val="24"/>
          <w:szCs w:val="24"/>
          <w:rtl/>
        </w:rPr>
        <w:t>לשינויים</w:t>
      </w:r>
      <w:r w:rsidRPr="005E023C">
        <w:rPr>
          <w:rFonts w:ascii="Arial" w:hAnsi="Arial" w:cs="David"/>
          <w:sz w:val="24"/>
          <w:szCs w:val="24"/>
        </w:rPr>
        <w:t xml:space="preserve"> </w:t>
      </w:r>
      <w:r w:rsidRPr="005E023C">
        <w:rPr>
          <w:rFonts w:ascii="Arial" w:hAnsi="Arial" w:cs="David"/>
          <w:sz w:val="24"/>
          <w:szCs w:val="24"/>
          <w:rtl/>
        </w:rPr>
        <w:t>ב</w:t>
      </w:r>
      <w:r w:rsidRPr="005E023C">
        <w:rPr>
          <w:rFonts w:ascii="Arial" w:hAnsi="Arial" w:cs="David" w:hint="cs"/>
          <w:sz w:val="24"/>
          <w:szCs w:val="24"/>
          <w:rtl/>
        </w:rPr>
        <w:softHyphen/>
      </w:r>
      <w:r w:rsidRPr="005E023C">
        <w:rPr>
          <w:rFonts w:ascii="Arial" w:hAnsi="Arial" w:cs="David" w:hint="cs"/>
          <w:sz w:val="24"/>
          <w:szCs w:val="24"/>
          <w:u w:val="single"/>
          <w:rtl/>
        </w:rPr>
        <w:t xml:space="preserve">מדד המחירים לצרכן </w:t>
      </w:r>
      <w:r w:rsidRPr="005E023C">
        <w:rPr>
          <w:rFonts w:ascii="Arial" w:hAnsi="Arial" w:cs="David"/>
          <w:sz w:val="24"/>
          <w:szCs w:val="24"/>
          <w:rtl/>
        </w:rPr>
        <w:t>(להלן</w:t>
      </w:r>
      <w:r w:rsidRPr="005E023C">
        <w:rPr>
          <w:rFonts w:ascii="Arial" w:hAnsi="Arial" w:cs="David" w:hint="cs"/>
          <w:sz w:val="24"/>
          <w:szCs w:val="24"/>
          <w:rtl/>
        </w:rPr>
        <w:t>:</w:t>
      </w:r>
      <w:r w:rsidRPr="005E023C">
        <w:rPr>
          <w:rFonts w:ascii="Arial" w:hAnsi="Arial" w:cs="David"/>
          <w:sz w:val="24"/>
          <w:szCs w:val="24"/>
          <w:rtl/>
        </w:rPr>
        <w:t xml:space="preserve"> </w:t>
      </w:r>
      <w:r w:rsidRPr="005E023C">
        <w:rPr>
          <w:rFonts w:ascii="Arial" w:hAnsi="Arial" w:cs="David" w:hint="cs"/>
          <w:sz w:val="24"/>
          <w:szCs w:val="24"/>
          <w:rtl/>
        </w:rPr>
        <w:t>"</w:t>
      </w:r>
      <w:r w:rsidRPr="005E023C">
        <w:rPr>
          <w:rFonts w:ascii="Arial" w:hAnsi="Arial" w:cs="David"/>
          <w:sz w:val="24"/>
          <w:szCs w:val="24"/>
          <w:rtl/>
        </w:rPr>
        <w:t>המדד</w:t>
      </w:r>
      <w:r w:rsidRPr="005E023C">
        <w:rPr>
          <w:rFonts w:ascii="Arial" w:hAnsi="Arial" w:cs="David" w:hint="cs"/>
          <w:sz w:val="24"/>
          <w:szCs w:val="24"/>
          <w:rtl/>
        </w:rPr>
        <w:t>"</w:t>
      </w:r>
      <w:r w:rsidRPr="005E023C">
        <w:rPr>
          <w:rFonts w:ascii="Arial" w:hAnsi="Arial" w:cs="David"/>
          <w:sz w:val="24"/>
          <w:szCs w:val="24"/>
          <w:rtl/>
        </w:rPr>
        <w:t>).</w:t>
      </w:r>
      <w:r w:rsidRPr="005E023C">
        <w:rPr>
          <w:rFonts w:ascii="Arial" w:hAnsi="Arial" w:cs="David"/>
          <w:sz w:val="24"/>
          <w:szCs w:val="24"/>
        </w:rPr>
        <w:t xml:space="preserve"> </w:t>
      </w:r>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r w:rsidRPr="005E023C">
        <w:rPr>
          <w:rFonts w:ascii="Arial" w:hAnsi="Arial" w:cs="David" w:hint="cs"/>
          <w:sz w:val="24"/>
          <w:szCs w:val="24"/>
          <w:rtl/>
        </w:rPr>
        <w:t>סכום ההצמדה שיחושב יתווסף (או יופחת, אם חלה ירידה במדד הרלוונטי) לתעריפים שנקבעו בהתקשרות.</w:t>
      </w:r>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r w:rsidRPr="005E023C">
        <w:rPr>
          <w:rFonts w:ascii="Arial" w:hAnsi="Arial" w:cs="David" w:hint="cs"/>
          <w:sz w:val="24"/>
          <w:szCs w:val="24"/>
          <w:rtl/>
        </w:rPr>
        <w:t>ביצוע הצמדה יהיה גם במקרים שבהם מדובר בהצמדה שלילית.</w:t>
      </w:r>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r w:rsidRPr="005E023C">
        <w:rPr>
          <w:rFonts w:ascii="Arial" w:hAnsi="Arial" w:cs="David" w:hint="cs"/>
          <w:sz w:val="24"/>
          <w:szCs w:val="24"/>
          <w:rtl/>
        </w:rPr>
        <w:t xml:space="preserve">ביצוע ההצמדה יהיה במועד קבלת הטובין / מועד קבלת החשבונית במשרד </w:t>
      </w:r>
      <w:r w:rsidRPr="005E023C">
        <w:rPr>
          <w:rFonts w:ascii="Arial" w:hAnsi="Arial" w:cs="David" w:hint="cs"/>
          <w:i/>
          <w:iCs/>
          <w:sz w:val="24"/>
          <w:szCs w:val="24"/>
          <w:rtl/>
        </w:rPr>
        <w:t>[יש למחוק את המיותר]</w:t>
      </w:r>
    </w:p>
    <w:p w:rsidR="005E023C" w:rsidRPr="005E023C" w:rsidRDefault="005E023C" w:rsidP="005E023C">
      <w:pPr>
        <w:keepNext/>
        <w:numPr>
          <w:ilvl w:val="1"/>
          <w:numId w:val="42"/>
        </w:numPr>
        <w:spacing w:after="0" w:line="360" w:lineRule="auto"/>
        <w:ind w:left="1276" w:hanging="567"/>
        <w:jc w:val="both"/>
        <w:rPr>
          <w:rFonts w:ascii="Times New Roman" w:hAnsi="Times New Roman" w:cs="David"/>
          <w:sz w:val="24"/>
          <w:szCs w:val="24"/>
          <w:u w:val="single"/>
        </w:rPr>
      </w:pPr>
      <w:r w:rsidRPr="005E023C">
        <w:rPr>
          <w:rFonts w:ascii="Times New Roman" w:hAnsi="Times New Roman" w:cs="David" w:hint="cs"/>
          <w:sz w:val="24"/>
          <w:szCs w:val="24"/>
          <w:u w:val="single"/>
          <w:rtl/>
        </w:rPr>
        <w:t xml:space="preserve">מנגנון </w:t>
      </w:r>
      <w:r w:rsidRPr="005E023C">
        <w:rPr>
          <w:rFonts w:ascii="Times New Roman" w:hAnsi="Times New Roman" w:cs="David" w:hint="eastAsia"/>
          <w:sz w:val="24"/>
          <w:szCs w:val="24"/>
          <w:u w:val="single"/>
          <w:rtl/>
        </w:rPr>
        <w:t>ביצוע</w:t>
      </w:r>
      <w:r w:rsidRPr="005E023C">
        <w:rPr>
          <w:rFonts w:ascii="Times New Roman" w:hAnsi="Times New Roman" w:cs="David"/>
          <w:sz w:val="24"/>
          <w:szCs w:val="24"/>
          <w:u w:val="single"/>
          <w:rtl/>
        </w:rPr>
        <w:t xml:space="preserve"> </w:t>
      </w:r>
      <w:r w:rsidRPr="005E023C">
        <w:rPr>
          <w:rFonts w:ascii="Times New Roman" w:hAnsi="Times New Roman" w:cs="David" w:hint="eastAsia"/>
          <w:sz w:val="24"/>
          <w:szCs w:val="24"/>
          <w:u w:val="single"/>
          <w:rtl/>
        </w:rPr>
        <w:t>הצמדה</w:t>
      </w:r>
    </w:p>
    <w:p w:rsidR="005E023C" w:rsidRPr="005E023C" w:rsidRDefault="005E023C" w:rsidP="005E023C">
      <w:pPr>
        <w:numPr>
          <w:ilvl w:val="2"/>
          <w:numId w:val="42"/>
        </w:numPr>
        <w:spacing w:after="0" w:line="360" w:lineRule="auto"/>
        <w:ind w:left="1982" w:hanging="709"/>
        <w:jc w:val="both"/>
        <w:rPr>
          <w:rFonts w:ascii="Times New Roman" w:hAnsi="Times New Roman" w:cs="David"/>
          <w:sz w:val="24"/>
          <w:szCs w:val="24"/>
        </w:rPr>
      </w:pPr>
      <w:bookmarkStart w:id="1" w:name="_Ref353196419"/>
      <w:r w:rsidRPr="005E023C">
        <w:rPr>
          <w:rFonts w:ascii="Arial" w:hAnsi="Arial" w:cs="David"/>
          <w:sz w:val="24"/>
          <w:szCs w:val="24"/>
          <w:rtl/>
        </w:rPr>
        <w:t>ביצוע ההצמדה יחל לאחר תום 18 חודשים מ</w:t>
      </w:r>
      <w:r w:rsidRPr="005E023C">
        <w:rPr>
          <w:rFonts w:ascii="Arial" w:hAnsi="Arial" w:cs="David" w:hint="cs"/>
          <w:sz w:val="24"/>
          <w:szCs w:val="24"/>
          <w:rtl/>
        </w:rPr>
        <w:t xml:space="preserve">תאריך </w:t>
      </w:r>
      <w:r w:rsidRPr="005E023C">
        <w:rPr>
          <w:rFonts w:ascii="Arial" w:hAnsi="Arial" w:cs="David"/>
          <w:sz w:val="24"/>
          <w:szCs w:val="24"/>
          <w:rtl/>
        </w:rPr>
        <w:t>הבסיס</w:t>
      </w:r>
      <w:r w:rsidRPr="005E023C">
        <w:rPr>
          <w:rFonts w:ascii="Arial" w:hAnsi="Arial" w:cs="David" w:hint="cs"/>
          <w:sz w:val="24"/>
          <w:szCs w:val="24"/>
          <w:rtl/>
        </w:rPr>
        <w:t xml:space="preserve">, למעט במקרה המפורט בסעיף </w:t>
      </w:r>
      <w:r w:rsidRPr="005E023C">
        <w:rPr>
          <w:rFonts w:ascii="Arial" w:hAnsi="Arial" w:cs="David"/>
          <w:sz w:val="24"/>
          <w:szCs w:val="24"/>
        </w:rPr>
        <w:t>12.3.3</w:t>
      </w:r>
      <w:r w:rsidRPr="005E023C">
        <w:rPr>
          <w:rFonts w:ascii="Arial" w:hAnsi="Arial" w:cs="David"/>
          <w:sz w:val="24"/>
          <w:szCs w:val="24"/>
          <w:rtl/>
        </w:rPr>
        <w:t xml:space="preserve"> </w:t>
      </w:r>
      <w:r w:rsidRPr="005E023C">
        <w:rPr>
          <w:rFonts w:ascii="Times New Roman" w:hAnsi="Times New Roman" w:cs="David" w:hint="cs"/>
          <w:sz w:val="24"/>
          <w:szCs w:val="24"/>
          <w:rtl/>
        </w:rPr>
        <w:t>המדד הידוע ביום זה ייקבע כמדד ההתחלתי.</w:t>
      </w:r>
      <w:bookmarkEnd w:id="1"/>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bookmarkStart w:id="2" w:name="_Ref353709105"/>
      <w:r w:rsidRPr="005E023C">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5E023C" w:rsidRPr="005E023C" w:rsidRDefault="005E023C" w:rsidP="005E023C">
      <w:pPr>
        <w:numPr>
          <w:ilvl w:val="2"/>
          <w:numId w:val="42"/>
        </w:numPr>
        <w:spacing w:after="0" w:line="360" w:lineRule="auto"/>
        <w:ind w:left="1982" w:hanging="709"/>
        <w:jc w:val="both"/>
        <w:rPr>
          <w:rFonts w:ascii="Arial" w:hAnsi="Arial" w:cs="David"/>
          <w:sz w:val="24"/>
          <w:szCs w:val="24"/>
        </w:rPr>
      </w:pPr>
      <w:bookmarkStart w:id="3" w:name="_Ref353709015"/>
      <w:r w:rsidRPr="005E023C">
        <w:rPr>
          <w:rFonts w:ascii="Arial" w:hAnsi="Arial" w:cs="David"/>
          <w:sz w:val="24"/>
          <w:szCs w:val="24"/>
          <w:rtl/>
        </w:rPr>
        <w:t xml:space="preserve">על אף </w:t>
      </w:r>
      <w:r w:rsidRPr="005E023C">
        <w:rPr>
          <w:rFonts w:ascii="Arial" w:hAnsi="Arial" w:cs="David" w:hint="cs"/>
          <w:sz w:val="24"/>
          <w:szCs w:val="24"/>
          <w:rtl/>
        </w:rPr>
        <w:t xml:space="preserve">האמור בסעיף </w:t>
      </w:r>
      <w:r w:rsidRPr="005E023C">
        <w:rPr>
          <w:rFonts w:ascii="Arial" w:hAnsi="Arial" w:cs="David"/>
          <w:sz w:val="24"/>
          <w:szCs w:val="24"/>
        </w:rPr>
        <w:t>12.3.1</w:t>
      </w:r>
      <w:r w:rsidRPr="005E023C">
        <w:rPr>
          <w:rFonts w:ascii="Arial" w:hAnsi="Arial" w:cs="David" w:hint="cs"/>
          <w:sz w:val="24"/>
          <w:szCs w:val="24"/>
          <w:rtl/>
        </w:rPr>
        <w:t>,</w:t>
      </w:r>
      <w:r w:rsidRPr="005E023C">
        <w:rPr>
          <w:rFonts w:ascii="Arial" w:hAnsi="Arial" w:cs="David"/>
          <w:sz w:val="24"/>
          <w:szCs w:val="24"/>
        </w:rPr>
        <w:t xml:space="preserve"> </w:t>
      </w:r>
      <w:r w:rsidRPr="005E023C">
        <w:rPr>
          <w:rFonts w:ascii="Arial" w:hAnsi="Arial" w:cs="David"/>
          <w:sz w:val="24"/>
          <w:szCs w:val="24"/>
          <w:rtl/>
        </w:rPr>
        <w:t>אם</w:t>
      </w:r>
      <w:r w:rsidRPr="005E023C">
        <w:rPr>
          <w:rFonts w:ascii="Arial" w:hAnsi="Arial" w:cs="David"/>
          <w:sz w:val="24"/>
          <w:szCs w:val="24"/>
        </w:rPr>
        <w:t xml:space="preserve"> </w:t>
      </w:r>
      <w:r w:rsidRPr="005E023C">
        <w:rPr>
          <w:rFonts w:ascii="Arial" w:hAnsi="Arial" w:cs="David"/>
          <w:sz w:val="24"/>
          <w:szCs w:val="24"/>
          <w:rtl/>
        </w:rPr>
        <w:t>ב</w:t>
      </w:r>
      <w:r w:rsidRPr="005E023C">
        <w:rPr>
          <w:rFonts w:ascii="Arial" w:hAnsi="Arial" w:cs="David" w:hint="cs"/>
          <w:sz w:val="24"/>
          <w:szCs w:val="24"/>
          <w:rtl/>
        </w:rPr>
        <w:t>מועד מסוים (להלן: "יום השינוי") ב</w:t>
      </w:r>
      <w:r w:rsidRPr="005E023C">
        <w:rPr>
          <w:rFonts w:ascii="Arial" w:hAnsi="Arial" w:cs="David"/>
          <w:sz w:val="24"/>
          <w:szCs w:val="24"/>
          <w:rtl/>
        </w:rPr>
        <w:t>מהלך</w:t>
      </w:r>
      <w:r w:rsidRPr="005E023C">
        <w:rPr>
          <w:rFonts w:ascii="Arial" w:hAnsi="Arial" w:cs="David"/>
          <w:sz w:val="24"/>
          <w:szCs w:val="24"/>
        </w:rPr>
        <w:t xml:space="preserve"> 18 </w:t>
      </w:r>
      <w:r w:rsidRPr="005E023C">
        <w:rPr>
          <w:rFonts w:ascii="Arial" w:hAnsi="Arial" w:cs="David" w:hint="cs"/>
          <w:sz w:val="24"/>
          <w:szCs w:val="24"/>
          <w:rtl/>
        </w:rPr>
        <w:t xml:space="preserve"> </w:t>
      </w:r>
      <w:r w:rsidRPr="005E023C">
        <w:rPr>
          <w:rFonts w:ascii="Arial" w:hAnsi="Arial" w:cs="David"/>
          <w:sz w:val="24"/>
          <w:szCs w:val="24"/>
          <w:rtl/>
        </w:rPr>
        <w:t>החודשים</w:t>
      </w:r>
      <w:r w:rsidRPr="005E023C">
        <w:rPr>
          <w:rFonts w:ascii="Arial" w:hAnsi="Arial" w:cs="David"/>
          <w:sz w:val="24"/>
          <w:szCs w:val="24"/>
        </w:rPr>
        <w:t xml:space="preserve"> </w:t>
      </w:r>
      <w:r w:rsidRPr="005E023C">
        <w:rPr>
          <w:rFonts w:ascii="Arial" w:hAnsi="Arial" w:cs="David"/>
          <w:sz w:val="24"/>
          <w:szCs w:val="24"/>
          <w:rtl/>
        </w:rPr>
        <w:t>הראשוני</w:t>
      </w:r>
      <w:r w:rsidRPr="005E023C">
        <w:rPr>
          <w:rFonts w:ascii="Arial" w:hAnsi="Arial" w:cs="David" w:hint="cs"/>
          <w:sz w:val="24"/>
          <w:szCs w:val="24"/>
          <w:rtl/>
        </w:rPr>
        <w:t>ם מתאריך הבסיס,</w:t>
      </w:r>
      <w:r w:rsidRPr="005E023C">
        <w:rPr>
          <w:rFonts w:ascii="Arial" w:hAnsi="Arial" w:cs="David"/>
          <w:sz w:val="24"/>
          <w:szCs w:val="24"/>
        </w:rPr>
        <w:t xml:space="preserve"> </w:t>
      </w:r>
      <w:r w:rsidRPr="005E023C">
        <w:rPr>
          <w:rFonts w:ascii="Arial" w:hAnsi="Arial" w:cs="David"/>
          <w:sz w:val="24"/>
          <w:szCs w:val="24"/>
          <w:rtl/>
        </w:rPr>
        <w:t>יחול</w:t>
      </w:r>
      <w:r w:rsidRPr="005E023C">
        <w:rPr>
          <w:rFonts w:ascii="Arial" w:hAnsi="Arial" w:cs="David"/>
          <w:sz w:val="24"/>
          <w:szCs w:val="24"/>
        </w:rPr>
        <w:t xml:space="preserve"> </w:t>
      </w:r>
      <w:r w:rsidRPr="005E023C">
        <w:rPr>
          <w:rFonts w:ascii="Arial" w:hAnsi="Arial" w:cs="David"/>
          <w:sz w:val="24"/>
          <w:szCs w:val="24"/>
          <w:rtl/>
        </w:rPr>
        <w:t>שינוי</w:t>
      </w:r>
      <w:r w:rsidRPr="005E023C">
        <w:rPr>
          <w:rFonts w:ascii="Arial" w:hAnsi="Arial" w:cs="David"/>
          <w:sz w:val="24"/>
          <w:szCs w:val="24"/>
        </w:rPr>
        <w:t xml:space="preserve"> </w:t>
      </w:r>
      <w:r w:rsidRPr="005E023C">
        <w:rPr>
          <w:rFonts w:ascii="Arial" w:hAnsi="Arial" w:cs="David"/>
          <w:sz w:val="24"/>
          <w:szCs w:val="24"/>
          <w:rtl/>
        </w:rPr>
        <w:t>במדד</w:t>
      </w:r>
      <w:r w:rsidRPr="005E023C">
        <w:rPr>
          <w:rFonts w:ascii="Arial" w:hAnsi="Arial" w:cs="David" w:hint="cs"/>
          <w:sz w:val="24"/>
          <w:szCs w:val="24"/>
          <w:rtl/>
        </w:rPr>
        <w:t xml:space="preserve"> </w:t>
      </w:r>
      <w:r w:rsidRPr="005E023C">
        <w:rPr>
          <w:rFonts w:ascii="Arial" w:hAnsi="Arial" w:cs="David"/>
          <w:sz w:val="24"/>
          <w:szCs w:val="24"/>
          <w:rtl/>
        </w:rPr>
        <w:t>–</w:t>
      </w:r>
      <w:r w:rsidRPr="005E023C">
        <w:rPr>
          <w:rFonts w:ascii="Arial" w:hAnsi="Arial" w:cs="David" w:hint="cs"/>
          <w:sz w:val="24"/>
          <w:szCs w:val="24"/>
          <w:rtl/>
        </w:rPr>
        <w:t xml:space="preserve"> כך ש</w:t>
      </w:r>
      <w:r w:rsidRPr="005E023C">
        <w:rPr>
          <w:rFonts w:ascii="Arial" w:hAnsi="Arial" w:cs="David"/>
          <w:sz w:val="24"/>
          <w:szCs w:val="24"/>
          <w:rtl/>
        </w:rPr>
        <w:t>יהיה גבוה בשיעור של</w:t>
      </w:r>
      <w:r w:rsidRPr="005E023C">
        <w:rPr>
          <w:rFonts w:ascii="Arial" w:hAnsi="Arial" w:cs="David"/>
          <w:sz w:val="24"/>
          <w:szCs w:val="24"/>
        </w:rPr>
        <w:t xml:space="preserve">4% </w:t>
      </w:r>
      <w:r w:rsidRPr="005E023C">
        <w:rPr>
          <w:rFonts w:ascii="Arial" w:hAnsi="Arial" w:cs="David"/>
          <w:sz w:val="24"/>
          <w:szCs w:val="24"/>
          <w:rtl/>
        </w:rPr>
        <w:t xml:space="preserve"> ויותר מ</w:t>
      </w:r>
      <w:r w:rsidRPr="005E023C">
        <w:rPr>
          <w:rFonts w:ascii="Arial" w:hAnsi="Arial" w:cs="David" w:hint="cs"/>
          <w:sz w:val="24"/>
          <w:szCs w:val="24"/>
          <w:rtl/>
        </w:rPr>
        <w:t>ה</w:t>
      </w:r>
      <w:r w:rsidRPr="005E023C">
        <w:rPr>
          <w:rFonts w:ascii="Arial" w:hAnsi="Arial" w:cs="David"/>
          <w:sz w:val="24"/>
          <w:szCs w:val="24"/>
          <w:rtl/>
        </w:rPr>
        <w:t xml:space="preserve">מדד </w:t>
      </w:r>
      <w:r w:rsidRPr="005E023C">
        <w:rPr>
          <w:rFonts w:ascii="Arial" w:hAnsi="Arial" w:cs="David" w:hint="cs"/>
          <w:sz w:val="24"/>
          <w:szCs w:val="24"/>
          <w:rtl/>
        </w:rPr>
        <w:t xml:space="preserve">הידוע בתאריך </w:t>
      </w:r>
      <w:r w:rsidRPr="005E023C">
        <w:rPr>
          <w:rFonts w:ascii="Arial" w:hAnsi="Arial" w:cs="David"/>
          <w:sz w:val="24"/>
          <w:szCs w:val="24"/>
          <w:rtl/>
        </w:rPr>
        <w:t xml:space="preserve">הבסיס, </w:t>
      </w:r>
      <w:r w:rsidRPr="005E023C">
        <w:rPr>
          <w:rFonts w:ascii="Arial" w:hAnsi="Arial" w:cs="David" w:hint="cs"/>
          <w:sz w:val="24"/>
          <w:szCs w:val="24"/>
          <w:rtl/>
        </w:rPr>
        <w:t xml:space="preserve">יחל חישוב ההצמדה </w:t>
      </w:r>
      <w:r w:rsidRPr="005E023C">
        <w:rPr>
          <w:rFonts w:ascii="Arial" w:hAnsi="Arial" w:cs="David" w:hint="eastAsia"/>
          <w:sz w:val="24"/>
          <w:szCs w:val="24"/>
          <w:rtl/>
        </w:rPr>
        <w:t>מנקודה</w:t>
      </w:r>
      <w:r w:rsidRPr="005E023C">
        <w:rPr>
          <w:rFonts w:ascii="Arial" w:hAnsi="Arial" w:cs="David"/>
          <w:sz w:val="24"/>
          <w:szCs w:val="24"/>
          <w:rtl/>
        </w:rPr>
        <w:t xml:space="preserve"> </w:t>
      </w:r>
      <w:r w:rsidRPr="005E023C">
        <w:rPr>
          <w:rFonts w:ascii="Arial" w:hAnsi="Arial" w:cs="David" w:hint="eastAsia"/>
          <w:sz w:val="24"/>
          <w:szCs w:val="24"/>
          <w:rtl/>
        </w:rPr>
        <w:t>זו</w:t>
      </w:r>
      <w:r w:rsidRPr="005E023C">
        <w:rPr>
          <w:rFonts w:ascii="Arial" w:hAnsi="Arial" w:cs="David"/>
          <w:sz w:val="24"/>
          <w:szCs w:val="24"/>
          <w:rtl/>
        </w:rPr>
        <w:t xml:space="preserve"> </w:t>
      </w:r>
      <w:r w:rsidRPr="005E023C">
        <w:rPr>
          <w:rFonts w:ascii="Arial" w:hAnsi="Arial" w:cs="David" w:hint="eastAsia"/>
          <w:sz w:val="24"/>
          <w:szCs w:val="24"/>
          <w:rtl/>
        </w:rPr>
        <w:t>ואילך</w:t>
      </w:r>
      <w:r w:rsidRPr="005E023C">
        <w:rPr>
          <w:rFonts w:ascii="Arial" w:hAnsi="Arial" w:cs="David" w:hint="cs"/>
          <w:sz w:val="24"/>
          <w:szCs w:val="24"/>
          <w:rtl/>
        </w:rPr>
        <w:t>, באופן הבא:</w:t>
      </w:r>
      <w:bookmarkEnd w:id="3"/>
    </w:p>
    <w:p w:rsidR="005E023C" w:rsidRPr="005E023C" w:rsidRDefault="005E023C" w:rsidP="005E023C">
      <w:pPr>
        <w:numPr>
          <w:ilvl w:val="3"/>
          <w:numId w:val="42"/>
        </w:numPr>
        <w:spacing w:after="0" w:line="360" w:lineRule="auto"/>
        <w:ind w:left="2833" w:hanging="851"/>
        <w:jc w:val="both"/>
        <w:rPr>
          <w:rFonts w:ascii="Arial" w:hAnsi="Arial" w:cs="David"/>
          <w:sz w:val="24"/>
          <w:szCs w:val="24"/>
        </w:rPr>
      </w:pPr>
      <w:r w:rsidRPr="005E023C">
        <w:rPr>
          <w:rFonts w:ascii="Arial" w:hAnsi="Arial" w:cs="David" w:hint="cs"/>
          <w:sz w:val="24"/>
          <w:szCs w:val="24"/>
          <w:rtl/>
        </w:rPr>
        <w:t>המדד הידוע ביום השינוי ייקבע כמדד ההתחלתי.</w:t>
      </w:r>
    </w:p>
    <w:p w:rsidR="005E023C" w:rsidRPr="005E023C" w:rsidRDefault="005E023C" w:rsidP="005E023C">
      <w:pPr>
        <w:numPr>
          <w:ilvl w:val="3"/>
          <w:numId w:val="42"/>
        </w:numPr>
        <w:spacing w:after="0" w:line="360" w:lineRule="auto"/>
        <w:ind w:left="2833" w:hanging="851"/>
        <w:jc w:val="both"/>
        <w:rPr>
          <w:rFonts w:ascii="Arial" w:hAnsi="Arial" w:cs="David"/>
          <w:sz w:val="24"/>
          <w:szCs w:val="24"/>
        </w:rPr>
      </w:pPr>
      <w:r w:rsidRPr="005E023C">
        <w:rPr>
          <w:rFonts w:ascii="Arial" w:hAnsi="Arial" w:cs="David" w:hint="cs"/>
          <w:sz w:val="24"/>
          <w:szCs w:val="24"/>
          <w:rtl/>
        </w:rPr>
        <w:t>ביצוע ההצמדה ייעשה בחלוף פרק הזמן שנקבע לביצוע הצמדות, כאמור בסעיף 12.3.2 לעיל</w:t>
      </w:r>
      <w:r w:rsidRPr="005E023C">
        <w:rPr>
          <w:rFonts w:ascii="Arial" w:hAnsi="Arial" w:cs="David"/>
          <w:sz w:val="24"/>
          <w:szCs w:val="24"/>
          <w:rtl/>
        </w:rPr>
        <w:t xml:space="preserve">. </w:t>
      </w:r>
    </w:p>
    <w:p w:rsidR="005E023C" w:rsidRPr="005E023C" w:rsidRDefault="005E023C" w:rsidP="005E023C">
      <w:pPr>
        <w:bidi w:val="0"/>
        <w:rPr>
          <w:rFonts w:ascii="Times New Roman" w:hAnsi="Times New Roman" w:cs="David"/>
          <w:sz w:val="24"/>
          <w:szCs w:val="24"/>
          <w:rtl/>
        </w:rPr>
      </w:pPr>
      <w:r w:rsidRPr="005E023C">
        <w:rPr>
          <w:rFonts w:ascii="Times New Roman" w:hAnsi="Times New Roman" w:cs="David"/>
          <w:sz w:val="24"/>
          <w:szCs w:val="24"/>
          <w:rtl/>
        </w:rPr>
        <w:br w:type="page"/>
      </w:r>
    </w:p>
    <w:p w:rsidR="005E023C" w:rsidRPr="005E023C" w:rsidRDefault="005E023C" w:rsidP="005E023C">
      <w:pPr>
        <w:tabs>
          <w:tab w:val="left" w:pos="1473"/>
        </w:tabs>
        <w:spacing w:line="360" w:lineRule="auto"/>
        <w:ind w:left="393" w:hanging="360"/>
        <w:rPr>
          <w:rFonts w:ascii="Times New Roman" w:hAnsi="Times New Roman" w:cs="David"/>
          <w:sz w:val="24"/>
          <w:szCs w:val="24"/>
          <w:rtl/>
        </w:rPr>
      </w:pPr>
    </w:p>
    <w:p w:rsidR="005E023C" w:rsidRPr="005E023C" w:rsidRDefault="005E023C" w:rsidP="005E023C">
      <w:pPr>
        <w:numPr>
          <w:ilvl w:val="0"/>
          <w:numId w:val="29"/>
        </w:numPr>
        <w:tabs>
          <w:tab w:val="left" w:pos="375"/>
          <w:tab w:val="num" w:pos="1332"/>
        </w:tabs>
        <w:spacing w:after="0" w:line="360" w:lineRule="auto"/>
        <w:ind w:hanging="2713"/>
        <w:rPr>
          <w:rFonts w:ascii="Times New Roman" w:hAnsi="Times New Roman" w:cs="David"/>
          <w:b/>
          <w:bCs/>
          <w:sz w:val="24"/>
          <w:szCs w:val="24"/>
          <w:u w:val="single"/>
        </w:rPr>
      </w:pPr>
      <w:r w:rsidRPr="005E023C">
        <w:rPr>
          <w:rFonts w:ascii="Times New Roman" w:hAnsi="Times New Roman" w:cs="David"/>
          <w:b/>
          <w:bCs/>
          <w:sz w:val="24"/>
          <w:szCs w:val="24"/>
          <w:u w:val="single"/>
          <w:rtl/>
        </w:rPr>
        <w:t>דרך תשלום התמורה</w:t>
      </w:r>
    </w:p>
    <w:p w:rsidR="005E023C" w:rsidRPr="005E023C" w:rsidRDefault="005E023C" w:rsidP="005E023C">
      <w:pPr>
        <w:numPr>
          <w:ilvl w:val="1"/>
          <w:numId w:val="30"/>
        </w:numPr>
        <w:tabs>
          <w:tab w:val="left" w:pos="933"/>
        </w:tabs>
        <w:spacing w:after="0" w:line="360" w:lineRule="auto"/>
        <w:rPr>
          <w:rFonts w:ascii="Times New Roman" w:hAnsi="Times New Roman" w:cs="David"/>
          <w:sz w:val="24"/>
          <w:szCs w:val="24"/>
        </w:rPr>
      </w:pPr>
      <w:r w:rsidRPr="005E023C">
        <w:rPr>
          <w:rFonts w:ascii="Times New Roman" w:hAnsi="Times New Roman" w:cs="David" w:hint="cs"/>
          <w:sz w:val="24"/>
          <w:szCs w:val="24"/>
          <w:rtl/>
        </w:rPr>
        <w:tab/>
      </w:r>
      <w:r w:rsidRPr="005E023C">
        <w:rPr>
          <w:rFonts w:ascii="Times New Roman" w:hAnsi="Times New Roman" w:cs="David"/>
          <w:sz w:val="24"/>
          <w:szCs w:val="24"/>
          <w:rtl/>
        </w:rPr>
        <w:t>אחת לחודש במהלך תקופת הסכם זה יעביר נותן השירותים למשרד חשבון</w:t>
      </w:r>
      <w:r w:rsidRPr="005E023C">
        <w:rPr>
          <w:rFonts w:ascii="Times New Roman" w:hAnsi="Times New Roman" w:cs="David" w:hint="cs"/>
          <w:b/>
          <w:bCs/>
          <w:sz w:val="24"/>
          <w:szCs w:val="24"/>
          <w:rtl/>
        </w:rPr>
        <w:t xml:space="preserve"> </w:t>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r>
      <w:r w:rsidRPr="005E023C">
        <w:rPr>
          <w:rFonts w:ascii="Times New Roman" w:hAnsi="Times New Roman" w:cs="David"/>
          <w:b/>
          <w:bCs/>
          <w:sz w:val="24"/>
          <w:szCs w:val="24"/>
          <w:rtl/>
        </w:rPr>
        <w:t xml:space="preserve"> </w:t>
      </w:r>
      <w:r w:rsidRPr="005E023C">
        <w:rPr>
          <w:rFonts w:ascii="Times New Roman" w:hAnsi="Times New Roman" w:cs="David"/>
          <w:sz w:val="24"/>
          <w:szCs w:val="24"/>
          <w:rtl/>
        </w:rPr>
        <w:t>מלווה בדין וחשבון על אספקת השירותים על ידו</w:t>
      </w:r>
      <w:r w:rsidRPr="005E023C">
        <w:rPr>
          <w:rFonts w:ascii="Times New Roman" w:hAnsi="Times New Roman" w:cs="David"/>
          <w:b/>
          <w:bCs/>
          <w:sz w:val="24"/>
          <w:szCs w:val="24"/>
          <w:rtl/>
        </w:rPr>
        <w:t>(להלן: "דרישת תשלום")</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בידי המשרד</w:t>
      </w:r>
      <w:r w:rsidRPr="005E023C">
        <w:rPr>
          <w:rFonts w:ascii="Times New Roman" w:hAnsi="Times New Roman" w:cs="David" w:hint="cs"/>
          <w:sz w:val="24"/>
          <w:szCs w:val="24"/>
          <w:rtl/>
        </w:rPr>
        <w:t xml:space="preserve"> הרשות</w:t>
      </w:r>
      <w:r w:rsidRPr="005E023C">
        <w:rPr>
          <w:rFonts w:ascii="Times New Roman" w:hAnsi="Times New Roman" w:cs="David"/>
          <w:sz w:val="24"/>
          <w:szCs w:val="24"/>
          <w:rtl/>
        </w:rPr>
        <w:t xml:space="preserve"> לאשר את דרישת התשלום ואת הדין וחשבון במלואן או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בחלקן.</w:t>
      </w:r>
    </w:p>
    <w:p w:rsidR="005E023C" w:rsidRPr="005E023C" w:rsidRDefault="005E023C" w:rsidP="005E023C">
      <w:pPr>
        <w:numPr>
          <w:ilvl w:val="1"/>
          <w:numId w:val="30"/>
        </w:num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על המשרד להודיע לנותן השירותים בתוך שלושים יום מיום קבלת הדין וחשבון, </w:t>
      </w:r>
      <w:r w:rsidRPr="005E023C">
        <w:rPr>
          <w:rFonts w:ascii="Times New Roman" w:hAnsi="Times New Roman" w:cs="David" w:hint="cs"/>
          <w:sz w:val="24"/>
          <w:szCs w:val="24"/>
          <w:rtl/>
        </w:rPr>
        <w:tab/>
      </w:r>
      <w:r w:rsidRPr="005E023C">
        <w:rPr>
          <w:rFonts w:ascii="Times New Roman" w:hAnsi="Times New Roman" w:cs="David"/>
          <w:sz w:val="24"/>
          <w:szCs w:val="24"/>
          <w:rtl/>
        </w:rPr>
        <w:t>איזה חלק</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מדרישת התשלום מקובל עליו, ולנמק מדוע לא קיבל את </w:t>
      </w:r>
      <w:r w:rsidRPr="005E023C">
        <w:rPr>
          <w:rFonts w:ascii="Times New Roman" w:hAnsi="Times New Roman" w:cs="David" w:hint="cs"/>
          <w:sz w:val="24"/>
          <w:szCs w:val="24"/>
          <w:rtl/>
        </w:rPr>
        <w:tab/>
      </w:r>
      <w:r w:rsidRPr="005E023C">
        <w:rPr>
          <w:rFonts w:ascii="Times New Roman" w:hAnsi="Times New Roman" w:cs="David"/>
          <w:sz w:val="24"/>
          <w:szCs w:val="24"/>
          <w:rtl/>
        </w:rPr>
        <w:t>החלקים שאינם מקובלים עליו.</w:t>
      </w:r>
    </w:p>
    <w:p w:rsidR="005E023C" w:rsidRPr="005E023C" w:rsidRDefault="005E023C" w:rsidP="005E023C">
      <w:pPr>
        <w:numPr>
          <w:ilvl w:val="1"/>
          <w:numId w:val="30"/>
        </w:numPr>
        <w:tabs>
          <w:tab w:val="clear" w:pos="768"/>
        </w:tabs>
        <w:spacing w:after="0" w:line="360" w:lineRule="auto"/>
        <w:ind w:left="1367" w:hanging="992"/>
        <w:rPr>
          <w:rFonts w:ascii="Times New Roman" w:hAnsi="Times New Roman" w:cs="David"/>
          <w:sz w:val="24"/>
          <w:szCs w:val="24"/>
        </w:rPr>
      </w:pPr>
      <w:r w:rsidRPr="005E023C">
        <w:rPr>
          <w:rFonts w:ascii="Times New Roman" w:hAnsi="Times New Roman" w:cs="David"/>
          <w:sz w:val="24"/>
          <w:szCs w:val="24"/>
          <w:rtl/>
        </w:rPr>
        <w:t xml:space="preserve">על נותן השירותים להגיש למשרד חשבונית לאחר אישור דרישת התשלום על-ידי </w:t>
      </w:r>
      <w:r w:rsidRPr="005E023C">
        <w:rPr>
          <w:rFonts w:ascii="Times New Roman" w:hAnsi="Times New Roman" w:cs="David" w:hint="cs"/>
          <w:sz w:val="24"/>
          <w:szCs w:val="24"/>
          <w:rtl/>
        </w:rPr>
        <w:tab/>
      </w:r>
      <w:r w:rsidRPr="005E023C">
        <w:rPr>
          <w:rFonts w:ascii="Times New Roman" w:hAnsi="Times New Roman" w:cs="David"/>
          <w:sz w:val="24"/>
          <w:szCs w:val="24"/>
          <w:rtl/>
        </w:rPr>
        <w:t>נציג המשרד.</w:t>
      </w:r>
    </w:p>
    <w:p w:rsidR="005E023C" w:rsidRPr="005E023C" w:rsidRDefault="005E023C" w:rsidP="005E023C">
      <w:pPr>
        <w:numPr>
          <w:ilvl w:val="1"/>
          <w:numId w:val="30"/>
        </w:numPr>
        <w:spacing w:after="0" w:line="360" w:lineRule="auto"/>
        <w:ind w:left="1367" w:hanging="974"/>
        <w:rPr>
          <w:rFonts w:ascii="Times New Roman" w:hAnsi="Times New Roman" w:cs="David"/>
          <w:sz w:val="24"/>
          <w:szCs w:val="24"/>
          <w:rtl/>
        </w:rPr>
      </w:pPr>
      <w:r w:rsidRPr="005E023C">
        <w:rPr>
          <w:rFonts w:ascii="Times New Roman" w:hAnsi="Times New Roman" w:cs="David"/>
          <w:sz w:val="24"/>
          <w:szCs w:val="24"/>
          <w:rtl/>
        </w:rPr>
        <w:t>תשלום התמורה עבור החלק מדרישת התשלום המקובל על ידי המשרד, ו</w:t>
      </w:r>
      <w:r w:rsidRPr="005E023C">
        <w:rPr>
          <w:rFonts w:ascii="Times New Roman" w:hAnsi="Times New Roman" w:cs="David" w:hint="cs"/>
          <w:sz w:val="24"/>
          <w:szCs w:val="24"/>
          <w:rtl/>
        </w:rPr>
        <w:t xml:space="preserve">אשר   </w:t>
      </w:r>
      <w:r w:rsidRPr="005E023C">
        <w:rPr>
          <w:rFonts w:ascii="Times New Roman" w:hAnsi="Times New Roman" w:cs="David"/>
          <w:sz w:val="24"/>
          <w:szCs w:val="24"/>
          <w:rtl/>
        </w:rPr>
        <w:br/>
        <w:t>אושר ע"י נציג המשרד, ייעשה לאחר האישור והגשת חשבוניות, במועדים כלהלן:</w:t>
      </w:r>
      <w:r w:rsidRPr="005E023C">
        <w:rPr>
          <w:rFonts w:ascii="Times New Roman" w:hAnsi="Times New Roman" w:cs="David"/>
          <w:sz w:val="24"/>
          <w:szCs w:val="24"/>
          <w:rtl/>
        </w:rPr>
        <w:br/>
      </w:r>
      <w:r w:rsidRPr="005E023C">
        <w:rPr>
          <w:rFonts w:ascii="Times New Roman" w:hAnsi="Times New Roman" w:cs="David" w:hint="cs"/>
          <w:sz w:val="24"/>
          <w:szCs w:val="24"/>
          <w:rtl/>
        </w:rPr>
        <w:tab/>
      </w:r>
      <w:r w:rsidRPr="005E023C">
        <w:rPr>
          <w:rFonts w:ascii="Times New Roman" w:hAnsi="Times New Roman" w:cs="David"/>
          <w:sz w:val="24"/>
          <w:szCs w:val="24"/>
          <w:rtl/>
        </w:rPr>
        <w:t>(1)   חשבוניות שיוגשו למשרד במחצית הראשונה של כל חודש (בימים 1-15</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לחודש</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 ישולמו ביום העסקים הראשון הבא לאחר ה-15 לחודש העוקב.</w:t>
      </w:r>
      <w:r w:rsidRPr="005E023C">
        <w:rPr>
          <w:rFonts w:ascii="Times New Roman" w:hAnsi="Times New Roman" w:cs="David"/>
          <w:sz w:val="24"/>
          <w:szCs w:val="24"/>
          <w:rtl/>
        </w:rPr>
        <w:br/>
      </w:r>
      <w:r w:rsidRPr="005E023C">
        <w:rPr>
          <w:rFonts w:ascii="Times New Roman" w:hAnsi="Times New Roman" w:cs="David" w:hint="cs"/>
          <w:sz w:val="24"/>
          <w:szCs w:val="24"/>
          <w:rtl/>
        </w:rPr>
        <w:tab/>
      </w:r>
      <w:r w:rsidRPr="005E023C">
        <w:rPr>
          <w:rFonts w:ascii="Times New Roman" w:hAnsi="Times New Roman" w:cs="David"/>
          <w:sz w:val="24"/>
          <w:szCs w:val="24"/>
          <w:rtl/>
        </w:rPr>
        <w:t xml:space="preserve">(2)   חשבוניות שיוגשו למשרד בין התאריכים 16-24 לכל חודש (כולל שני ימים </w:t>
      </w:r>
      <w:r w:rsidRPr="005E023C">
        <w:rPr>
          <w:rFonts w:ascii="Times New Roman" w:hAnsi="Times New Roman" w:cs="David"/>
          <w:sz w:val="24"/>
          <w:szCs w:val="24"/>
          <w:rtl/>
        </w:rPr>
        <w:br/>
      </w: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אלו): ישולמו בין התאריכים 16-24 של החודש העוקב.</w:t>
      </w:r>
    </w:p>
    <w:p w:rsidR="005E023C" w:rsidRPr="005E023C" w:rsidRDefault="005E023C" w:rsidP="005E023C">
      <w:pPr>
        <w:tabs>
          <w:tab w:val="num" w:pos="1332"/>
        </w:tabs>
        <w:spacing w:after="0" w:line="360" w:lineRule="auto"/>
        <w:ind w:left="933"/>
        <w:rPr>
          <w:rFonts w:ascii="Times New Roman" w:hAnsi="Times New Roman" w:cs="David"/>
          <w:sz w:val="24"/>
          <w:szCs w:val="24"/>
        </w:rPr>
      </w:pP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 xml:space="preserve">(3)   חשבוניות שיוגשו למשרד בין התאריכים 25-31 לכל חודש (כולל שני ימים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אלו): ישולמו ביום ה-24 לחודש העוקב.</w:t>
      </w:r>
    </w:p>
    <w:p w:rsidR="005E023C" w:rsidRPr="005E023C" w:rsidRDefault="005E023C" w:rsidP="005E023C">
      <w:pPr>
        <w:numPr>
          <w:ilvl w:val="1"/>
          <w:numId w:val="30"/>
        </w:numPr>
        <w:spacing w:after="0" w:line="360" w:lineRule="auto"/>
        <w:ind w:left="933" w:hanging="540"/>
        <w:jc w:val="both"/>
        <w:rPr>
          <w:rFonts w:ascii="Times New Roman" w:hAnsi="Times New Roman" w:cs="David"/>
          <w:sz w:val="24"/>
          <w:szCs w:val="24"/>
        </w:rPr>
      </w:pPr>
      <w:r w:rsidRPr="005E023C">
        <w:rPr>
          <w:rFonts w:ascii="Times New Roman" w:hAnsi="Times New Roman" w:cs="David" w:hint="cs"/>
          <w:sz w:val="24"/>
          <w:szCs w:val="24"/>
          <w:rtl/>
        </w:rPr>
        <w:tab/>
      </w:r>
      <w:r w:rsidRPr="005E023C">
        <w:rPr>
          <w:rFonts w:ascii="Times New Roman" w:hAnsi="Times New Roman" w:cs="David"/>
          <w:sz w:val="24"/>
          <w:szCs w:val="24"/>
          <w:rtl/>
        </w:rPr>
        <w:t xml:space="preserve">לנותן השירותים לא תהיינה כל דרישות וטענות למשרד בגלל עיכובים בתשלום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התמורה כולה או חלק הימנה, אשר נבעו מחוסר פרטים בדרישת התשלום או </w:t>
      </w:r>
      <w:r w:rsidRPr="005E023C">
        <w:rPr>
          <w:rFonts w:ascii="Times New Roman" w:hAnsi="Times New Roman" w:cs="David" w:hint="cs"/>
          <w:sz w:val="24"/>
          <w:szCs w:val="24"/>
          <w:rtl/>
        </w:rPr>
        <w:tab/>
      </w:r>
      <w:r w:rsidRPr="005E023C">
        <w:rPr>
          <w:rFonts w:ascii="Times New Roman" w:hAnsi="Times New Roman" w:cs="David"/>
          <w:sz w:val="24"/>
          <w:szCs w:val="24"/>
          <w:rtl/>
        </w:rPr>
        <w:t>מכך שדרישת התשלום או הדו"ח לא אושרו.</w:t>
      </w:r>
    </w:p>
    <w:p w:rsidR="005E023C" w:rsidRPr="005E023C" w:rsidRDefault="005E023C" w:rsidP="005E023C">
      <w:pPr>
        <w:numPr>
          <w:ilvl w:val="1"/>
          <w:numId w:val="30"/>
        </w:numPr>
        <w:spacing w:after="0" w:line="360" w:lineRule="auto"/>
        <w:ind w:left="933" w:hanging="540"/>
        <w:jc w:val="both"/>
        <w:rPr>
          <w:rFonts w:ascii="Times New Roman" w:hAnsi="Times New Roman" w:cs="David"/>
          <w:sz w:val="24"/>
          <w:szCs w:val="24"/>
        </w:rPr>
      </w:pPr>
      <w:r w:rsidRPr="005E023C">
        <w:rPr>
          <w:rFonts w:ascii="Times New Roman" w:hAnsi="Times New Roman" w:cs="David" w:hint="cs"/>
          <w:sz w:val="24"/>
          <w:szCs w:val="24"/>
          <w:rtl/>
        </w:rPr>
        <w:tab/>
      </w:r>
      <w:r w:rsidRPr="005E023C">
        <w:rPr>
          <w:rFonts w:ascii="Times New Roman" w:hAnsi="Times New Roman" w:cs="David"/>
          <w:sz w:val="24"/>
          <w:szCs w:val="24"/>
          <w:rtl/>
        </w:rPr>
        <w:t>נותן השירותים מתחייב להחזיר למשרד מיד כל סכום עודף שקיבל מהמשרד.</w:t>
      </w:r>
    </w:p>
    <w:p w:rsidR="005E023C" w:rsidRPr="005E023C" w:rsidRDefault="005E023C" w:rsidP="005E023C">
      <w:pPr>
        <w:tabs>
          <w:tab w:val="num" w:pos="1332"/>
        </w:tabs>
        <w:spacing w:after="0" w:line="360" w:lineRule="auto"/>
        <w:ind w:left="2302"/>
        <w:rPr>
          <w:rFonts w:ascii="Times New Roman" w:hAnsi="Times New Roman" w:cs="David"/>
          <w:sz w:val="24"/>
          <w:szCs w:val="24"/>
        </w:rPr>
      </w:pPr>
    </w:p>
    <w:p w:rsidR="005E023C" w:rsidRPr="005E023C" w:rsidRDefault="005E023C" w:rsidP="005E023C">
      <w:pPr>
        <w:numPr>
          <w:ilvl w:val="0"/>
          <w:numId w:val="29"/>
        </w:numPr>
        <w:tabs>
          <w:tab w:val="num" w:pos="393"/>
        </w:tabs>
        <w:spacing w:after="0" w:line="360" w:lineRule="auto"/>
        <w:ind w:hanging="2713"/>
        <w:rPr>
          <w:rFonts w:ascii="Times New Roman" w:hAnsi="Times New Roman" w:cs="David"/>
          <w:b/>
          <w:bCs/>
          <w:sz w:val="24"/>
          <w:szCs w:val="24"/>
          <w:u w:val="single"/>
        </w:rPr>
      </w:pPr>
      <w:r w:rsidRPr="005E023C">
        <w:rPr>
          <w:rFonts w:ascii="Times New Roman" w:hAnsi="Times New Roman" w:cs="David"/>
          <w:b/>
          <w:bCs/>
          <w:sz w:val="24"/>
          <w:szCs w:val="24"/>
          <w:u w:val="single"/>
          <w:rtl/>
        </w:rPr>
        <w:t>קיזוז</w:t>
      </w:r>
    </w:p>
    <w:p w:rsidR="005E023C" w:rsidRPr="005E023C" w:rsidRDefault="005E023C" w:rsidP="005E023C">
      <w:pPr>
        <w:spacing w:after="0" w:line="360" w:lineRule="auto"/>
        <w:ind w:left="375"/>
        <w:rPr>
          <w:rFonts w:ascii="Times New Roman" w:hAnsi="Times New Roman" w:cs="David"/>
          <w:sz w:val="24"/>
          <w:szCs w:val="24"/>
        </w:rPr>
      </w:pPr>
      <w:r w:rsidRPr="005E023C">
        <w:rPr>
          <w:rFonts w:ascii="Times New Roman" w:hAnsi="Times New Roman" w:cs="David"/>
          <w:sz w:val="24"/>
          <w:szCs w:val="24"/>
          <w:rtl/>
        </w:rPr>
        <w:t>מבלי לגרוע מזכות המשרד לכל תרופה ו/או סעד על פי כל דין,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E023C" w:rsidRPr="005E023C" w:rsidRDefault="005E023C" w:rsidP="005E023C">
      <w:pPr>
        <w:tabs>
          <w:tab w:val="left" w:pos="746"/>
        </w:tabs>
        <w:spacing w:after="0" w:line="360" w:lineRule="auto"/>
        <w:jc w:val="both"/>
        <w:rPr>
          <w:rFonts w:ascii="Times New Roman" w:hAnsi="Times New Roman" w:cs="David"/>
          <w:sz w:val="24"/>
          <w:szCs w:val="24"/>
        </w:rPr>
      </w:pPr>
    </w:p>
    <w:p w:rsidR="005E023C" w:rsidRPr="005E023C" w:rsidRDefault="005E023C" w:rsidP="005E023C">
      <w:pPr>
        <w:numPr>
          <w:ilvl w:val="0"/>
          <w:numId w:val="29"/>
        </w:numPr>
        <w:tabs>
          <w:tab w:val="num" w:pos="393"/>
        </w:tabs>
        <w:spacing w:after="0" w:line="360" w:lineRule="auto"/>
        <w:ind w:hanging="2713"/>
        <w:rPr>
          <w:rFonts w:ascii="Times New Roman" w:hAnsi="Times New Roman" w:cs="David"/>
          <w:b/>
          <w:bCs/>
          <w:sz w:val="24"/>
          <w:szCs w:val="24"/>
          <w:u w:val="single"/>
        </w:rPr>
      </w:pPr>
      <w:r w:rsidRPr="005E023C">
        <w:rPr>
          <w:rFonts w:ascii="Times New Roman" w:hAnsi="Times New Roman" w:cs="David"/>
          <w:b/>
          <w:bCs/>
          <w:sz w:val="24"/>
          <w:szCs w:val="24"/>
          <w:u w:val="single"/>
          <w:rtl/>
        </w:rPr>
        <w:t>נזיקין</w:t>
      </w:r>
    </w:p>
    <w:p w:rsidR="005E023C" w:rsidRPr="005E023C" w:rsidRDefault="005E023C" w:rsidP="005E023C">
      <w:pPr>
        <w:numPr>
          <w:ilvl w:val="1"/>
          <w:numId w:val="31"/>
        </w:num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נותן השירותים </w:t>
      </w:r>
      <w:proofErr w:type="spellStart"/>
      <w:r w:rsidRPr="005E023C">
        <w:rPr>
          <w:rFonts w:ascii="Times New Roman" w:hAnsi="Times New Roman" w:cs="David"/>
          <w:sz w:val="24"/>
          <w:szCs w:val="24"/>
          <w:rtl/>
        </w:rPr>
        <w:t>ישא</w:t>
      </w:r>
      <w:proofErr w:type="spellEnd"/>
      <w:r w:rsidRPr="005E023C">
        <w:rPr>
          <w:rFonts w:ascii="Times New Roman" w:hAnsi="Times New Roman" w:cs="David"/>
          <w:sz w:val="24"/>
          <w:szCs w:val="24"/>
          <w:rtl/>
        </w:rPr>
        <w:t xml:space="preserve"> באחריות בגין כל פגיעה, הפסד, אובדן או נזק שייגרמו מכל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סיבה שהיא לגופו או רכושו שלו או של מי מטעמו או לגוף או רכוש עובדיו או של </w:t>
      </w:r>
      <w:r w:rsidRPr="005E023C">
        <w:rPr>
          <w:rFonts w:ascii="Times New Roman" w:hAnsi="Times New Roman" w:cs="David" w:hint="cs"/>
          <w:sz w:val="24"/>
          <w:szCs w:val="24"/>
          <w:rtl/>
        </w:rPr>
        <w:tab/>
        <w:t>מי</w:t>
      </w:r>
      <w:r w:rsidRPr="005E023C">
        <w:rPr>
          <w:rFonts w:ascii="Times New Roman" w:hAnsi="Times New Roman" w:cs="David"/>
          <w:sz w:val="24"/>
          <w:szCs w:val="24"/>
          <w:rtl/>
        </w:rPr>
        <w:t xml:space="preserve"> מטעמו, או לרכוש המשרד או לגופו או רכושו של כל אדם אחר כתוצאה </w:t>
      </w:r>
      <w:r w:rsidRPr="005E023C">
        <w:rPr>
          <w:rFonts w:ascii="Times New Roman" w:hAnsi="Times New Roman" w:cs="David" w:hint="cs"/>
          <w:sz w:val="24"/>
          <w:szCs w:val="24"/>
          <w:rtl/>
        </w:rPr>
        <w:tab/>
      </w:r>
      <w:r w:rsidRPr="005E023C">
        <w:rPr>
          <w:rFonts w:ascii="Times New Roman" w:hAnsi="Times New Roman" w:cs="David"/>
          <w:sz w:val="24"/>
          <w:szCs w:val="24"/>
          <w:rtl/>
        </w:rPr>
        <w:t>ישירה או עקיפה מהפעלתו של הסכם זה.</w:t>
      </w:r>
    </w:p>
    <w:p w:rsidR="005E023C" w:rsidRPr="005E023C" w:rsidRDefault="005E023C" w:rsidP="005E023C">
      <w:pPr>
        <w:numPr>
          <w:ilvl w:val="2"/>
          <w:numId w:val="31"/>
        </w:numPr>
        <w:spacing w:after="0" w:line="360" w:lineRule="auto"/>
        <w:ind w:left="2217" w:hanging="850"/>
        <w:rPr>
          <w:rFonts w:ascii="Times New Roman" w:hAnsi="Times New Roman" w:cs="David"/>
          <w:sz w:val="24"/>
          <w:szCs w:val="24"/>
        </w:rPr>
      </w:pPr>
      <w:r w:rsidRPr="005E023C">
        <w:rPr>
          <w:rFonts w:ascii="Times New Roman" w:hAnsi="Times New Roman" w:cs="David"/>
          <w:sz w:val="24"/>
          <w:szCs w:val="24"/>
          <w:rtl/>
        </w:rPr>
        <w:t xml:space="preserve">מוסכם בין הצדדים כי המשרד לא </w:t>
      </w:r>
      <w:proofErr w:type="spellStart"/>
      <w:r w:rsidRPr="005E023C">
        <w:rPr>
          <w:rFonts w:ascii="Times New Roman" w:hAnsi="Times New Roman" w:cs="David"/>
          <w:sz w:val="24"/>
          <w:szCs w:val="24"/>
          <w:rtl/>
        </w:rPr>
        <w:t>ישא</w:t>
      </w:r>
      <w:proofErr w:type="spellEnd"/>
      <w:r w:rsidRPr="005E023C">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עובדיו או של </w:t>
      </w:r>
      <w:r w:rsidRPr="005E023C">
        <w:rPr>
          <w:rFonts w:ascii="Times New Roman" w:hAnsi="Times New Roman" w:cs="David" w:hint="cs"/>
          <w:sz w:val="24"/>
          <w:szCs w:val="24"/>
          <w:rtl/>
        </w:rPr>
        <w:t>מי</w:t>
      </w:r>
      <w:r w:rsidRPr="005E023C">
        <w:rPr>
          <w:rFonts w:ascii="Times New Roman" w:hAnsi="Times New Roman" w:cs="David"/>
          <w:sz w:val="24"/>
          <w:szCs w:val="24"/>
          <w:rtl/>
        </w:rPr>
        <w:t xml:space="preserve"> מטעמו או לרכוש המשרד או </w:t>
      </w:r>
      <w:r w:rsidRPr="005E023C">
        <w:rPr>
          <w:rFonts w:ascii="Times New Roman" w:hAnsi="Times New Roman" w:cs="David"/>
          <w:sz w:val="24"/>
          <w:szCs w:val="24"/>
          <w:rtl/>
        </w:rPr>
        <w:lastRenderedPageBreak/>
        <w:t>לגופו או רכושו של כל אדם אחר כתוצאה ישירה או עקיפה מהפעלתו של הסכם זה וכי אחריות זו תחול על נותן השירותים בלבד.</w:t>
      </w:r>
    </w:p>
    <w:p w:rsidR="005E023C" w:rsidRPr="005E023C" w:rsidRDefault="005E023C" w:rsidP="005E023C">
      <w:pPr>
        <w:numPr>
          <w:ilvl w:val="1"/>
          <w:numId w:val="31"/>
        </w:numPr>
        <w:tabs>
          <w:tab w:val="clear" w:pos="768"/>
        </w:tabs>
        <w:spacing w:after="0" w:line="360" w:lineRule="auto"/>
        <w:ind w:left="1367" w:hanging="992"/>
        <w:rPr>
          <w:rFonts w:ascii="Times New Roman" w:hAnsi="Times New Roman" w:cs="David"/>
          <w:sz w:val="24"/>
          <w:szCs w:val="24"/>
        </w:rPr>
      </w:pPr>
      <w:r w:rsidRPr="005E023C">
        <w:rPr>
          <w:rFonts w:ascii="Times New Roman" w:hAnsi="Times New Roman" w:cs="David"/>
          <w:sz w:val="24"/>
          <w:szCs w:val="24"/>
          <w:rtl/>
        </w:rPr>
        <w:t xml:space="preserve">נותן השירותים מתחייב לשפות את המשרד על כל נזק, תשלום או הוצאה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שייגרמו לו מכל סיבה שהיא הנובעים ממעשיו או מחדליו של נותן השירותים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כתוצאה ישירה או עקיפה מהפעלתו של הסכם זה, מיד עם קבלת הודעה על כך </w:t>
      </w:r>
      <w:r w:rsidRPr="005E023C">
        <w:rPr>
          <w:rFonts w:ascii="Times New Roman" w:hAnsi="Times New Roman" w:cs="David" w:hint="cs"/>
          <w:sz w:val="24"/>
          <w:szCs w:val="24"/>
          <w:rtl/>
        </w:rPr>
        <w:tab/>
      </w:r>
      <w:r w:rsidRPr="005E023C">
        <w:rPr>
          <w:rFonts w:ascii="Times New Roman" w:hAnsi="Times New Roman" w:cs="David"/>
          <w:sz w:val="24"/>
          <w:szCs w:val="24"/>
          <w:rtl/>
        </w:rPr>
        <w:t>מאת המשרד.</w:t>
      </w:r>
    </w:p>
    <w:p w:rsidR="005E023C" w:rsidRPr="005E023C" w:rsidRDefault="005E023C" w:rsidP="005E023C">
      <w:pPr>
        <w:tabs>
          <w:tab w:val="left" w:pos="746"/>
        </w:tabs>
        <w:spacing w:after="0" w:line="360" w:lineRule="auto"/>
        <w:jc w:val="both"/>
        <w:rPr>
          <w:rFonts w:ascii="Times New Roman" w:hAnsi="Times New Roman" w:cs="David"/>
          <w:sz w:val="24"/>
          <w:szCs w:val="24"/>
          <w:u w:val="single"/>
          <w:rtl/>
        </w:rPr>
      </w:pPr>
    </w:p>
    <w:p w:rsidR="005E023C" w:rsidRPr="005E023C" w:rsidRDefault="005E023C" w:rsidP="005E023C">
      <w:pPr>
        <w:numPr>
          <w:ilvl w:val="0"/>
          <w:numId w:val="29"/>
        </w:numPr>
        <w:tabs>
          <w:tab w:val="left" w:pos="375"/>
        </w:tabs>
        <w:spacing w:after="0" w:line="360" w:lineRule="auto"/>
        <w:ind w:hanging="2809"/>
        <w:rPr>
          <w:rFonts w:ascii="Times New Roman" w:hAnsi="Times New Roman" w:cs="David"/>
          <w:b/>
          <w:bCs/>
          <w:sz w:val="24"/>
          <w:szCs w:val="24"/>
          <w:u w:val="single"/>
        </w:rPr>
      </w:pPr>
      <w:r w:rsidRPr="005E023C">
        <w:rPr>
          <w:rFonts w:ascii="Times New Roman" w:hAnsi="Times New Roman" w:cs="David"/>
          <w:b/>
          <w:bCs/>
          <w:sz w:val="24"/>
          <w:szCs w:val="24"/>
          <w:u w:val="single"/>
          <w:rtl/>
        </w:rPr>
        <w:t>חובת ביטוח</w:t>
      </w:r>
    </w:p>
    <w:p w:rsidR="005E023C" w:rsidRPr="005E023C" w:rsidRDefault="005E023C" w:rsidP="005E023C">
      <w:pPr>
        <w:tabs>
          <w:tab w:val="num" w:pos="933"/>
          <w:tab w:val="left" w:pos="1293"/>
          <w:tab w:val="left" w:pos="7773"/>
        </w:tabs>
        <w:spacing w:after="0" w:line="360" w:lineRule="auto"/>
        <w:ind w:left="393"/>
        <w:rPr>
          <w:rFonts w:ascii="Times New Roman" w:hAnsi="Times New Roman" w:cs="David"/>
          <w:sz w:val="24"/>
          <w:szCs w:val="24"/>
          <w:rtl/>
        </w:rPr>
      </w:pPr>
      <w:r w:rsidRPr="005E023C">
        <w:rPr>
          <w:rFonts w:ascii="Times New Roman" w:hAnsi="Times New Roman" w:cs="David" w:hint="cs"/>
          <w:b/>
          <w:bCs/>
          <w:sz w:val="24"/>
          <w:szCs w:val="24"/>
          <w:rtl/>
        </w:rPr>
        <w:t xml:space="preserve">16.1        </w:t>
      </w:r>
      <w:r w:rsidRPr="005E023C">
        <w:rPr>
          <w:rFonts w:ascii="Times New Roman" w:hAnsi="Times New Roman" w:cs="David"/>
          <w:sz w:val="24"/>
          <w:szCs w:val="24"/>
          <w:rtl/>
        </w:rPr>
        <w:t>נותן השירותים מתחייב לערוך את הביטוחים המפורטים בזה לטובתו ולטובת</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t xml:space="preserve">  </w:t>
      </w:r>
      <w:r w:rsidRPr="005E023C">
        <w:rPr>
          <w:rFonts w:ascii="Times New Roman" w:hAnsi="Times New Roman" w:cs="David" w:hint="cs"/>
          <w:sz w:val="24"/>
          <w:szCs w:val="24"/>
          <w:rtl/>
        </w:rPr>
        <w:tab/>
        <w:t xml:space="preserve">     </w:t>
      </w:r>
      <w:r w:rsidRPr="005E023C">
        <w:rPr>
          <w:rFonts w:ascii="Times New Roman" w:hAnsi="Times New Roman" w:cs="David"/>
          <w:sz w:val="24"/>
          <w:szCs w:val="24"/>
          <w:rtl/>
        </w:rPr>
        <w:t>מדינת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ישראל- 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 כאשר הביטוחים כוללים את כ</w:t>
      </w:r>
      <w:r w:rsidRPr="005E023C">
        <w:rPr>
          <w:rFonts w:ascii="Times New Roman" w:hAnsi="Times New Roman" w:cs="David" w:hint="cs"/>
          <w:sz w:val="24"/>
          <w:szCs w:val="24"/>
          <w:rtl/>
        </w:rPr>
        <w:t xml:space="preserve">ל </w:t>
      </w:r>
      <w:r w:rsidRPr="005E023C">
        <w:rPr>
          <w:rFonts w:ascii="Times New Roman" w:hAnsi="Times New Roman" w:cs="David"/>
          <w:sz w:val="24"/>
          <w:szCs w:val="24"/>
          <w:rtl/>
        </w:rPr>
        <w:t xml:space="preserve">הכיסויים </w:t>
      </w:r>
      <w:r w:rsidRPr="005E023C">
        <w:rPr>
          <w:rFonts w:ascii="Times New Roman" w:hAnsi="Times New Roman" w:cs="David" w:hint="cs"/>
          <w:sz w:val="24"/>
          <w:szCs w:val="24"/>
          <w:rtl/>
        </w:rPr>
        <w:br/>
        <w:t xml:space="preserve">               </w:t>
      </w:r>
      <w:r w:rsidRPr="005E023C">
        <w:rPr>
          <w:rFonts w:ascii="Times New Roman" w:hAnsi="Times New Roman" w:cs="David"/>
          <w:sz w:val="24"/>
          <w:szCs w:val="24"/>
          <w:rtl/>
        </w:rPr>
        <w:t>והתנאים הנדרשים, וגבולות האחריות לא יפחתו מהמצוין להלן:</w:t>
      </w:r>
    </w:p>
    <w:p w:rsidR="005E023C" w:rsidRPr="005E023C" w:rsidRDefault="005E023C" w:rsidP="005E023C">
      <w:pPr>
        <w:widowControl w:val="0"/>
        <w:tabs>
          <w:tab w:val="num" w:pos="1332"/>
        </w:tabs>
        <w:adjustRightInd w:val="0"/>
        <w:spacing w:after="0" w:line="360" w:lineRule="auto"/>
        <w:ind w:left="1083"/>
        <w:jc w:val="both"/>
        <w:textAlignment w:val="baseline"/>
        <w:rPr>
          <w:rFonts w:ascii="Times New Roman" w:hAnsi="Times New Roman" w:cs="David"/>
          <w:b/>
          <w:bCs/>
          <w:sz w:val="24"/>
          <w:szCs w:val="24"/>
          <w:u w:val="single"/>
          <w:rtl/>
        </w:rPr>
      </w:pPr>
      <w:r w:rsidRPr="005E023C">
        <w:rPr>
          <w:rFonts w:ascii="Times New Roman" w:hAnsi="Times New Roman" w:cs="David" w:hint="cs"/>
          <w:b/>
          <w:bCs/>
          <w:sz w:val="24"/>
          <w:szCs w:val="24"/>
          <w:rtl/>
        </w:rPr>
        <w:t xml:space="preserve">  </w:t>
      </w:r>
      <w:r w:rsidRPr="005E023C">
        <w:rPr>
          <w:rFonts w:ascii="Times New Roman" w:hAnsi="Times New Roman" w:cs="David" w:hint="cs"/>
          <w:b/>
          <w:bCs/>
          <w:sz w:val="24"/>
          <w:szCs w:val="24"/>
          <w:u w:val="single"/>
          <w:rtl/>
        </w:rPr>
        <w:t>ביטוח זה ימולא, רק במידה והמבצע אינו המציע עצמו.</w:t>
      </w:r>
    </w:p>
    <w:p w:rsidR="005E023C" w:rsidRPr="005E023C" w:rsidRDefault="005E023C" w:rsidP="005E023C">
      <w:pPr>
        <w:widowControl w:val="0"/>
        <w:adjustRightInd w:val="0"/>
        <w:spacing w:after="0" w:line="360" w:lineRule="auto"/>
        <w:ind w:left="1225"/>
        <w:textAlignment w:val="baseline"/>
        <w:rPr>
          <w:rFonts w:ascii="Times New Roman" w:hAnsi="Times New Roman" w:cs="David"/>
          <w:sz w:val="24"/>
          <w:szCs w:val="24"/>
          <w:u w:val="single"/>
        </w:rPr>
      </w:pPr>
      <w:r w:rsidRPr="005E023C">
        <w:rPr>
          <w:rFonts w:ascii="Times New Roman" w:hAnsi="Times New Roman" w:cs="David"/>
          <w:b/>
          <w:bCs/>
          <w:sz w:val="24"/>
          <w:szCs w:val="24"/>
          <w:u w:val="single"/>
          <w:rtl/>
        </w:rPr>
        <w:t>ביטוח חבות המעבידים</w:t>
      </w:r>
      <w:r w:rsidRPr="005E023C">
        <w:rPr>
          <w:rFonts w:ascii="Times New Roman" w:hAnsi="Times New Roman" w:cs="David" w:hint="cs"/>
          <w:b/>
          <w:bCs/>
          <w:sz w:val="24"/>
          <w:szCs w:val="24"/>
          <w:u w:val="single"/>
          <w:rtl/>
        </w:rPr>
        <w:t xml:space="preserve">- </w:t>
      </w:r>
      <w:r w:rsidRPr="005E023C">
        <w:rPr>
          <w:rFonts w:ascii="Times New Roman" w:hAnsi="Times New Roman" w:cs="David"/>
          <w:sz w:val="24"/>
          <w:szCs w:val="24"/>
          <w:rtl/>
        </w:rPr>
        <w:t xml:space="preserve">אם </w:t>
      </w:r>
      <w:r w:rsidRPr="005E023C">
        <w:rPr>
          <w:rFonts w:ascii="Times New Roman" w:hAnsi="Times New Roman" w:cs="David" w:hint="cs"/>
          <w:sz w:val="24"/>
          <w:szCs w:val="24"/>
          <w:rtl/>
        </w:rPr>
        <w:t>נותן השירותים</w:t>
      </w:r>
      <w:r w:rsidRPr="005E023C">
        <w:rPr>
          <w:rFonts w:ascii="Times New Roman" w:hAnsi="Times New Roman" w:cs="David"/>
          <w:sz w:val="24"/>
          <w:szCs w:val="24"/>
          <w:rtl/>
        </w:rPr>
        <w:t xml:space="preserve"> רשאי להעסיק עובדים לצורך ביצוע</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הסכם זה, עליו לבטח את אחריותו החוקית כלפי עובדיו בביטוח חבות מעבידים בכל תחומי מדינת ישראל ואזור יהודה ושומרון. גבולות האחריות לא יפחתו </w:t>
      </w:r>
      <w:r w:rsidRPr="005E023C">
        <w:rPr>
          <w:rFonts w:ascii="Times New Roman" w:hAnsi="Times New Roman" w:cs="David" w:hint="cs"/>
          <w:sz w:val="24"/>
          <w:szCs w:val="24"/>
          <w:rtl/>
        </w:rPr>
        <w:br/>
      </w:r>
      <w:r w:rsidRPr="005E023C">
        <w:rPr>
          <w:rFonts w:ascii="Times New Roman" w:hAnsi="Times New Roman" w:cs="David"/>
          <w:sz w:val="24"/>
          <w:szCs w:val="24"/>
          <w:rtl/>
        </w:rPr>
        <w:t xml:space="preserve">מ-1,500,000 דולר ארה"ב לעובד, ו-5,000,000 </w:t>
      </w:r>
      <w:r w:rsidRPr="005E023C">
        <w:rPr>
          <w:rFonts w:ascii="Times New Roman" w:hAnsi="Times New Roman" w:cs="David" w:hint="cs"/>
          <w:sz w:val="24"/>
          <w:szCs w:val="24"/>
          <w:rtl/>
        </w:rPr>
        <w:t>דולר ארה"ב</w:t>
      </w:r>
      <w:r w:rsidRPr="005E023C">
        <w:rPr>
          <w:rFonts w:ascii="Times New Roman" w:hAnsi="Times New Roman" w:cs="David"/>
          <w:sz w:val="24"/>
          <w:szCs w:val="24"/>
          <w:rtl/>
        </w:rPr>
        <w:t xml:space="preserve"> למקרה ולשנת ביטוח. </w:t>
      </w:r>
      <w:r w:rsidRPr="005E023C">
        <w:rPr>
          <w:rFonts w:ascii="Times New Roman" w:hAnsi="Times New Roman" w:cs="David"/>
          <w:sz w:val="24"/>
          <w:szCs w:val="24"/>
          <w:rtl/>
        </w:rPr>
        <w:br/>
        <w:t xml:space="preserve">בפוליסה יצוין כי הביטוח הניתן לפי הפוליסה מכסה את אחריותו החוקית של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המבוטח כלפי עובדיו גם בעת מתן השירותים בהתאם להסכם עם משרד </w:t>
      </w:r>
      <w:r w:rsidRPr="005E023C">
        <w:rPr>
          <w:rFonts w:ascii="Times New Roman" w:hAnsi="Times New Roman" w:cs="David" w:hint="cs"/>
          <w:sz w:val="24"/>
          <w:szCs w:val="24"/>
          <w:rtl/>
        </w:rPr>
        <w:t>הכלכלה הביטוח על פי הפוליסה יורחב לשפות את מדינת ישראל-משרד הכלכלה, היה ונטען לעניין קרות תאונת העבודה/מחלת מקצוע כי הם נושאים בחברות מעביד כלפי מי מעובדי נותן השירותים.</w:t>
      </w:r>
    </w:p>
    <w:p w:rsidR="005E023C" w:rsidRPr="005E023C" w:rsidRDefault="005E023C" w:rsidP="005E023C">
      <w:pPr>
        <w:widowControl w:val="0"/>
        <w:numPr>
          <w:ilvl w:val="2"/>
          <w:numId w:val="11"/>
        </w:numPr>
        <w:tabs>
          <w:tab w:val="clear" w:pos="360"/>
          <w:tab w:val="left" w:pos="375"/>
        </w:tabs>
        <w:adjustRightInd w:val="0"/>
        <w:spacing w:after="0" w:line="360" w:lineRule="auto"/>
        <w:ind w:left="1225" w:hanging="850"/>
        <w:textAlignment w:val="baseline"/>
        <w:rPr>
          <w:rFonts w:ascii="Times New Roman" w:hAnsi="Times New Roman" w:cs="David"/>
          <w:b/>
          <w:bCs/>
          <w:sz w:val="24"/>
          <w:szCs w:val="24"/>
          <w:u w:val="single"/>
        </w:rPr>
      </w:pPr>
      <w:r w:rsidRPr="005E023C">
        <w:rPr>
          <w:rFonts w:ascii="Times New Roman" w:hAnsi="Times New Roman" w:cs="David" w:hint="cs"/>
          <w:b/>
          <w:bCs/>
          <w:sz w:val="24"/>
          <w:szCs w:val="24"/>
          <w:rtl/>
        </w:rPr>
        <w:t>16.2</w:t>
      </w:r>
      <w:r w:rsidRPr="005E023C">
        <w:rPr>
          <w:rFonts w:ascii="Times New Roman" w:hAnsi="Times New Roman" w:cs="David" w:hint="cs"/>
          <w:b/>
          <w:bCs/>
          <w:sz w:val="24"/>
          <w:szCs w:val="24"/>
          <w:rtl/>
        </w:rPr>
        <w:tab/>
      </w:r>
      <w:r w:rsidRPr="005E023C">
        <w:rPr>
          <w:rFonts w:ascii="Times New Roman" w:hAnsi="Times New Roman" w:cs="David"/>
          <w:sz w:val="24"/>
          <w:szCs w:val="24"/>
          <w:rtl/>
        </w:rPr>
        <w:t>במידה ו</w:t>
      </w:r>
      <w:r w:rsidRPr="005E023C">
        <w:rPr>
          <w:rFonts w:ascii="Times New Roman" w:hAnsi="Times New Roman" w:cs="David" w:hint="cs"/>
          <w:sz w:val="24"/>
          <w:szCs w:val="24"/>
          <w:rtl/>
        </w:rPr>
        <w:t>נותן השירותים</w:t>
      </w:r>
      <w:r w:rsidRPr="005E023C">
        <w:rPr>
          <w:rFonts w:ascii="Times New Roman" w:hAnsi="Times New Roman" w:cs="David"/>
          <w:sz w:val="24"/>
          <w:szCs w:val="24"/>
          <w:rtl/>
        </w:rPr>
        <w:t xml:space="preserve"> ייתן את השירותים באמצעות קבלנים עצמאים או קבלני משנה, נותן השירותים מתחייב לדאוג להרחבת הביטוחים הנ"ל על מנת לכסות את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אחריותם המלאה במסגרת פוליסות הביטוח כאילו היו </w:t>
      </w:r>
      <w:r w:rsidRPr="005E023C">
        <w:rPr>
          <w:rFonts w:ascii="Times New Roman" w:hAnsi="Times New Roman" w:cs="David" w:hint="cs"/>
          <w:sz w:val="24"/>
          <w:szCs w:val="24"/>
          <w:rtl/>
        </w:rPr>
        <w:t>נותן השירותים</w:t>
      </w:r>
      <w:r w:rsidRPr="005E023C">
        <w:rPr>
          <w:rFonts w:ascii="Times New Roman" w:hAnsi="Times New Roman" w:cs="David"/>
          <w:sz w:val="24"/>
          <w:szCs w:val="24"/>
          <w:rtl/>
        </w:rPr>
        <w:t xml:space="preserve"> עצמו, ושמו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יתווסף לשם המבוטח כמבוטחים נוספים</w:t>
      </w:r>
      <w:r w:rsidRPr="005E023C">
        <w:rPr>
          <w:rFonts w:ascii="Times New Roman" w:hAnsi="Times New Roman" w:cs="David" w:hint="cs"/>
          <w:sz w:val="24"/>
          <w:szCs w:val="24"/>
          <w:rtl/>
        </w:rPr>
        <w:t xml:space="preserve">. </w:t>
      </w:r>
    </w:p>
    <w:p w:rsidR="005E023C" w:rsidRPr="005E023C" w:rsidRDefault="005E023C" w:rsidP="005E023C">
      <w:pPr>
        <w:widowControl w:val="0"/>
        <w:numPr>
          <w:ilvl w:val="1"/>
          <w:numId w:val="11"/>
        </w:numPr>
        <w:tabs>
          <w:tab w:val="clear" w:pos="360"/>
          <w:tab w:val="left" w:pos="1225"/>
        </w:tabs>
        <w:adjustRightInd w:val="0"/>
        <w:spacing w:after="0" w:line="360" w:lineRule="atLeast"/>
        <w:ind w:left="1020" w:hanging="623"/>
        <w:textAlignment w:val="baseline"/>
        <w:rPr>
          <w:rFonts w:ascii="Times New Roman" w:hAnsi="Times New Roman" w:cs="David"/>
          <w:b/>
          <w:bCs/>
          <w:sz w:val="24"/>
          <w:szCs w:val="24"/>
          <w:u w:val="single"/>
        </w:rPr>
      </w:pPr>
      <w:r w:rsidRPr="005E023C">
        <w:rPr>
          <w:rFonts w:ascii="Times New Roman" w:hAnsi="Times New Roman" w:cs="David" w:hint="cs"/>
          <w:sz w:val="24"/>
          <w:szCs w:val="24"/>
          <w:rtl/>
        </w:rPr>
        <w:t xml:space="preserve">    הביטוח על פי הפוליסה יורחב לשפות את מדינת ישראל-משרד הכלכלה, ככל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שייחשבו אחראים למעשי ו/או מחדלי נותן השירותים.</w:t>
      </w:r>
    </w:p>
    <w:p w:rsidR="005E023C" w:rsidRPr="005E023C" w:rsidRDefault="005E023C" w:rsidP="005E023C">
      <w:pPr>
        <w:widowControl w:val="0"/>
        <w:adjustRightInd w:val="0"/>
        <w:spacing w:after="0" w:line="360" w:lineRule="atLeast"/>
        <w:ind w:left="375"/>
        <w:textAlignment w:val="baseline"/>
        <w:rPr>
          <w:rFonts w:ascii="Times New Roman" w:hAnsi="Times New Roman" w:cs="David"/>
          <w:b/>
          <w:bCs/>
          <w:sz w:val="24"/>
          <w:szCs w:val="24"/>
          <w:u w:val="single"/>
          <w:rtl/>
        </w:rPr>
      </w:pPr>
      <w:r w:rsidRPr="005E023C">
        <w:rPr>
          <w:rFonts w:ascii="Times New Roman" w:hAnsi="Times New Roman" w:cs="David" w:hint="cs"/>
          <w:b/>
          <w:bCs/>
          <w:sz w:val="24"/>
          <w:szCs w:val="24"/>
          <w:rtl/>
        </w:rPr>
        <w:t xml:space="preserve">16.3  </w:t>
      </w:r>
      <w:r w:rsidRPr="005E023C">
        <w:rPr>
          <w:rFonts w:ascii="Times New Roman" w:hAnsi="Times New Roman" w:cs="David" w:hint="cs"/>
          <w:sz w:val="24"/>
          <w:szCs w:val="24"/>
          <w:rtl/>
        </w:rPr>
        <w:t xml:space="preserve">       בפוליסת </w:t>
      </w:r>
      <w:r w:rsidRPr="005E023C">
        <w:rPr>
          <w:rFonts w:ascii="Times New Roman" w:hAnsi="Times New Roman" w:cs="David"/>
          <w:sz w:val="24"/>
          <w:szCs w:val="24"/>
          <w:rtl/>
        </w:rPr>
        <w:t xml:space="preserve"> הביטוח הנ"ל ייכללו התנאים הבאים:</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 xml:space="preserve">לשם המבוטח יתווסף כמבוטח נוסף – מדינת ישראל 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 בכל מקרה של צמצום או ביטול הביטוח על ידי אחד הצדדים, לא יהיה להם</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כל תוקף אלא אם נתנה על כך הודעה בכתב לפחות ששים יום מראש לחשב המשרד.</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נותן השירותים אחראי כלפי המבטח לתשלום הפרמיות עבור הפוליסות ולמילוי כל החובות המוטלות על המבוטח על פי תנאי הפוליסות. ההשתתפות העצמית הנקובה בכל פוליסה תחול בלעדית על נותן השירותים.</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 xml:space="preserve">כל סעיף בפוליסות הביטוח המפקיע או מקטין בדרך כלשהי את אחריות המבטח כאשר קיים ביטוח אחר, לא יופעל כלפי המשרד, והביטוח הוא בחזקת ביטוח ראשוני המזכה במלוא הזכויות על פי פוליסות הביטוח. </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lastRenderedPageBreak/>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 xml:space="preserve">המבטח מוותר על כל זכות שיבוב, תביעה, השתתפות או חזרה כלפי מדינת ישראל, עובדיה וכל הפועלים מטעמו, ובלבד שהוויתור לא יחול על אדם שגרם לנזק מתוך כוונת זדון. </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תקופת הביטוח בפוליסות הביטוח תהיה חופפת את תקופת ההתקשרות החוזית עם המשרד. נותן השירותים מתחייב כי פוליסות הביטוח תחודשנה על ידו כל עוד ההסכם בתוקף.</w:t>
      </w:r>
    </w:p>
    <w:p w:rsidR="005E023C" w:rsidRPr="005E023C" w:rsidRDefault="005E023C" w:rsidP="005E023C">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5E023C">
        <w:rPr>
          <w:rFonts w:ascii="Times New Roman" w:hAnsi="Times New Roman" w:cs="David"/>
          <w:sz w:val="24"/>
          <w:szCs w:val="24"/>
          <w:rtl/>
        </w:rPr>
        <w:t xml:space="preserve">לבקשת המשרד, נותן השירותים </w:t>
      </w:r>
      <w:r w:rsidRPr="005E023C">
        <w:rPr>
          <w:rFonts w:ascii="Times New Roman" w:hAnsi="Times New Roman" w:cs="David" w:hint="cs"/>
          <w:sz w:val="24"/>
          <w:szCs w:val="24"/>
          <w:rtl/>
        </w:rPr>
        <w:t xml:space="preserve">ימציא </w:t>
      </w:r>
      <w:r w:rsidRPr="005E023C">
        <w:rPr>
          <w:rFonts w:ascii="Times New Roman" w:hAnsi="Times New Roman" w:cs="David"/>
          <w:sz w:val="24"/>
          <w:szCs w:val="24"/>
          <w:rtl/>
        </w:rPr>
        <w:t xml:space="preserve">אישור מאת המבטח על ביצוע הביטוחים האמורים בהתאם לכל התנאים </w:t>
      </w:r>
      <w:r w:rsidRPr="005E023C">
        <w:rPr>
          <w:rFonts w:ascii="Times New Roman" w:hAnsi="Times New Roman" w:cs="David" w:hint="cs"/>
          <w:sz w:val="24"/>
          <w:szCs w:val="24"/>
          <w:rtl/>
        </w:rPr>
        <w:t>המפורטים בהסכם זה</w:t>
      </w:r>
      <w:r w:rsidRPr="005E023C">
        <w:rPr>
          <w:rFonts w:ascii="Times New Roman" w:hAnsi="Times New Roman" w:cs="David"/>
          <w:sz w:val="24"/>
          <w:szCs w:val="24"/>
          <w:rtl/>
        </w:rPr>
        <w:t>.</w:t>
      </w:r>
    </w:p>
    <w:p w:rsidR="005E023C" w:rsidRPr="005E023C" w:rsidRDefault="005E023C" w:rsidP="005E023C">
      <w:pPr>
        <w:widowControl w:val="0"/>
        <w:tabs>
          <w:tab w:val="left" w:pos="746"/>
        </w:tabs>
        <w:adjustRightInd w:val="0"/>
        <w:spacing w:after="0" w:line="360" w:lineRule="atLeast"/>
        <w:ind w:left="1934"/>
        <w:textAlignment w:val="baseline"/>
        <w:rPr>
          <w:rFonts w:ascii="Times New Roman" w:hAnsi="Times New Roman" w:cs="David"/>
          <w:sz w:val="24"/>
          <w:szCs w:val="24"/>
          <w:rtl/>
        </w:rPr>
      </w:pPr>
    </w:p>
    <w:p w:rsidR="005E023C" w:rsidRPr="005E023C" w:rsidRDefault="005E023C" w:rsidP="005E023C">
      <w:pPr>
        <w:widowControl w:val="0"/>
        <w:tabs>
          <w:tab w:val="left" w:pos="1225"/>
        </w:tabs>
        <w:adjustRightInd w:val="0"/>
        <w:spacing w:after="0" w:line="360" w:lineRule="auto"/>
        <w:ind w:left="720" w:hanging="345"/>
        <w:textAlignment w:val="baseline"/>
        <w:rPr>
          <w:rFonts w:ascii="Times New Roman" w:hAnsi="Times New Roman" w:cs="David"/>
          <w:b/>
          <w:bCs/>
          <w:sz w:val="24"/>
          <w:szCs w:val="24"/>
          <w:u w:val="single"/>
          <w:rtl/>
        </w:rPr>
      </w:pPr>
      <w:r w:rsidRPr="005E023C">
        <w:rPr>
          <w:rFonts w:ascii="Times New Roman" w:hAnsi="Times New Roman" w:cs="David" w:hint="cs"/>
          <w:b/>
          <w:bCs/>
          <w:sz w:val="24"/>
          <w:szCs w:val="24"/>
          <w:rtl/>
        </w:rPr>
        <w:t>16.4</w:t>
      </w:r>
      <w:r w:rsidRPr="005E023C">
        <w:rPr>
          <w:rFonts w:ascii="Times New Roman" w:hAnsi="Times New Roman" w:cs="David" w:hint="cs"/>
          <w:b/>
          <w:bCs/>
          <w:sz w:val="24"/>
          <w:szCs w:val="24"/>
          <w:rtl/>
        </w:rPr>
        <w:tab/>
        <w:t xml:space="preserve">   </w:t>
      </w:r>
      <w:r w:rsidRPr="005E023C">
        <w:rPr>
          <w:rFonts w:ascii="Times New Roman" w:hAnsi="Times New Roman" w:cs="David" w:hint="cs"/>
          <w:sz w:val="24"/>
          <w:szCs w:val="24"/>
          <w:rtl/>
        </w:rPr>
        <w:tab/>
        <w:t>א</w:t>
      </w:r>
      <w:r w:rsidRPr="005E023C">
        <w:rPr>
          <w:rFonts w:ascii="Times New Roman" w:hAnsi="Times New Roman" w:cs="David"/>
          <w:sz w:val="24"/>
          <w:szCs w:val="24"/>
          <w:rtl/>
        </w:rPr>
        <w:t xml:space="preserve">ין בכל האמור בסעיפי הביטוח כדי לפתור את נותן השירותים מכל חובה החלה </w:t>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sz w:val="24"/>
          <w:szCs w:val="24"/>
          <w:rtl/>
        </w:rPr>
        <w:t>עליו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על פי כל דין או על פי הסכם זה; ואין לפרש את האמור כוויתור של המשרד </w:t>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על כל זכות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או סעד המוקנים לה על פי דין או על פי הסכם זה. </w:t>
      </w:r>
    </w:p>
    <w:p w:rsidR="005E023C" w:rsidRPr="005E023C" w:rsidRDefault="005E023C" w:rsidP="005E023C">
      <w:pPr>
        <w:tabs>
          <w:tab w:val="num" w:pos="1473"/>
        </w:tabs>
        <w:spacing w:after="0" w:line="360" w:lineRule="auto"/>
        <w:ind w:left="393" w:hanging="18"/>
        <w:jc w:val="both"/>
        <w:rPr>
          <w:rFonts w:ascii="Times New Roman" w:hAnsi="Times New Roman" w:cs="David"/>
          <w:sz w:val="24"/>
          <w:szCs w:val="24"/>
        </w:rPr>
      </w:pPr>
      <w:r w:rsidRPr="005E023C">
        <w:rPr>
          <w:rFonts w:ascii="Times New Roman" w:hAnsi="Times New Roman" w:cs="David" w:hint="cs"/>
          <w:b/>
          <w:bCs/>
          <w:sz w:val="24"/>
          <w:szCs w:val="24"/>
          <w:rtl/>
        </w:rPr>
        <w:t>16.5</w:t>
      </w:r>
      <w:r w:rsidRPr="005E023C">
        <w:rPr>
          <w:rFonts w:ascii="Times New Roman" w:hAnsi="Times New Roman" w:cs="David" w:hint="cs"/>
          <w:b/>
          <w:bCs/>
          <w:sz w:val="24"/>
          <w:szCs w:val="24"/>
          <w:rtl/>
        </w:rPr>
        <w:tab/>
      </w:r>
      <w:r w:rsidRPr="005E023C">
        <w:rPr>
          <w:rFonts w:ascii="Times New Roman" w:hAnsi="Times New Roman" w:cs="David"/>
          <w:sz w:val="24"/>
          <w:szCs w:val="24"/>
          <w:rtl/>
        </w:rPr>
        <w:t xml:space="preserve">נותן השירותים יחתים את מורשה המבטח על אישור עריכת ביטוחים </w:t>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בנוסח </w:t>
      </w:r>
      <w:proofErr w:type="spellStart"/>
      <w:r w:rsidRPr="005E023C">
        <w:rPr>
          <w:rFonts w:ascii="Times New Roman" w:hAnsi="Times New Roman" w:cs="David"/>
          <w:sz w:val="24"/>
          <w:szCs w:val="24"/>
          <w:rtl/>
        </w:rPr>
        <w:t>המצ"ב</w:t>
      </w:r>
      <w:proofErr w:type="spellEnd"/>
      <w:r w:rsidRPr="005E023C">
        <w:rPr>
          <w:rFonts w:ascii="Times New Roman" w:hAnsi="Times New Roman" w:cs="David"/>
          <w:sz w:val="24"/>
          <w:szCs w:val="24"/>
          <w:rtl/>
        </w:rPr>
        <w:t xml:space="preserve"> </w:t>
      </w:r>
      <w:r w:rsidRPr="005E023C">
        <w:rPr>
          <w:rFonts w:ascii="Times New Roman" w:hAnsi="Times New Roman" w:cs="David"/>
          <w:b/>
          <w:bCs/>
          <w:sz w:val="24"/>
          <w:szCs w:val="24"/>
          <w:rtl/>
        </w:rPr>
        <w:t xml:space="preserve">כנספח </w:t>
      </w:r>
      <w:r w:rsidRPr="005E023C">
        <w:rPr>
          <w:rFonts w:ascii="Times New Roman" w:hAnsi="Times New Roman" w:cs="David" w:hint="cs"/>
          <w:b/>
          <w:bCs/>
          <w:sz w:val="24"/>
          <w:szCs w:val="24"/>
          <w:rtl/>
        </w:rPr>
        <w:t xml:space="preserve">6 </w:t>
      </w:r>
      <w:r w:rsidRPr="005E023C">
        <w:rPr>
          <w:rFonts w:ascii="Times New Roman" w:hAnsi="Times New Roman" w:cs="David"/>
          <w:b/>
          <w:bCs/>
          <w:sz w:val="24"/>
          <w:szCs w:val="24"/>
          <w:rtl/>
        </w:rPr>
        <w:t>להסכם</w:t>
      </w:r>
      <w:r w:rsidRPr="005E023C">
        <w:rPr>
          <w:rFonts w:ascii="Times New Roman" w:hAnsi="Times New Roman" w:cs="David"/>
          <w:sz w:val="24"/>
          <w:szCs w:val="24"/>
          <w:rtl/>
        </w:rPr>
        <w:t>.</w:t>
      </w:r>
    </w:p>
    <w:p w:rsidR="005E023C" w:rsidRPr="005E023C" w:rsidRDefault="005E023C" w:rsidP="005E023C">
      <w:pPr>
        <w:widowControl w:val="0"/>
        <w:adjustRightInd w:val="0"/>
        <w:spacing w:after="0" w:line="360" w:lineRule="auto"/>
        <w:jc w:val="both"/>
        <w:textAlignment w:val="baseline"/>
        <w:rPr>
          <w:rFonts w:ascii="Times New Roman" w:hAnsi="Times New Roman" w:cs="David"/>
          <w:b/>
          <w:bCs/>
          <w:sz w:val="24"/>
          <w:szCs w:val="24"/>
          <w:u w:val="single"/>
        </w:rPr>
      </w:pPr>
    </w:p>
    <w:p w:rsidR="005E023C" w:rsidRPr="005E023C" w:rsidRDefault="005E023C" w:rsidP="005E023C">
      <w:pPr>
        <w:numPr>
          <w:ilvl w:val="0"/>
          <w:numId w:val="29"/>
        </w:numPr>
        <w:tabs>
          <w:tab w:val="left" w:pos="233"/>
          <w:tab w:val="num" w:pos="1332"/>
          <w:tab w:val="num" w:pos="1473"/>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זכויות יוצרים</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 xml:space="preserve">כל השירותים שיסופקו על-ידי נותן השירותים במסגרת הסכם זה ותוצאותיהם, </w:t>
      </w:r>
      <w:r w:rsidRPr="005E023C">
        <w:rPr>
          <w:rFonts w:ascii="Arial" w:hAnsi="Arial" w:cs="David" w:hint="cs"/>
          <w:sz w:val="24"/>
          <w:szCs w:val="24"/>
          <w:rtl/>
        </w:rPr>
        <w:tab/>
        <w:t xml:space="preserve">והתוצרים שהוכנו במסגרת הסכם זה, </w:t>
      </w:r>
      <w:r w:rsidRPr="005E023C">
        <w:rPr>
          <w:rFonts w:ascii="Arial" w:hAnsi="Arial" w:cs="David"/>
          <w:sz w:val="24"/>
          <w:szCs w:val="24"/>
          <w:rtl/>
        </w:rPr>
        <w:t xml:space="preserve">ללא יוצא מן הכלל, ייחשבו כקניינו </w:t>
      </w:r>
      <w:r w:rsidRPr="005E023C">
        <w:rPr>
          <w:rFonts w:ascii="Arial" w:hAnsi="Arial" w:cs="David" w:hint="cs"/>
          <w:sz w:val="24"/>
          <w:szCs w:val="24"/>
          <w:rtl/>
        </w:rPr>
        <w:t xml:space="preserve">  </w:t>
      </w:r>
      <w:r w:rsidRPr="005E023C">
        <w:rPr>
          <w:rFonts w:ascii="Arial" w:hAnsi="Arial" w:cs="David"/>
          <w:sz w:val="24"/>
          <w:szCs w:val="24"/>
          <w:rtl/>
        </w:rPr>
        <w:br/>
      </w:r>
      <w:r w:rsidRPr="005E023C">
        <w:rPr>
          <w:rFonts w:ascii="Arial" w:hAnsi="Arial" w:cs="David" w:hint="cs"/>
          <w:sz w:val="24"/>
          <w:szCs w:val="24"/>
          <w:rtl/>
        </w:rPr>
        <w:t xml:space="preserve">            </w:t>
      </w:r>
      <w:r w:rsidRPr="005E023C">
        <w:rPr>
          <w:rFonts w:ascii="Arial" w:hAnsi="Arial" w:cs="David"/>
          <w:sz w:val="24"/>
          <w:szCs w:val="24"/>
          <w:rtl/>
        </w:rPr>
        <w:t xml:space="preserve">המוחלט של המשרד. </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 xml:space="preserve">נותן השירותים לא ישתמש במסמך כלשהו או בכל חלק מהשירותים ו/או </w:t>
      </w:r>
      <w:r w:rsidRPr="005E023C">
        <w:rPr>
          <w:rFonts w:ascii="Arial" w:hAnsi="Arial" w:cs="David" w:hint="cs"/>
          <w:sz w:val="24"/>
          <w:szCs w:val="24"/>
          <w:rtl/>
        </w:rPr>
        <w:tab/>
      </w:r>
      <w:r w:rsidRPr="005E023C">
        <w:rPr>
          <w:rFonts w:ascii="Arial" w:hAnsi="Arial" w:cs="David"/>
          <w:sz w:val="24"/>
          <w:szCs w:val="24"/>
          <w:rtl/>
        </w:rPr>
        <w:t xml:space="preserve">תוצאותיהם ו/או התוצרים שיוכנו במסגרתם, ללא אישור מראש ובכתב של </w:t>
      </w:r>
      <w:r w:rsidRPr="005E023C">
        <w:rPr>
          <w:rFonts w:ascii="Arial" w:hAnsi="Arial" w:cs="David" w:hint="cs"/>
          <w:sz w:val="24"/>
          <w:szCs w:val="24"/>
          <w:rtl/>
        </w:rPr>
        <w:tab/>
      </w:r>
      <w:r w:rsidRPr="005E023C">
        <w:rPr>
          <w:rFonts w:ascii="Arial" w:hAnsi="Arial" w:cs="David"/>
          <w:sz w:val="24"/>
          <w:szCs w:val="24"/>
          <w:rtl/>
        </w:rPr>
        <w:t xml:space="preserve">המשרד. </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 xml:space="preserve">המשרד יהיה זכאי לדרוש ולקבל מנותן השירותים במהלך מתן השירותים, או </w:t>
      </w:r>
      <w:r w:rsidRPr="005E023C">
        <w:rPr>
          <w:rFonts w:ascii="Arial" w:hAnsi="Arial" w:cs="David" w:hint="cs"/>
          <w:sz w:val="24"/>
          <w:szCs w:val="24"/>
          <w:rtl/>
        </w:rPr>
        <w:tab/>
      </w:r>
      <w:r w:rsidRPr="005E023C">
        <w:rPr>
          <w:rFonts w:ascii="Arial" w:hAnsi="Arial" w:cs="David"/>
          <w:sz w:val="24"/>
          <w:szCs w:val="24"/>
          <w:rtl/>
        </w:rPr>
        <w:t xml:space="preserve">לאחר מכן, כל </w:t>
      </w:r>
      <w:proofErr w:type="spellStart"/>
      <w:r w:rsidRPr="005E023C">
        <w:rPr>
          <w:rFonts w:ascii="Arial" w:hAnsi="Arial" w:cs="David"/>
          <w:sz w:val="24"/>
          <w:szCs w:val="24"/>
          <w:rtl/>
        </w:rPr>
        <w:t>תוכנית</w:t>
      </w:r>
      <w:proofErr w:type="spellEnd"/>
      <w:r w:rsidRPr="005E023C">
        <w:rPr>
          <w:rFonts w:ascii="Arial" w:hAnsi="Arial" w:cs="David"/>
          <w:sz w:val="24"/>
          <w:szCs w:val="24"/>
          <w:rtl/>
        </w:rPr>
        <w:t>, מסמך, או דבר הקשור למתן השירותים נשוא הסכם זה.</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 xml:space="preserve">זכויות היוצרים בכל השירותים והתוצרים שיסופקו למדינה כחלק מהסכם זה </w:t>
      </w:r>
      <w:r w:rsidRPr="005E023C">
        <w:rPr>
          <w:rFonts w:ascii="Arial" w:hAnsi="Arial" w:cs="David" w:hint="cs"/>
          <w:sz w:val="24"/>
          <w:szCs w:val="24"/>
          <w:rtl/>
        </w:rPr>
        <w:tab/>
        <w:t xml:space="preserve">ושהוכנו במסגרת הסכם זה, </w:t>
      </w:r>
      <w:r w:rsidRPr="005E023C">
        <w:rPr>
          <w:rFonts w:ascii="Arial" w:hAnsi="Arial" w:cs="David"/>
          <w:sz w:val="24"/>
          <w:szCs w:val="24"/>
          <w:rtl/>
        </w:rPr>
        <w:t xml:space="preserve">לרבות חוות-דעת, </w:t>
      </w:r>
      <w:r w:rsidRPr="005E023C">
        <w:rPr>
          <w:rFonts w:ascii="Arial" w:hAnsi="Arial" w:cs="David" w:hint="cs"/>
          <w:sz w:val="24"/>
          <w:szCs w:val="24"/>
          <w:rtl/>
        </w:rPr>
        <w:t>דו"חות</w:t>
      </w:r>
      <w:r w:rsidRPr="005E023C">
        <w:rPr>
          <w:rFonts w:ascii="Arial" w:hAnsi="Arial" w:cs="David"/>
          <w:sz w:val="24"/>
          <w:szCs w:val="24"/>
          <w:rtl/>
        </w:rPr>
        <w:t xml:space="preserve">, מחקרים וכל כיוצא </w:t>
      </w:r>
      <w:r w:rsidRPr="005E023C">
        <w:rPr>
          <w:rFonts w:ascii="Arial" w:hAnsi="Arial" w:cs="David" w:hint="cs"/>
          <w:sz w:val="24"/>
          <w:szCs w:val="24"/>
          <w:rtl/>
        </w:rPr>
        <w:tab/>
      </w:r>
      <w:r w:rsidRPr="005E023C">
        <w:rPr>
          <w:rFonts w:ascii="Arial" w:hAnsi="Arial" w:cs="David"/>
          <w:sz w:val="24"/>
          <w:szCs w:val="24"/>
          <w:rtl/>
        </w:rPr>
        <w:t>באלה יהיו שייכות למדינה, והתמורה דלעיל תהווה תמורה גם עבור זכויות אלה.</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המשרד יהא רשאי לבצע כל שימוש בתוצרי העבודה של הזוכה</w:t>
      </w:r>
      <w:r w:rsidRPr="005E023C">
        <w:rPr>
          <w:rFonts w:ascii="Arial" w:hAnsi="Arial" w:cs="David" w:hint="cs"/>
          <w:sz w:val="24"/>
          <w:szCs w:val="24"/>
          <w:rtl/>
        </w:rPr>
        <w:t xml:space="preserve"> ב</w:t>
      </w:r>
      <w:r w:rsidRPr="005E023C">
        <w:rPr>
          <w:rFonts w:ascii="Arial" w:hAnsi="Arial" w:cs="David"/>
          <w:sz w:val="24"/>
          <w:szCs w:val="24"/>
          <w:rtl/>
        </w:rPr>
        <w:t xml:space="preserve">תוך תקופת </w:t>
      </w:r>
      <w:r w:rsidRPr="005E023C">
        <w:rPr>
          <w:rFonts w:ascii="Arial" w:hAnsi="Arial" w:cs="David" w:hint="cs"/>
          <w:sz w:val="24"/>
          <w:szCs w:val="24"/>
          <w:rtl/>
        </w:rPr>
        <w:tab/>
      </w:r>
      <w:r w:rsidRPr="005E023C">
        <w:rPr>
          <w:rFonts w:ascii="Arial" w:hAnsi="Arial" w:cs="David"/>
          <w:sz w:val="24"/>
          <w:szCs w:val="24"/>
          <w:rtl/>
        </w:rPr>
        <w:t xml:space="preserve">ההתקשרות ו/או לאחריה, לרבות ביצוע שינויים והכנסת תוספות, השלמות או </w:t>
      </w:r>
      <w:r w:rsidRPr="005E023C">
        <w:rPr>
          <w:rFonts w:ascii="Arial" w:hAnsi="Arial" w:cs="David" w:hint="cs"/>
          <w:sz w:val="24"/>
          <w:szCs w:val="24"/>
          <w:rtl/>
        </w:rPr>
        <w:tab/>
      </w:r>
      <w:r w:rsidRPr="005E023C">
        <w:rPr>
          <w:rFonts w:ascii="Arial" w:hAnsi="Arial" w:cs="David"/>
          <w:sz w:val="24"/>
          <w:szCs w:val="24"/>
          <w:rtl/>
        </w:rPr>
        <w:t>עריכה מחדש או העברתם לאחר בתמורה או ללא תמורה.</w:t>
      </w:r>
      <w:r w:rsidRPr="005E023C">
        <w:rPr>
          <w:rFonts w:ascii="Arial" w:hAnsi="Arial" w:cs="David" w:hint="cs"/>
          <w:sz w:val="24"/>
          <w:szCs w:val="24"/>
          <w:rtl/>
        </w:rPr>
        <w:t xml:space="preserve"> </w:t>
      </w:r>
      <w:r w:rsidRPr="005E023C">
        <w:rPr>
          <w:rFonts w:ascii="Arial" w:hAnsi="Arial" w:cs="David"/>
          <w:sz w:val="24"/>
          <w:szCs w:val="24"/>
          <w:rtl/>
        </w:rPr>
        <w:t xml:space="preserve">המשרד יהיה רשאי </w:t>
      </w:r>
      <w:r w:rsidRPr="005E023C">
        <w:rPr>
          <w:rFonts w:ascii="Arial" w:hAnsi="Arial" w:cs="David" w:hint="cs"/>
          <w:sz w:val="24"/>
          <w:szCs w:val="24"/>
          <w:rtl/>
        </w:rPr>
        <w:tab/>
      </w:r>
      <w:r w:rsidRPr="005E023C">
        <w:rPr>
          <w:rFonts w:ascii="Arial" w:hAnsi="Arial" w:cs="David"/>
          <w:sz w:val="24"/>
          <w:szCs w:val="24"/>
          <w:rtl/>
        </w:rPr>
        <w:t xml:space="preserve">לפרסם כל חומר שיימסר לו על ידי נותן השירותים כחלק מהסכם זה, ובלבד </w:t>
      </w:r>
      <w:r w:rsidRPr="005E023C">
        <w:rPr>
          <w:rFonts w:ascii="Arial" w:hAnsi="Arial" w:cs="David" w:hint="cs"/>
          <w:sz w:val="24"/>
          <w:szCs w:val="24"/>
          <w:rtl/>
        </w:rPr>
        <w:tab/>
      </w:r>
      <w:r w:rsidRPr="005E023C">
        <w:rPr>
          <w:rFonts w:ascii="Arial" w:hAnsi="Arial" w:cs="David"/>
          <w:sz w:val="24"/>
          <w:szCs w:val="24"/>
          <w:rtl/>
        </w:rPr>
        <w:t>שתישמר לנותן השירותים, או למי שיצר את החומר "הזכות המוסרית".</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Pr>
      </w:pPr>
      <w:r w:rsidRPr="005E023C">
        <w:rPr>
          <w:rFonts w:ascii="Arial" w:hAnsi="Arial" w:cs="David"/>
          <w:sz w:val="24"/>
          <w:szCs w:val="24"/>
          <w:rtl/>
        </w:rPr>
        <w:t xml:space="preserve">נותן השירותים מתחייב לשתף פעולה ולסייע לחוקרים שיורשו על-ידי המשרד </w:t>
      </w:r>
      <w:r w:rsidRPr="005E023C">
        <w:rPr>
          <w:rFonts w:ascii="Arial" w:hAnsi="Arial" w:cs="David" w:hint="cs"/>
          <w:sz w:val="24"/>
          <w:szCs w:val="24"/>
          <w:rtl/>
        </w:rPr>
        <w:tab/>
      </w:r>
      <w:r w:rsidRPr="005E023C">
        <w:rPr>
          <w:rFonts w:ascii="Arial" w:hAnsi="Arial" w:cs="David"/>
          <w:sz w:val="24"/>
          <w:szCs w:val="24"/>
          <w:rtl/>
        </w:rPr>
        <w:t>בביצוע מחקרים בהתייחס לשירותים נשוא הסכם זה, בכפוף להוראות הדין.</w:t>
      </w:r>
    </w:p>
    <w:p w:rsidR="005E023C" w:rsidRPr="005E023C" w:rsidRDefault="005E023C" w:rsidP="005E023C">
      <w:pPr>
        <w:numPr>
          <w:ilvl w:val="1"/>
          <w:numId w:val="32"/>
        </w:numPr>
        <w:tabs>
          <w:tab w:val="num" w:pos="1473"/>
        </w:tabs>
        <w:spacing w:after="0" w:line="360" w:lineRule="auto"/>
        <w:rPr>
          <w:rFonts w:ascii="Times New Roman" w:hAnsi="Times New Roman" w:cs="David"/>
          <w:b/>
          <w:bCs/>
          <w:sz w:val="24"/>
          <w:szCs w:val="24"/>
          <w:u w:val="single"/>
          <w:rtl/>
        </w:rPr>
      </w:pPr>
      <w:r w:rsidRPr="005E023C">
        <w:rPr>
          <w:rFonts w:ascii="Arial" w:hAnsi="Arial" w:cs="David" w:hint="cs"/>
          <w:sz w:val="24"/>
          <w:szCs w:val="24"/>
          <w:rtl/>
        </w:rPr>
        <w:lastRenderedPageBreak/>
        <w:t>נותן השירותים</w:t>
      </w:r>
      <w:r w:rsidRPr="005E023C">
        <w:rPr>
          <w:rFonts w:ascii="Arial" w:hAnsi="Arial" w:cs="David"/>
          <w:sz w:val="24"/>
          <w:szCs w:val="24"/>
          <w:rtl/>
        </w:rPr>
        <w:t xml:space="preserve"> </w:t>
      </w:r>
      <w:r w:rsidRPr="005E023C">
        <w:rPr>
          <w:rFonts w:ascii="Arial" w:hAnsi="Arial" w:cs="David" w:hint="cs"/>
          <w:sz w:val="24"/>
          <w:szCs w:val="24"/>
          <w:rtl/>
        </w:rPr>
        <w:t>מ</w:t>
      </w:r>
      <w:r w:rsidRPr="005E023C">
        <w:rPr>
          <w:rFonts w:ascii="Arial" w:hAnsi="Arial" w:cs="David"/>
          <w:sz w:val="24"/>
          <w:szCs w:val="24"/>
          <w:rtl/>
        </w:rPr>
        <w:t xml:space="preserve">תחייב שאין בתוצרי עבודתו כדי להפר זכויות של צדדים </w:t>
      </w:r>
      <w:r w:rsidRPr="005E023C">
        <w:rPr>
          <w:rFonts w:ascii="Arial" w:hAnsi="Arial" w:cs="David" w:hint="cs"/>
          <w:sz w:val="24"/>
          <w:szCs w:val="24"/>
          <w:rtl/>
        </w:rPr>
        <w:t xml:space="preserve">    </w:t>
      </w:r>
      <w:r w:rsidRPr="005E023C">
        <w:rPr>
          <w:rFonts w:ascii="Arial" w:hAnsi="Arial" w:cs="David"/>
          <w:sz w:val="24"/>
          <w:szCs w:val="24"/>
          <w:rtl/>
        </w:rPr>
        <w:br/>
      </w:r>
      <w:r w:rsidRPr="005E023C">
        <w:rPr>
          <w:rFonts w:ascii="Arial" w:hAnsi="Arial" w:cs="David" w:hint="cs"/>
          <w:sz w:val="24"/>
          <w:szCs w:val="24"/>
          <w:rtl/>
        </w:rPr>
        <w:t xml:space="preserve">             </w:t>
      </w:r>
      <w:r w:rsidRPr="005E023C">
        <w:rPr>
          <w:rFonts w:ascii="Arial" w:hAnsi="Arial" w:cs="David"/>
          <w:sz w:val="24"/>
          <w:szCs w:val="24"/>
          <w:rtl/>
        </w:rPr>
        <w:t xml:space="preserve">שלישיים, וכן </w:t>
      </w:r>
      <w:r w:rsidRPr="005E023C">
        <w:rPr>
          <w:rFonts w:ascii="Arial" w:hAnsi="Arial" w:cs="David" w:hint="cs"/>
          <w:sz w:val="24"/>
          <w:szCs w:val="24"/>
          <w:rtl/>
        </w:rPr>
        <w:t>מ</w:t>
      </w:r>
      <w:r w:rsidRPr="005E023C">
        <w:rPr>
          <w:rFonts w:ascii="Arial" w:hAnsi="Arial" w:cs="David"/>
          <w:sz w:val="24"/>
          <w:szCs w:val="24"/>
          <w:rtl/>
        </w:rPr>
        <w:t xml:space="preserve">תחייב לשפות את המשרד בכל מקרה בו ייתבע על ידי צד שלישי </w:t>
      </w:r>
      <w:r w:rsidRPr="005E023C">
        <w:rPr>
          <w:rFonts w:ascii="Arial" w:hAnsi="Arial" w:cs="David" w:hint="cs"/>
          <w:sz w:val="24"/>
          <w:szCs w:val="24"/>
          <w:rtl/>
        </w:rPr>
        <w:t xml:space="preserve">   </w:t>
      </w:r>
      <w:r w:rsidRPr="005E023C">
        <w:rPr>
          <w:rFonts w:ascii="Arial" w:hAnsi="Arial" w:cs="David"/>
          <w:sz w:val="24"/>
          <w:szCs w:val="24"/>
          <w:rtl/>
        </w:rPr>
        <w:br/>
      </w:r>
      <w:r w:rsidRPr="005E023C">
        <w:rPr>
          <w:rFonts w:ascii="Arial" w:hAnsi="Arial" w:cs="David" w:hint="cs"/>
          <w:sz w:val="24"/>
          <w:szCs w:val="24"/>
          <w:rtl/>
        </w:rPr>
        <w:t xml:space="preserve">           </w:t>
      </w:r>
      <w:r w:rsidRPr="005E023C">
        <w:rPr>
          <w:rFonts w:ascii="Arial" w:hAnsi="Arial" w:cs="David" w:hint="cs"/>
          <w:sz w:val="24"/>
          <w:szCs w:val="24"/>
          <w:rtl/>
        </w:rPr>
        <w:tab/>
      </w:r>
      <w:r w:rsidRPr="005E023C">
        <w:rPr>
          <w:rFonts w:ascii="Arial" w:hAnsi="Arial" w:cs="David"/>
          <w:sz w:val="24"/>
          <w:szCs w:val="24"/>
          <w:rtl/>
        </w:rPr>
        <w:t>בגין הפרה נטענת של זכויות כאמור.</w:t>
      </w:r>
    </w:p>
    <w:p w:rsidR="005E023C" w:rsidRPr="005E023C" w:rsidRDefault="005E023C" w:rsidP="005E023C">
      <w:pPr>
        <w:tabs>
          <w:tab w:val="left" w:pos="746"/>
        </w:tabs>
        <w:spacing w:after="0" w:line="360" w:lineRule="auto"/>
        <w:rPr>
          <w:rFonts w:ascii="Times New Roman" w:hAnsi="Times New Roman" w:cs="David"/>
          <w:sz w:val="24"/>
          <w:szCs w:val="24"/>
          <w:u w:val="single"/>
          <w:rtl/>
        </w:rPr>
      </w:pPr>
    </w:p>
    <w:p w:rsidR="005E023C" w:rsidRPr="005E023C" w:rsidRDefault="005E023C" w:rsidP="005E023C">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שמירת סודיות</w:t>
      </w:r>
    </w:p>
    <w:p w:rsidR="005E023C" w:rsidRPr="005E023C" w:rsidRDefault="005E023C" w:rsidP="005E023C">
      <w:pPr>
        <w:numPr>
          <w:ilvl w:val="1"/>
          <w:numId w:val="33"/>
        </w:numPr>
        <w:tabs>
          <w:tab w:val="left" w:pos="1113"/>
        </w:tabs>
        <w:spacing w:after="0" w:line="360" w:lineRule="auto"/>
        <w:rPr>
          <w:rFonts w:ascii="Arial" w:hAnsi="Arial" w:cs="David"/>
          <w:sz w:val="24"/>
          <w:szCs w:val="24"/>
        </w:rPr>
      </w:pPr>
      <w:r w:rsidRPr="005E023C">
        <w:rPr>
          <w:rFonts w:ascii="Times New Roman" w:hAnsi="Times New Roman" w:cs="David"/>
          <w:sz w:val="24"/>
          <w:szCs w:val="24"/>
          <w:rtl/>
        </w:rPr>
        <w:t xml:space="preserve">נותן השירותים מתחייב לשמור בסוד ולא להעביר, להודיע, למסור או להביא     </w:t>
      </w:r>
      <w:r w:rsidRPr="005E023C">
        <w:rPr>
          <w:rFonts w:ascii="Times New Roman" w:hAnsi="Times New Roman" w:cs="David"/>
          <w:sz w:val="24"/>
          <w:szCs w:val="24"/>
          <w:rtl/>
        </w:rPr>
        <w:br/>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לידיעת כל גורם, במישרין, בעקיפין ו/או בכל דרך שהיא, כל מידע, ידיעה, סוד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מסחרי, נתונים, חפץ, מסמך מכל סוג שהוא או כל דבר אחר שלפי טיבם אינם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נכסי הכלל </w:t>
      </w:r>
      <w:r w:rsidRPr="005E023C">
        <w:rPr>
          <w:rFonts w:ascii="Times New Roman" w:hAnsi="Times New Roman" w:cs="David"/>
          <w:b/>
          <w:bCs/>
          <w:sz w:val="24"/>
          <w:szCs w:val="24"/>
          <w:rtl/>
        </w:rPr>
        <w:t>(להלן: "מידע סודי")</w:t>
      </w:r>
      <w:r w:rsidRPr="005E023C">
        <w:rPr>
          <w:rFonts w:ascii="Times New Roman" w:hAnsi="Times New Roman" w:cs="David"/>
          <w:sz w:val="24"/>
          <w:szCs w:val="24"/>
          <w:rtl/>
        </w:rPr>
        <w:t xml:space="preserve"> שיגיעו לידי נותן השירותים, עובדיו או</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מי</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r>
      <w:r w:rsidRPr="005E023C">
        <w:rPr>
          <w:rFonts w:ascii="Times New Roman" w:hAnsi="Times New Roman" w:cs="David"/>
          <w:sz w:val="24"/>
          <w:szCs w:val="24"/>
          <w:rtl/>
        </w:rPr>
        <w:t>מטעמו עקב או בקשר להסכם זה, בתוקף או בקשר עם ביצועו ו/או בקשר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עם</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המשרד, וזאת במהלך ביצוע ההסכם, לפניו ו/או לאחר מכן - ללא אישור המשרד </w:t>
      </w:r>
      <w:r w:rsidRPr="005E023C">
        <w:rPr>
          <w:rFonts w:ascii="Times New Roman" w:hAnsi="Times New Roman" w:cs="David" w:hint="cs"/>
          <w:sz w:val="24"/>
          <w:szCs w:val="24"/>
          <w:rtl/>
        </w:rPr>
        <w:tab/>
      </w:r>
      <w:r w:rsidRPr="005E023C">
        <w:rPr>
          <w:rFonts w:ascii="Times New Roman" w:hAnsi="Times New Roman" w:cs="David"/>
          <w:sz w:val="24"/>
          <w:szCs w:val="24"/>
          <w:rtl/>
        </w:rPr>
        <w:t>מראש ובכתב.</w:t>
      </w:r>
    </w:p>
    <w:p w:rsidR="005E023C" w:rsidRPr="005E023C" w:rsidRDefault="005E023C" w:rsidP="005E023C">
      <w:pPr>
        <w:numPr>
          <w:ilvl w:val="1"/>
          <w:numId w:val="33"/>
        </w:numPr>
        <w:tabs>
          <w:tab w:val="left" w:pos="1113"/>
        </w:tabs>
        <w:spacing w:after="0" w:line="360" w:lineRule="auto"/>
        <w:rPr>
          <w:rFonts w:ascii="Arial" w:hAnsi="Arial" w:cs="David"/>
          <w:sz w:val="24"/>
          <w:szCs w:val="24"/>
        </w:rPr>
      </w:pPr>
      <w:r w:rsidRPr="005E023C">
        <w:rPr>
          <w:rFonts w:ascii="Times New Roman" w:hAnsi="Times New Roman" w:cs="David"/>
          <w:sz w:val="24"/>
          <w:szCs w:val="24"/>
          <w:rtl/>
        </w:rPr>
        <w:t xml:space="preserve">נותן השירותים מתחייב לשמור בתנאים בטוחים כל מידע סודי או מסמך רשמי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שנמסר לו או שיגיעו אליו עקב ביצוע הסכם זה, בתוקף או בקשר עם ביצועו או </w:t>
      </w:r>
      <w:r w:rsidRPr="005E023C">
        <w:rPr>
          <w:rFonts w:ascii="Times New Roman" w:hAnsi="Times New Roman" w:cs="David" w:hint="cs"/>
          <w:sz w:val="24"/>
          <w:szCs w:val="24"/>
          <w:rtl/>
        </w:rPr>
        <w:tab/>
      </w:r>
      <w:r w:rsidRPr="005E023C">
        <w:rPr>
          <w:rFonts w:ascii="Times New Roman" w:hAnsi="Times New Roman" w:cs="David"/>
          <w:sz w:val="24"/>
          <w:szCs w:val="24"/>
          <w:rtl/>
        </w:rPr>
        <w:t>בקשר עם המשרד.</w:t>
      </w:r>
    </w:p>
    <w:p w:rsidR="005E023C" w:rsidRPr="005E023C" w:rsidRDefault="005E023C" w:rsidP="005E023C">
      <w:pPr>
        <w:numPr>
          <w:ilvl w:val="1"/>
          <w:numId w:val="33"/>
        </w:numPr>
        <w:tabs>
          <w:tab w:val="left" w:pos="1113"/>
        </w:tabs>
        <w:spacing w:after="0" w:line="360" w:lineRule="auto"/>
        <w:rPr>
          <w:rFonts w:ascii="Arial" w:hAnsi="Arial" w:cs="David"/>
          <w:sz w:val="24"/>
          <w:szCs w:val="24"/>
        </w:rPr>
      </w:pPr>
      <w:r w:rsidRPr="005E023C">
        <w:rPr>
          <w:rFonts w:ascii="Times New Roman" w:hAnsi="Times New Roman" w:cs="David"/>
          <w:sz w:val="24"/>
          <w:szCs w:val="24"/>
          <w:rtl/>
        </w:rPr>
        <w:t xml:space="preserve">המשרד רשאי </w:t>
      </w:r>
      <w:proofErr w:type="spellStart"/>
      <w:r w:rsidRPr="005E023C">
        <w:rPr>
          <w:rFonts w:ascii="Times New Roman" w:hAnsi="Times New Roman" w:cs="David"/>
          <w:sz w:val="24"/>
          <w:szCs w:val="24"/>
          <w:rtl/>
        </w:rPr>
        <w:t>ל</w:t>
      </w:r>
      <w:r w:rsidRPr="005E023C">
        <w:rPr>
          <w:rFonts w:ascii="Times New Roman" w:hAnsi="Times New Roman" w:cs="David" w:hint="cs"/>
          <w:sz w:val="24"/>
          <w:szCs w:val="24"/>
          <w:rtl/>
        </w:rPr>
        <w:t>יתן</w:t>
      </w:r>
      <w:proofErr w:type="spellEnd"/>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הור</w:t>
      </w:r>
      <w:r w:rsidRPr="005E023C">
        <w:rPr>
          <w:rFonts w:ascii="Times New Roman" w:hAnsi="Times New Roman" w:cs="David" w:hint="cs"/>
          <w:sz w:val="24"/>
          <w:szCs w:val="24"/>
          <w:rtl/>
        </w:rPr>
        <w:t>א</w:t>
      </w:r>
      <w:r w:rsidRPr="005E023C">
        <w:rPr>
          <w:rFonts w:ascii="Times New Roman" w:hAnsi="Times New Roman" w:cs="David"/>
          <w:sz w:val="24"/>
          <w:szCs w:val="24"/>
          <w:rtl/>
        </w:rPr>
        <w:t xml:space="preserve">ות לנותן השירותים בדבר הסדרים מיוחדים לעניין </w:t>
      </w:r>
      <w:r w:rsidRPr="005E023C">
        <w:rPr>
          <w:rFonts w:ascii="Times New Roman" w:hAnsi="Times New Roman" w:cs="David" w:hint="cs"/>
          <w:sz w:val="24"/>
          <w:szCs w:val="24"/>
          <w:rtl/>
        </w:rPr>
        <w:tab/>
      </w:r>
      <w:r w:rsidRPr="005E023C">
        <w:rPr>
          <w:rFonts w:ascii="Times New Roman" w:hAnsi="Times New Roman" w:cs="David"/>
          <w:sz w:val="24"/>
          <w:szCs w:val="24"/>
          <w:rtl/>
        </w:rPr>
        <w:t>שמירת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סודיות, לרבות קביעת הסדרי בטחון מיוחדים, הסדרי מידור או נוהלי</w:t>
      </w:r>
      <w:r w:rsidRPr="005E023C">
        <w:rPr>
          <w:rFonts w:ascii="Times New Roman" w:hAnsi="Times New Roman" w:cs="David" w:hint="cs"/>
          <w:sz w:val="24"/>
          <w:szCs w:val="24"/>
          <w:rtl/>
        </w:rPr>
        <w:t xml:space="preserve"> </w:t>
      </w:r>
      <w:r w:rsidRPr="005E023C">
        <w:rPr>
          <w:rFonts w:ascii="Times New Roman" w:hAnsi="Times New Roman" w:cs="David" w:hint="cs"/>
          <w:sz w:val="24"/>
          <w:szCs w:val="24"/>
          <w:rtl/>
        </w:rPr>
        <w:tab/>
        <w:t>ע</w:t>
      </w:r>
      <w:r w:rsidRPr="005E023C">
        <w:rPr>
          <w:rFonts w:ascii="Times New Roman" w:hAnsi="Times New Roman" w:cs="David"/>
          <w:sz w:val="24"/>
          <w:szCs w:val="24"/>
          <w:rtl/>
        </w:rPr>
        <w:t>בודה</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מיוחדים ונותן השירותים מתחייב למלא אחר דרישות המשרד בנדון.</w:t>
      </w:r>
    </w:p>
    <w:p w:rsidR="005E023C" w:rsidRPr="005E023C" w:rsidRDefault="005E023C" w:rsidP="00C35EBB">
      <w:pPr>
        <w:numPr>
          <w:ilvl w:val="1"/>
          <w:numId w:val="33"/>
        </w:numPr>
        <w:tabs>
          <w:tab w:val="clear" w:pos="768"/>
        </w:tabs>
        <w:spacing w:after="0" w:line="360" w:lineRule="auto"/>
        <w:ind w:left="1083" w:hanging="708"/>
        <w:rPr>
          <w:rFonts w:ascii="Arial" w:hAnsi="Arial" w:cs="David"/>
          <w:sz w:val="24"/>
          <w:szCs w:val="24"/>
        </w:rPr>
      </w:pPr>
      <w:r w:rsidRPr="005E023C">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5E023C" w:rsidRPr="005E023C" w:rsidRDefault="005E023C" w:rsidP="005E023C">
      <w:pPr>
        <w:numPr>
          <w:ilvl w:val="1"/>
          <w:numId w:val="33"/>
        </w:numPr>
        <w:spacing w:after="0" w:line="360" w:lineRule="auto"/>
        <w:ind w:left="1113" w:hanging="720"/>
        <w:rPr>
          <w:rFonts w:ascii="Arial" w:hAnsi="Arial" w:cs="David"/>
          <w:sz w:val="24"/>
          <w:szCs w:val="24"/>
        </w:rPr>
      </w:pPr>
      <w:r w:rsidRPr="005E023C">
        <w:rPr>
          <w:rFonts w:ascii="Times New Roman" w:hAnsi="Times New Roman" w:cs="David"/>
          <w:sz w:val="24"/>
          <w:szCs w:val="24"/>
          <w:rtl/>
        </w:rPr>
        <w:t xml:space="preserve"> עם סיום הסכם זה מכל סיבה שהיא נותן השירותים יעמיד לרשות המשרד </w:t>
      </w:r>
      <w:r w:rsidRPr="005E023C">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E023C">
        <w:rPr>
          <w:rFonts w:ascii="Times New Roman" w:hAnsi="Times New Roman" w:cs="David" w:hint="cs"/>
          <w:sz w:val="24"/>
          <w:szCs w:val="24"/>
          <w:rtl/>
        </w:rPr>
        <w:t xml:space="preserve">ו/או במסגרת מתן השירותים על פי הסכם זה </w:t>
      </w:r>
      <w:r w:rsidRPr="005E023C">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E023C" w:rsidRPr="005E023C" w:rsidRDefault="005E023C" w:rsidP="005E023C">
      <w:pPr>
        <w:numPr>
          <w:ilvl w:val="1"/>
          <w:numId w:val="33"/>
        </w:numPr>
        <w:spacing w:after="0" w:line="360" w:lineRule="auto"/>
        <w:ind w:left="1113" w:hanging="720"/>
        <w:rPr>
          <w:rFonts w:ascii="Arial" w:hAnsi="Arial" w:cs="David"/>
          <w:sz w:val="24"/>
          <w:szCs w:val="24"/>
        </w:rPr>
      </w:pPr>
      <w:r w:rsidRPr="005E023C">
        <w:rPr>
          <w:rFonts w:ascii="Times New Roman" w:hAnsi="Times New Roman" w:cs="David"/>
          <w:sz w:val="24"/>
          <w:szCs w:val="24"/>
          <w:rtl/>
        </w:rPr>
        <w:t xml:space="preserve">נותן השירותים מתחייב </w:t>
      </w:r>
      <w:r w:rsidRPr="005E023C">
        <w:rPr>
          <w:rFonts w:ascii="Times New Roman" w:hAnsi="Times New Roman" w:cs="David"/>
          <w:b/>
          <w:bCs/>
          <w:sz w:val="24"/>
          <w:szCs w:val="24"/>
          <w:rtl/>
        </w:rPr>
        <w:t>לחתום ולהחתים</w:t>
      </w:r>
      <w:r w:rsidRPr="005E023C">
        <w:rPr>
          <w:rFonts w:ascii="Times New Roman" w:hAnsi="Times New Roman" w:cs="David"/>
          <w:sz w:val="24"/>
          <w:szCs w:val="24"/>
          <w:rtl/>
        </w:rPr>
        <w:t xml:space="preserve"> כל מי </w:t>
      </w:r>
      <w:r w:rsidRPr="005E023C">
        <w:rPr>
          <w:rFonts w:ascii="Times New Roman" w:hAnsi="Times New Roman" w:cs="David" w:hint="cs"/>
          <w:sz w:val="24"/>
          <w:szCs w:val="24"/>
          <w:rtl/>
        </w:rPr>
        <w:t xml:space="preserve">מטעמו שעתיד להיות קשור במתן השירותים נשואי מכרז זה </w:t>
      </w:r>
      <w:r w:rsidRPr="005E023C">
        <w:rPr>
          <w:rFonts w:ascii="Times New Roman" w:hAnsi="Times New Roman" w:cs="David"/>
          <w:sz w:val="24"/>
          <w:szCs w:val="24"/>
          <w:rtl/>
        </w:rPr>
        <w:t xml:space="preserve">ושעשוי להיחשף למידע כאמור על "התחייבות לשמירת סודיות ולמניעת ניגוד עניינים" </w:t>
      </w:r>
      <w:r w:rsidRPr="005E023C">
        <w:rPr>
          <w:rFonts w:ascii="Times New Roman" w:hAnsi="Times New Roman" w:cs="David" w:hint="cs"/>
          <w:sz w:val="24"/>
          <w:szCs w:val="24"/>
          <w:rtl/>
        </w:rPr>
        <w:t>בנוסח המצורף להסכם זה והמסומן כנספח 4.</w:t>
      </w:r>
    </w:p>
    <w:p w:rsidR="005E023C" w:rsidRPr="005E023C" w:rsidRDefault="005E023C" w:rsidP="005E023C">
      <w:pPr>
        <w:spacing w:after="0" w:line="360" w:lineRule="auto"/>
        <w:ind w:left="393"/>
        <w:jc w:val="both"/>
        <w:rPr>
          <w:rFonts w:ascii="Arial" w:hAnsi="Arial" w:cs="David"/>
          <w:sz w:val="24"/>
          <w:szCs w:val="24"/>
          <w:rtl/>
        </w:rPr>
      </w:pPr>
    </w:p>
    <w:p w:rsidR="005E023C" w:rsidRPr="005E023C" w:rsidRDefault="005E023C" w:rsidP="005E023C">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ביקורת</w:t>
      </w:r>
    </w:p>
    <w:p w:rsidR="005E023C" w:rsidRPr="005E023C" w:rsidRDefault="005E023C" w:rsidP="005E023C">
      <w:pPr>
        <w:numPr>
          <w:ilvl w:val="1"/>
          <w:numId w:val="34"/>
        </w:num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חשב המשרד, המבקר הפנימי של המשרד או מי שמונה לכך על ידם, יהיו רשאים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לקיים בכל עת, בין בתקופת ההסכם ובין לאחריה, ביקורת ובדיקה אצל נותן </w:t>
      </w:r>
      <w:r w:rsidRPr="005E023C">
        <w:rPr>
          <w:rFonts w:ascii="Times New Roman" w:hAnsi="Times New Roman" w:cs="David" w:hint="cs"/>
          <w:sz w:val="24"/>
          <w:szCs w:val="24"/>
          <w:rtl/>
        </w:rPr>
        <w:tab/>
      </w:r>
      <w:r w:rsidRPr="005E023C">
        <w:rPr>
          <w:rFonts w:ascii="Times New Roman" w:hAnsi="Times New Roman" w:cs="David"/>
          <w:sz w:val="24"/>
          <w:szCs w:val="24"/>
          <w:rtl/>
        </w:rPr>
        <w:t>השירותים בכל הקשור במתן השירות, או בתמורה הכספית נשוא הסכם זה.</w:t>
      </w:r>
    </w:p>
    <w:p w:rsidR="005E023C" w:rsidRPr="005E023C" w:rsidRDefault="005E023C" w:rsidP="005E023C">
      <w:pPr>
        <w:numPr>
          <w:ilvl w:val="1"/>
          <w:numId w:val="34"/>
        </w:numPr>
        <w:tabs>
          <w:tab w:val="clear" w:pos="768"/>
        </w:tabs>
        <w:spacing w:after="0" w:line="360" w:lineRule="auto"/>
        <w:ind w:left="1367" w:hanging="992"/>
        <w:rPr>
          <w:rFonts w:ascii="Times New Roman" w:hAnsi="Times New Roman" w:cs="David"/>
          <w:sz w:val="24"/>
          <w:szCs w:val="24"/>
        </w:rPr>
      </w:pPr>
      <w:r w:rsidRPr="005E023C">
        <w:rPr>
          <w:rFonts w:ascii="Times New Roman" w:hAnsi="Times New Roman" w:cs="David"/>
          <w:sz w:val="24"/>
          <w:szCs w:val="24"/>
          <w:rtl/>
        </w:rPr>
        <w:t>ביקורת ובדיקה כמתואר לעיל יכללו עיון בספרי החשבונות ובמסמכים של נותן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E023C" w:rsidRPr="005E023C" w:rsidRDefault="005E023C" w:rsidP="005E023C">
      <w:pPr>
        <w:spacing w:after="0" w:line="360" w:lineRule="auto"/>
        <w:ind w:left="1367"/>
        <w:rPr>
          <w:rFonts w:ascii="Times New Roman" w:hAnsi="Times New Roman" w:cs="David"/>
          <w:sz w:val="24"/>
          <w:szCs w:val="24"/>
        </w:rPr>
      </w:pPr>
    </w:p>
    <w:p w:rsidR="005E023C" w:rsidRPr="005E023C" w:rsidRDefault="005E023C" w:rsidP="005E023C">
      <w:pPr>
        <w:numPr>
          <w:ilvl w:val="1"/>
          <w:numId w:val="34"/>
        </w:numPr>
        <w:tabs>
          <w:tab w:val="clear" w:pos="768"/>
        </w:tabs>
        <w:spacing w:after="0" w:line="360" w:lineRule="auto"/>
        <w:ind w:left="1367" w:hanging="992"/>
        <w:rPr>
          <w:rFonts w:ascii="Times New Roman" w:hAnsi="Times New Roman" w:cs="David"/>
          <w:sz w:val="24"/>
          <w:szCs w:val="24"/>
        </w:rPr>
      </w:pPr>
      <w:r w:rsidRPr="005E023C">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E023C" w:rsidRPr="005E023C" w:rsidRDefault="005E023C" w:rsidP="005E023C">
      <w:pPr>
        <w:numPr>
          <w:ilvl w:val="1"/>
          <w:numId w:val="34"/>
        </w:numPr>
        <w:tabs>
          <w:tab w:val="clear" w:pos="768"/>
        </w:tabs>
        <w:spacing w:after="0" w:line="360" w:lineRule="auto"/>
        <w:ind w:left="1367" w:hanging="992"/>
        <w:jc w:val="both"/>
        <w:rPr>
          <w:rFonts w:ascii="Times New Roman" w:hAnsi="Times New Roman" w:cs="David"/>
          <w:sz w:val="24"/>
          <w:szCs w:val="24"/>
        </w:rPr>
      </w:pPr>
      <w:r w:rsidRPr="005E023C">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E023C" w:rsidRPr="005E023C" w:rsidRDefault="005E023C" w:rsidP="005E023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E023C" w:rsidRPr="005E023C" w:rsidRDefault="005E023C" w:rsidP="005E023C">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שינוי בהסכם או בתנאים</w:t>
      </w:r>
    </w:p>
    <w:p w:rsidR="005E023C" w:rsidRPr="005E023C" w:rsidRDefault="005E023C" w:rsidP="005E023C">
      <w:pPr>
        <w:numPr>
          <w:ilvl w:val="1"/>
          <w:numId w:val="35"/>
        </w:numPr>
        <w:tabs>
          <w:tab w:val="left" w:pos="933"/>
        </w:tabs>
        <w:spacing w:after="0" w:line="360" w:lineRule="auto"/>
        <w:jc w:val="both"/>
        <w:rPr>
          <w:rFonts w:ascii="Times New Roman" w:hAnsi="Times New Roman" w:cs="David"/>
          <w:sz w:val="24"/>
          <w:szCs w:val="24"/>
          <w:rtl/>
        </w:rPr>
      </w:pPr>
      <w:r w:rsidRPr="005E023C">
        <w:rPr>
          <w:rFonts w:ascii="Times New Roman" w:hAnsi="Times New Roman" w:cs="David"/>
          <w:sz w:val="24"/>
          <w:szCs w:val="24"/>
          <w:rtl/>
        </w:rPr>
        <w:t xml:space="preserve">כל שינוי בהסכם </w:t>
      </w:r>
      <w:r w:rsidRPr="005E023C">
        <w:rPr>
          <w:rFonts w:ascii="Times New Roman" w:hAnsi="Times New Roman" w:cs="David" w:hint="cs"/>
          <w:sz w:val="24"/>
          <w:szCs w:val="24"/>
          <w:rtl/>
        </w:rPr>
        <w:t xml:space="preserve">ייעשה רק לאחר קבלת אישור של ועדת המכרזים ולאחר חתימה על </w:t>
      </w:r>
      <w:r w:rsidRPr="005E023C">
        <w:rPr>
          <w:rFonts w:ascii="Times New Roman" w:hAnsi="Times New Roman" w:cs="David" w:hint="cs"/>
          <w:sz w:val="24"/>
          <w:szCs w:val="24"/>
          <w:rtl/>
        </w:rPr>
        <w:tab/>
        <w:t xml:space="preserve">הסכם מתאים על ידי </w:t>
      </w:r>
      <w:proofErr w:type="spellStart"/>
      <w:r w:rsidRPr="005E023C">
        <w:rPr>
          <w:rFonts w:ascii="Times New Roman" w:hAnsi="Times New Roman" w:cs="David" w:hint="cs"/>
          <w:sz w:val="24"/>
          <w:szCs w:val="24"/>
          <w:rtl/>
        </w:rPr>
        <w:t>מורשי</w:t>
      </w:r>
      <w:proofErr w:type="spellEnd"/>
      <w:r w:rsidRPr="005E023C">
        <w:rPr>
          <w:rFonts w:ascii="Times New Roman" w:hAnsi="Times New Roman" w:cs="David" w:hint="cs"/>
          <w:sz w:val="24"/>
          <w:szCs w:val="24"/>
          <w:rtl/>
        </w:rPr>
        <w:t xml:space="preserve"> החתימה של הצדדים</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מוסכם כי הימנעות מתביעת זכות </w:t>
      </w:r>
      <w:r w:rsidRPr="005E023C">
        <w:rPr>
          <w:rFonts w:ascii="Times New Roman" w:hAnsi="Times New Roman" w:cs="David" w:hint="cs"/>
          <w:sz w:val="24"/>
          <w:szCs w:val="24"/>
          <w:rtl/>
        </w:rPr>
        <w:tab/>
      </w:r>
      <w:r w:rsidRPr="005E023C">
        <w:rPr>
          <w:rFonts w:ascii="Times New Roman" w:hAnsi="Times New Roman" w:cs="David"/>
          <w:sz w:val="24"/>
          <w:szCs w:val="24"/>
          <w:rtl/>
        </w:rPr>
        <w:t>לא תחשב כוויתור על אותה זכות.</w:t>
      </w:r>
    </w:p>
    <w:p w:rsidR="005E023C" w:rsidRPr="005E023C" w:rsidRDefault="005E023C" w:rsidP="005E023C">
      <w:pPr>
        <w:numPr>
          <w:ilvl w:val="1"/>
          <w:numId w:val="35"/>
        </w:numPr>
        <w:tabs>
          <w:tab w:val="left" w:pos="933"/>
        </w:tabs>
        <w:spacing w:after="0" w:line="360" w:lineRule="auto"/>
        <w:jc w:val="both"/>
        <w:rPr>
          <w:rFonts w:ascii="Times New Roman" w:hAnsi="Times New Roman" w:cs="David"/>
          <w:sz w:val="24"/>
          <w:szCs w:val="24"/>
        </w:rPr>
      </w:pPr>
      <w:r w:rsidRPr="005E023C">
        <w:rPr>
          <w:rFonts w:ascii="Times New Roman" w:hAnsi="Times New Roman" w:cs="David"/>
          <w:sz w:val="24"/>
          <w:szCs w:val="24"/>
          <w:rtl/>
        </w:rPr>
        <w:t xml:space="preserve">נותן השירותים מתחייב לבצע את השירותים בעצמו ולא להעביר או למסור את ביצוע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השירותים, בין במישרין ובין בעקיפין, בין במלואם ובין בחלקם, לצד שלישי כלשהו,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אלא אם הותר הדבר בכתב מראש על-ידי נציג המשרד המוסמך. זכויותיו וחובותיו של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נותן השירותים על פי הסכם זה אינם ניתנים להמחאה לצד שלישי כלשהו, אלא </w:t>
      </w:r>
      <w:r w:rsidRPr="005E023C">
        <w:rPr>
          <w:rFonts w:ascii="Times New Roman" w:hAnsi="Times New Roman" w:cs="David" w:hint="cs"/>
          <w:sz w:val="24"/>
          <w:szCs w:val="24"/>
          <w:rtl/>
        </w:rPr>
        <w:tab/>
      </w:r>
      <w:r w:rsidRPr="005E023C">
        <w:rPr>
          <w:rFonts w:ascii="Times New Roman" w:hAnsi="Times New Roman" w:cs="David"/>
          <w:sz w:val="24"/>
          <w:szCs w:val="24"/>
          <w:rtl/>
        </w:rPr>
        <w:t>באישור מראש ובכתב של המשרד.</w:t>
      </w:r>
    </w:p>
    <w:p w:rsidR="005E023C" w:rsidRPr="005E023C" w:rsidRDefault="005E023C" w:rsidP="005E023C">
      <w:pPr>
        <w:numPr>
          <w:ilvl w:val="1"/>
          <w:numId w:val="35"/>
        </w:numPr>
        <w:spacing w:after="0" w:line="360" w:lineRule="auto"/>
        <w:ind w:left="933" w:hanging="540"/>
        <w:jc w:val="both"/>
        <w:rPr>
          <w:rFonts w:ascii="Times New Roman" w:hAnsi="Times New Roman" w:cs="David"/>
          <w:sz w:val="24"/>
          <w:szCs w:val="24"/>
        </w:rPr>
      </w:pPr>
      <w:r w:rsidRPr="005E023C">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E023C" w:rsidRPr="005E023C" w:rsidRDefault="005E023C" w:rsidP="005E023C">
      <w:pPr>
        <w:numPr>
          <w:ilvl w:val="1"/>
          <w:numId w:val="35"/>
        </w:numPr>
        <w:spacing w:after="0" w:line="360" w:lineRule="auto"/>
        <w:ind w:left="933" w:hanging="540"/>
        <w:jc w:val="both"/>
        <w:rPr>
          <w:rFonts w:ascii="Times New Roman" w:hAnsi="Times New Roman" w:cs="David"/>
          <w:sz w:val="24"/>
          <w:szCs w:val="24"/>
        </w:rPr>
      </w:pPr>
      <w:r w:rsidRPr="005E023C">
        <w:rPr>
          <w:rFonts w:ascii="Times New Roman" w:hAnsi="Times New Roman" w:cs="David"/>
          <w:sz w:val="24"/>
          <w:szCs w:val="24"/>
          <w:rtl/>
        </w:rPr>
        <w:t>הפרת סעיף זה, תחשב להפרה יסודית של ההסכם.</w:t>
      </w:r>
    </w:p>
    <w:p w:rsidR="005E023C" w:rsidRPr="005E023C" w:rsidRDefault="005E023C" w:rsidP="005E023C">
      <w:pPr>
        <w:numPr>
          <w:ilvl w:val="1"/>
          <w:numId w:val="35"/>
        </w:numPr>
        <w:spacing w:after="0" w:line="360" w:lineRule="auto"/>
        <w:ind w:left="933" w:hanging="540"/>
        <w:jc w:val="both"/>
        <w:rPr>
          <w:rFonts w:ascii="Times New Roman" w:hAnsi="Times New Roman" w:cs="David"/>
          <w:sz w:val="24"/>
          <w:szCs w:val="24"/>
          <w:rtl/>
        </w:rPr>
      </w:pPr>
      <w:r w:rsidRPr="005E023C">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E023C" w:rsidRPr="005E023C" w:rsidRDefault="005E023C" w:rsidP="005E023C">
      <w:pPr>
        <w:tabs>
          <w:tab w:val="left" w:pos="746"/>
          <w:tab w:val="num" w:pos="1332"/>
        </w:tabs>
        <w:spacing w:after="0" w:line="360" w:lineRule="auto"/>
        <w:jc w:val="both"/>
        <w:rPr>
          <w:rFonts w:ascii="Times New Roman" w:hAnsi="Times New Roman" w:cs="David"/>
          <w:sz w:val="24"/>
          <w:szCs w:val="24"/>
          <w:rtl/>
        </w:rPr>
      </w:pPr>
    </w:p>
    <w:p w:rsidR="005E023C" w:rsidRPr="005E023C" w:rsidRDefault="005E023C" w:rsidP="005E023C">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אי מילוי חיוב על-ידי נותן השירותים</w:t>
      </w:r>
    </w:p>
    <w:p w:rsidR="005E023C" w:rsidRPr="005E023C" w:rsidRDefault="005E023C" w:rsidP="005E023C">
      <w:pPr>
        <w:numPr>
          <w:ilvl w:val="1"/>
          <w:numId w:val="36"/>
        </w:numPr>
        <w:tabs>
          <w:tab w:val="num" w:pos="933"/>
        </w:tabs>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היה ולא מילא נותן השירותים חיוב מחיוביו, רשאי המשרד מבלי לגרוע מכל סמכות </w:t>
      </w:r>
      <w:r w:rsidRPr="005E023C">
        <w:rPr>
          <w:rFonts w:ascii="Times New Roman" w:hAnsi="Times New Roman" w:cs="David" w:hint="cs"/>
          <w:sz w:val="24"/>
          <w:szCs w:val="24"/>
          <w:rtl/>
        </w:rPr>
        <w:tab/>
      </w:r>
      <w:r w:rsidRPr="005E023C">
        <w:rPr>
          <w:rFonts w:ascii="Times New Roman" w:hAnsi="Times New Roman" w:cs="David"/>
          <w:sz w:val="24"/>
          <w:szCs w:val="24"/>
          <w:rtl/>
        </w:rPr>
        <w:t>אחרת הקיימת לו בין אם לפי כל דין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ובין אם לפי הסכם זה לבצע את אחת </w:t>
      </w:r>
      <w:r w:rsidRPr="005E023C">
        <w:rPr>
          <w:rFonts w:ascii="Times New Roman" w:hAnsi="Times New Roman" w:cs="David" w:hint="cs"/>
          <w:sz w:val="24"/>
          <w:szCs w:val="24"/>
          <w:rtl/>
        </w:rPr>
        <w:t xml:space="preserve">או יותר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מ</w:t>
      </w:r>
      <w:r w:rsidRPr="005E023C">
        <w:rPr>
          <w:rFonts w:ascii="Times New Roman" w:hAnsi="Times New Roman" w:cs="David"/>
          <w:sz w:val="24"/>
          <w:szCs w:val="24"/>
          <w:rtl/>
        </w:rPr>
        <w:t>הפעולות הבאות:</w:t>
      </w:r>
    </w:p>
    <w:p w:rsidR="005E023C" w:rsidRPr="005E023C" w:rsidRDefault="005E023C" w:rsidP="005E023C">
      <w:pPr>
        <w:numPr>
          <w:ilvl w:val="2"/>
          <w:numId w:val="36"/>
        </w:numPr>
        <w:tabs>
          <w:tab w:val="num" w:pos="2100"/>
        </w:tabs>
        <w:spacing w:after="0" w:line="360" w:lineRule="auto"/>
        <w:contextualSpacing/>
        <w:rPr>
          <w:rFonts w:ascii="Times New Roman" w:hAnsi="Times New Roman" w:cs="David"/>
          <w:sz w:val="24"/>
          <w:szCs w:val="24"/>
        </w:rPr>
      </w:pPr>
      <w:r w:rsidRPr="005E023C">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E023C" w:rsidRPr="005E023C" w:rsidRDefault="005E023C" w:rsidP="005E023C">
      <w:pPr>
        <w:numPr>
          <w:ilvl w:val="2"/>
          <w:numId w:val="36"/>
        </w:numPr>
        <w:tabs>
          <w:tab w:val="num" w:pos="2100"/>
        </w:tabs>
        <w:spacing w:after="0" w:line="360" w:lineRule="auto"/>
        <w:rPr>
          <w:rFonts w:ascii="Times New Roman" w:hAnsi="Times New Roman" w:cs="David"/>
          <w:sz w:val="24"/>
          <w:szCs w:val="24"/>
        </w:rPr>
      </w:pPr>
      <w:r w:rsidRPr="005E023C">
        <w:rPr>
          <w:rFonts w:ascii="Times New Roman" w:hAnsi="Times New Roman" w:cs="David"/>
          <w:sz w:val="24"/>
          <w:szCs w:val="24"/>
          <w:rtl/>
        </w:rPr>
        <w:t>לבטל את ההסכם בהודעה בכתב.</w:t>
      </w:r>
    </w:p>
    <w:p w:rsidR="005E023C" w:rsidRPr="005E023C" w:rsidRDefault="005E023C" w:rsidP="005E023C">
      <w:pPr>
        <w:numPr>
          <w:ilvl w:val="1"/>
          <w:numId w:val="36"/>
        </w:numPr>
        <w:tabs>
          <w:tab w:val="left" w:pos="933"/>
        </w:tabs>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מבלי לגרוע מהאמור לעיל, נותן השירותים מתחייב להחזיר למשרד את כל ההוצאות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הישירות והעקיפות שהיו לו בגין אי מילוי הוראות הסכם זה על נספחיו על-ידי נותן </w:t>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השירותים, </w:t>
      </w:r>
      <w:r w:rsidRPr="005E023C">
        <w:rPr>
          <w:rFonts w:ascii="Times New Roman" w:hAnsi="Times New Roman" w:cs="David" w:hint="cs"/>
          <w:sz w:val="24"/>
          <w:szCs w:val="24"/>
          <w:rtl/>
        </w:rPr>
        <w:t xml:space="preserve">לפצות אותו על כל נזק שנגרם לו בשל אי מילוי הוראות ההסכם ו/או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ביטולו</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w:t>
      </w:r>
    </w:p>
    <w:p w:rsidR="005E023C" w:rsidRPr="005E023C" w:rsidRDefault="005E023C" w:rsidP="005E023C">
      <w:pPr>
        <w:numPr>
          <w:ilvl w:val="1"/>
          <w:numId w:val="36"/>
        </w:numPr>
        <w:spacing w:after="0" w:line="360" w:lineRule="auto"/>
        <w:ind w:left="933" w:hanging="540"/>
        <w:rPr>
          <w:rFonts w:ascii="Times New Roman" w:hAnsi="Times New Roman" w:cs="David"/>
          <w:sz w:val="24"/>
          <w:szCs w:val="24"/>
        </w:rPr>
      </w:pPr>
      <w:r w:rsidRPr="005E023C">
        <w:rPr>
          <w:rFonts w:ascii="Times New Roman" w:hAnsi="Times New Roman" w:cs="David"/>
          <w:sz w:val="24"/>
          <w:szCs w:val="24"/>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E023C" w:rsidRPr="005E023C" w:rsidRDefault="005E023C" w:rsidP="005E023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5E023C" w:rsidRPr="005E023C" w:rsidRDefault="005E023C" w:rsidP="005E023C">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5E023C">
        <w:rPr>
          <w:rFonts w:ascii="Times New Roman" w:hAnsi="Times New Roman" w:cs="David"/>
          <w:b/>
          <w:bCs/>
          <w:sz w:val="24"/>
          <w:szCs w:val="24"/>
          <w:u w:val="single"/>
          <w:rtl/>
        </w:rPr>
        <w:t>ערבות</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sz w:val="24"/>
          <w:szCs w:val="24"/>
          <w:rtl/>
        </w:rPr>
        <w:t>להבטחת זכויות המשרד לפי הסכם זה, ומילוי התחייבויות נותן השירותים על-</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פי המכרז, ההצעה והוראות הסכם זה, במועד חתימת ההסכם ימציא נותן</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השירותים על חשבונו ערבות בנקאית אוטונומית לפקודת המשרד, בסכום</w:t>
      </w:r>
      <w:r w:rsidRPr="005E023C">
        <w:rPr>
          <w:rFonts w:ascii="Times New Roman" w:hAnsi="Times New Roman" w:cs="David" w:hint="cs"/>
          <w:sz w:val="24"/>
          <w:szCs w:val="24"/>
          <w:rtl/>
        </w:rPr>
        <w:t xml:space="preserve"> של</w:t>
      </w:r>
      <w:r w:rsidRPr="005E023C">
        <w:rPr>
          <w:rFonts w:ascii="Times New Roman" w:hAnsi="Times New Roman" w:cs="David"/>
          <w:sz w:val="24"/>
          <w:szCs w:val="24"/>
          <w:rtl/>
        </w:rPr>
        <w:t xml:space="preserve"> ___________₪ (5% מהיקף ההתקשרות המשוער המקסימאלי כולל מע"מ).</w:t>
      </w:r>
    </w:p>
    <w:p w:rsidR="005E023C" w:rsidRPr="005E023C" w:rsidRDefault="005E023C" w:rsidP="005E023C">
      <w:pPr>
        <w:numPr>
          <w:ilvl w:val="1"/>
          <w:numId w:val="37"/>
        </w:numPr>
        <w:tabs>
          <w:tab w:val="clear" w:pos="768"/>
          <w:tab w:val="left" w:pos="1083"/>
        </w:tabs>
        <w:spacing w:after="0" w:line="360" w:lineRule="auto"/>
        <w:ind w:left="1083" w:hanging="690"/>
        <w:rPr>
          <w:rFonts w:ascii="Times New Roman" w:hAnsi="Times New Roman" w:cs="David"/>
          <w:sz w:val="24"/>
          <w:szCs w:val="24"/>
        </w:rPr>
      </w:pPr>
      <w:r w:rsidRPr="005E023C">
        <w:rPr>
          <w:rFonts w:ascii="Times New Roman" w:hAnsi="Times New Roman" w:cs="David"/>
          <w:sz w:val="24"/>
          <w:szCs w:val="24"/>
          <w:rtl/>
        </w:rPr>
        <w:t xml:space="preserve">הערבות תהא צמודה למדד המחירים לצרכן המתפרסם על-ידי הלשכה המרכזית לסטטיסטיקה. "מדד הבסיס" ו- "יום הבסיס" משמעותו – מועד </w:t>
      </w:r>
      <w:r w:rsidRPr="005E023C">
        <w:rPr>
          <w:rFonts w:ascii="Times New Roman" w:hAnsi="Times New Roman" w:cs="David"/>
          <w:sz w:val="24"/>
          <w:szCs w:val="24"/>
          <w:rtl/>
        </w:rPr>
        <w:br/>
        <w:t>החתימה על הסכם זה כאמור ברישא של הסכם זה.</w:t>
      </w:r>
    </w:p>
    <w:p w:rsidR="005E023C" w:rsidRPr="005E023C" w:rsidRDefault="005E023C" w:rsidP="005E023C">
      <w:pPr>
        <w:numPr>
          <w:ilvl w:val="1"/>
          <w:numId w:val="37"/>
        </w:numPr>
        <w:tabs>
          <w:tab w:val="clear" w:pos="768"/>
        </w:tabs>
        <w:spacing w:after="0" w:line="360" w:lineRule="auto"/>
        <w:ind w:left="933" w:hanging="540"/>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הערבות תהיה בתוקף לתקופה של לפחות 60 ימים לאחר תום תקופת ההסכם. נוסח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הערבות יהיה כמפורט </w:t>
      </w:r>
      <w:r w:rsidRPr="005E023C">
        <w:rPr>
          <w:rFonts w:ascii="Times New Roman" w:hAnsi="Times New Roman" w:cs="David"/>
          <w:b/>
          <w:bCs/>
          <w:sz w:val="24"/>
          <w:szCs w:val="24"/>
          <w:rtl/>
        </w:rPr>
        <w:t xml:space="preserve">בנספח </w:t>
      </w:r>
      <w:r w:rsidRPr="005E023C">
        <w:rPr>
          <w:rFonts w:ascii="Times New Roman" w:hAnsi="Times New Roman" w:cs="David" w:hint="cs"/>
          <w:b/>
          <w:bCs/>
          <w:sz w:val="24"/>
          <w:szCs w:val="24"/>
          <w:rtl/>
        </w:rPr>
        <w:t>5</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המצורף להסכם.</w:t>
      </w:r>
    </w:p>
    <w:p w:rsidR="005E023C" w:rsidRPr="005E023C" w:rsidRDefault="005E023C" w:rsidP="005E023C">
      <w:pPr>
        <w:numPr>
          <w:ilvl w:val="1"/>
          <w:numId w:val="37"/>
        </w:numPr>
        <w:tabs>
          <w:tab w:val="clear" w:pos="768"/>
        </w:tabs>
        <w:spacing w:after="0" w:line="360" w:lineRule="auto"/>
        <w:ind w:left="933" w:hanging="540"/>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עלויות ה</w:t>
      </w:r>
      <w:r w:rsidRPr="005E023C">
        <w:rPr>
          <w:rFonts w:ascii="Times New Roman" w:hAnsi="Times New Roman" w:cs="David" w:hint="cs"/>
          <w:sz w:val="24"/>
          <w:szCs w:val="24"/>
          <w:rtl/>
        </w:rPr>
        <w:t>וצאת ה</w:t>
      </w:r>
      <w:r w:rsidRPr="005E023C">
        <w:rPr>
          <w:rFonts w:ascii="Times New Roman" w:hAnsi="Times New Roman" w:cs="David"/>
          <w:sz w:val="24"/>
          <w:szCs w:val="24"/>
          <w:rtl/>
        </w:rPr>
        <w:t>ערבות יחולו על נותן השירותים בלבד.</w:t>
      </w:r>
    </w:p>
    <w:p w:rsidR="005E023C" w:rsidRPr="005E023C" w:rsidRDefault="005E023C" w:rsidP="005E023C">
      <w:pPr>
        <w:numPr>
          <w:ilvl w:val="1"/>
          <w:numId w:val="37"/>
        </w:numPr>
        <w:tabs>
          <w:tab w:val="clear" w:pos="768"/>
        </w:tabs>
        <w:spacing w:after="0" w:line="360" w:lineRule="auto"/>
        <w:ind w:left="933" w:hanging="540"/>
        <w:rPr>
          <w:rFonts w:ascii="Times New Roman" w:hAnsi="Times New Roman" w:cs="David"/>
          <w:sz w:val="24"/>
          <w:szCs w:val="24"/>
        </w:rPr>
      </w:pP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נותן השירותים יהיה אחראי להאריך את תוקף הערבות מעת לעת לתקופות בהתאם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להארכת תקופת ההסכם. הארכת הערבות</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תיעשה לפחות חודש לפני תום תוקפה.</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sz w:val="24"/>
          <w:szCs w:val="24"/>
          <w:rtl/>
        </w:rPr>
        <w:t xml:space="preserve">לא האריך נותן השירותים את תוקף הערבות יהיה המשרד רשאי לחלט את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הערבות ללא כל התראה מוקדמת, גם אם נותן השירותים מילא אחר יתר כל חיוביו.</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sz w:val="24"/>
          <w:szCs w:val="24"/>
          <w:rtl/>
        </w:rPr>
        <w:t xml:space="preserve">מבלי לגרוע מהאמור לעיל, המשרד יהיה רשאי לחלט את הערבות בכל מקרה </w:t>
      </w:r>
      <w:r w:rsidRPr="005E023C">
        <w:rPr>
          <w:rFonts w:ascii="Times New Roman" w:hAnsi="Times New Roman" w:cs="David"/>
          <w:sz w:val="24"/>
          <w:szCs w:val="24"/>
          <w:rtl/>
        </w:rPr>
        <w:br/>
        <w:t xml:space="preserve">שבו לדעת המשרד הפר נותן השירותים או לא קיים תנאי מתנאי הסכם זה, </w:t>
      </w:r>
      <w:r w:rsidRPr="005E023C">
        <w:rPr>
          <w:rFonts w:ascii="Times New Roman" w:hAnsi="Times New Roman" w:cs="David"/>
          <w:sz w:val="24"/>
          <w:szCs w:val="24"/>
          <w:rtl/>
        </w:rPr>
        <w:br/>
        <w:t xml:space="preserve">הוראות המכרז וההצעה או לא תיקן מעוות וזאת מבלי לחייב את המשרד להוציא </w:t>
      </w:r>
      <w:r w:rsidRPr="005E023C">
        <w:rPr>
          <w:rFonts w:ascii="Times New Roman" w:hAnsi="Times New Roman" w:cs="David" w:hint="cs"/>
          <w:sz w:val="24"/>
          <w:szCs w:val="24"/>
          <w:rtl/>
        </w:rPr>
        <w:t>כל דרישה קודמת.</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sz w:val="24"/>
          <w:szCs w:val="24"/>
          <w:rtl/>
        </w:rPr>
        <w:t>הערבות תחולט בדרישה חד צדדית של המשרד לבנק</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שעליה תינתן הודעה </w:t>
      </w:r>
      <w:r w:rsidRPr="005E023C">
        <w:rPr>
          <w:rFonts w:ascii="Times New Roman" w:hAnsi="Times New Roman" w:cs="David"/>
          <w:sz w:val="24"/>
          <w:szCs w:val="24"/>
          <w:rtl/>
        </w:rPr>
        <w:br/>
        <w:t>בכתב גם לנותן השירותים.</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sz w:val="24"/>
          <w:szCs w:val="24"/>
          <w:rtl/>
        </w:rPr>
        <w:t xml:space="preserve">חילט המשרד את הערבות, והסכם זה לא בוטל או הופסק, יהיה על נותן  </w:t>
      </w:r>
      <w:r w:rsidRPr="005E023C">
        <w:rPr>
          <w:rFonts w:ascii="Times New Roman" w:hAnsi="Times New Roman" w:cs="David"/>
          <w:sz w:val="24"/>
          <w:szCs w:val="24"/>
          <w:rtl/>
        </w:rPr>
        <w:br/>
        <w:t>השירותים לדאוג על חשבונו לערבות חדשה באותו סכום.</w:t>
      </w:r>
    </w:p>
    <w:p w:rsidR="005E023C" w:rsidRPr="005E023C" w:rsidRDefault="005E023C" w:rsidP="005E023C">
      <w:pPr>
        <w:numPr>
          <w:ilvl w:val="1"/>
          <w:numId w:val="37"/>
        </w:numPr>
        <w:tabs>
          <w:tab w:val="clear" w:pos="768"/>
        </w:tabs>
        <w:spacing w:after="0" w:line="360" w:lineRule="auto"/>
        <w:ind w:left="1083" w:hanging="708"/>
        <w:rPr>
          <w:rFonts w:ascii="Times New Roman" w:hAnsi="Times New Roman" w:cs="David"/>
          <w:sz w:val="24"/>
          <w:szCs w:val="24"/>
        </w:rPr>
      </w:pPr>
      <w:r w:rsidRPr="005E023C">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5E023C" w:rsidRPr="005E023C" w:rsidRDefault="005E023C" w:rsidP="005E023C">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5E023C" w:rsidRPr="005E023C" w:rsidRDefault="005E023C" w:rsidP="005E023C">
      <w:pPr>
        <w:numPr>
          <w:ilvl w:val="0"/>
          <w:numId w:val="37"/>
        </w:numPr>
        <w:tabs>
          <w:tab w:val="left" w:pos="233"/>
          <w:tab w:val="num" w:pos="1332"/>
        </w:tabs>
        <w:spacing w:after="0" w:line="360" w:lineRule="auto"/>
        <w:ind w:hanging="567"/>
        <w:rPr>
          <w:rFonts w:ascii="Times New Roman" w:hAnsi="Times New Roman" w:cs="David"/>
          <w:b/>
          <w:bCs/>
          <w:sz w:val="24"/>
          <w:szCs w:val="24"/>
          <w:u w:val="single"/>
        </w:rPr>
      </w:pPr>
      <w:r w:rsidRPr="005E023C">
        <w:rPr>
          <w:rFonts w:ascii="Times New Roman" w:hAnsi="Times New Roman" w:cs="David" w:hint="cs"/>
          <w:b/>
          <w:bCs/>
          <w:sz w:val="24"/>
          <w:szCs w:val="24"/>
          <w:u w:val="single"/>
          <w:rtl/>
        </w:rPr>
        <w:t>נ</w:t>
      </w:r>
      <w:r w:rsidRPr="005E023C">
        <w:rPr>
          <w:rFonts w:ascii="Times New Roman" w:hAnsi="Times New Roman" w:cs="David"/>
          <w:b/>
          <w:bCs/>
          <w:sz w:val="24"/>
          <w:szCs w:val="24"/>
          <w:u w:val="single"/>
          <w:rtl/>
        </w:rPr>
        <w:t>ציג המשרד</w:t>
      </w:r>
    </w:p>
    <w:p w:rsidR="005E023C" w:rsidRPr="005E023C" w:rsidRDefault="005E023C" w:rsidP="005E023C">
      <w:pPr>
        <w:spacing w:after="0" w:line="360" w:lineRule="auto"/>
        <w:ind w:left="233"/>
        <w:rPr>
          <w:rFonts w:ascii="Times New Roman" w:hAnsi="Times New Roman" w:cs="David"/>
          <w:sz w:val="24"/>
          <w:szCs w:val="24"/>
          <w:rtl/>
        </w:rPr>
      </w:pPr>
      <w:r w:rsidRPr="005E023C">
        <w:rPr>
          <w:rFonts w:ascii="Times New Roman" w:hAnsi="Times New Roman" w:cs="David"/>
          <w:sz w:val="24"/>
          <w:szCs w:val="24"/>
          <w:rtl/>
        </w:rPr>
        <w:t xml:space="preserve">נציג המשרד לביצוע הסכם זה הוא עובד המשרד הנושא בתפקיד </w:t>
      </w:r>
      <w:r w:rsidRPr="005E023C">
        <w:rPr>
          <w:rFonts w:ascii="Times New Roman" w:hAnsi="Times New Roman" w:cs="David" w:hint="cs"/>
          <w:sz w:val="24"/>
          <w:szCs w:val="24"/>
          <w:rtl/>
        </w:rPr>
        <w:t xml:space="preserve">מנהל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או סגן מנהל </w:t>
      </w:r>
      <w:proofErr w:type="spellStart"/>
      <w:r w:rsidRPr="005E023C">
        <w:rPr>
          <w:rFonts w:ascii="Times New Roman" w:hAnsi="Times New Roman" w:cs="David" w:hint="cs"/>
          <w:sz w:val="24"/>
          <w:szCs w:val="24"/>
          <w:rtl/>
        </w:rPr>
        <w:t>המינהל</w:t>
      </w:r>
      <w:proofErr w:type="spellEnd"/>
      <w:r w:rsidRPr="005E023C">
        <w:rPr>
          <w:rFonts w:ascii="Times New Roman" w:hAnsi="Times New Roman" w:cs="David" w:hint="cs"/>
          <w:sz w:val="24"/>
          <w:szCs w:val="24"/>
          <w:rtl/>
        </w:rPr>
        <w:t xml:space="preserve">,  </w:t>
      </w:r>
      <w:r w:rsidRPr="005E023C">
        <w:rPr>
          <w:rFonts w:ascii="Times New Roman" w:hAnsi="Times New Roman" w:cs="David"/>
          <w:sz w:val="24"/>
          <w:szCs w:val="24"/>
          <w:rtl/>
        </w:rPr>
        <w:t>או עובד המשרד אשר הוסמך על-ידו</w:t>
      </w:r>
      <w:r w:rsidRPr="005E023C">
        <w:rPr>
          <w:rFonts w:ascii="Times New Roman" w:hAnsi="Times New Roman" w:cs="David" w:hint="cs"/>
          <w:sz w:val="24"/>
          <w:szCs w:val="24"/>
          <w:rtl/>
        </w:rPr>
        <w:t xml:space="preserve"> (להלן: "</w:t>
      </w:r>
      <w:r w:rsidRPr="005E023C">
        <w:rPr>
          <w:rFonts w:ascii="Times New Roman" w:hAnsi="Times New Roman" w:cs="David" w:hint="cs"/>
          <w:b/>
          <w:bCs/>
          <w:sz w:val="24"/>
          <w:szCs w:val="24"/>
          <w:rtl/>
        </w:rPr>
        <w:t>הנציג</w:t>
      </w:r>
      <w:r w:rsidRPr="005E023C">
        <w:rPr>
          <w:rFonts w:ascii="Times New Roman" w:hAnsi="Times New Roman" w:cs="David" w:hint="cs"/>
          <w:sz w:val="24"/>
          <w:szCs w:val="24"/>
          <w:rtl/>
        </w:rPr>
        <w:t>")</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E023C" w:rsidRPr="005E023C" w:rsidRDefault="005E023C" w:rsidP="005E023C">
      <w:pPr>
        <w:spacing w:after="0" w:line="360" w:lineRule="auto"/>
        <w:ind w:left="573"/>
        <w:jc w:val="both"/>
        <w:rPr>
          <w:rFonts w:ascii="Times New Roman" w:hAnsi="Times New Roman" w:cs="David"/>
          <w:sz w:val="24"/>
          <w:szCs w:val="24"/>
          <w:rtl/>
        </w:rPr>
      </w:pPr>
    </w:p>
    <w:p w:rsidR="005E023C" w:rsidRPr="005E023C" w:rsidRDefault="005E023C" w:rsidP="005E023C">
      <w:pPr>
        <w:numPr>
          <w:ilvl w:val="0"/>
          <w:numId w:val="37"/>
        </w:numPr>
        <w:tabs>
          <w:tab w:val="left" w:pos="233"/>
          <w:tab w:val="num" w:pos="1332"/>
        </w:tabs>
        <w:spacing w:after="0" w:line="360" w:lineRule="auto"/>
        <w:ind w:hanging="567"/>
        <w:rPr>
          <w:rFonts w:ascii="Times New Roman" w:hAnsi="Times New Roman" w:cs="David"/>
          <w:b/>
          <w:bCs/>
          <w:sz w:val="24"/>
          <w:szCs w:val="24"/>
          <w:u w:val="single"/>
        </w:rPr>
      </w:pPr>
      <w:proofErr w:type="spellStart"/>
      <w:r w:rsidRPr="005E023C">
        <w:rPr>
          <w:rFonts w:ascii="Times New Roman" w:hAnsi="Times New Roman" w:cs="David" w:hint="cs"/>
          <w:b/>
          <w:bCs/>
          <w:sz w:val="24"/>
          <w:szCs w:val="24"/>
          <w:u w:val="single"/>
          <w:rtl/>
        </w:rPr>
        <w:t>ת</w:t>
      </w:r>
      <w:r w:rsidRPr="005E023C">
        <w:rPr>
          <w:rFonts w:ascii="Times New Roman" w:hAnsi="Times New Roman" w:cs="David"/>
          <w:b/>
          <w:bCs/>
          <w:sz w:val="24"/>
          <w:szCs w:val="24"/>
          <w:u w:val="single"/>
          <w:rtl/>
        </w:rPr>
        <w:t>ני</w:t>
      </w:r>
      <w:r w:rsidRPr="005E023C">
        <w:rPr>
          <w:rFonts w:ascii="Times New Roman" w:hAnsi="Times New Roman" w:cs="David" w:hint="cs"/>
          <w:b/>
          <w:bCs/>
          <w:sz w:val="24"/>
          <w:szCs w:val="24"/>
          <w:u w:val="single"/>
          <w:rtl/>
        </w:rPr>
        <w:t>י</w:t>
      </w:r>
      <w:r w:rsidRPr="005E023C">
        <w:rPr>
          <w:rFonts w:ascii="Times New Roman" w:hAnsi="Times New Roman" w:cs="David"/>
          <w:b/>
          <w:bCs/>
          <w:sz w:val="24"/>
          <w:szCs w:val="24"/>
          <w:u w:val="single"/>
          <w:rtl/>
        </w:rPr>
        <w:t>ת</w:t>
      </w:r>
      <w:proofErr w:type="spellEnd"/>
      <w:r w:rsidRPr="005E023C">
        <w:rPr>
          <w:rFonts w:ascii="Times New Roman" w:hAnsi="Times New Roman" w:cs="David"/>
          <w:b/>
          <w:bCs/>
          <w:sz w:val="24"/>
          <w:szCs w:val="24"/>
          <w:u w:val="single"/>
          <w:rtl/>
        </w:rPr>
        <w:t xml:space="preserve"> שיפוט</w:t>
      </w:r>
    </w:p>
    <w:p w:rsidR="005E023C" w:rsidRPr="005E023C" w:rsidRDefault="005E023C" w:rsidP="005E023C">
      <w:pPr>
        <w:spacing w:after="0" w:line="360" w:lineRule="auto"/>
        <w:ind w:left="233"/>
        <w:jc w:val="both"/>
        <w:rPr>
          <w:rFonts w:ascii="Times New Roman" w:hAnsi="Times New Roman" w:cs="David"/>
          <w:sz w:val="24"/>
          <w:szCs w:val="24"/>
          <w:rtl/>
        </w:rPr>
      </w:pPr>
      <w:r w:rsidRPr="005E023C">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E023C" w:rsidRPr="005E023C" w:rsidRDefault="005E023C" w:rsidP="005E023C">
      <w:pPr>
        <w:tabs>
          <w:tab w:val="left" w:pos="573"/>
        </w:tabs>
        <w:spacing w:after="0" w:line="360" w:lineRule="auto"/>
        <w:ind w:left="573"/>
        <w:jc w:val="both"/>
        <w:rPr>
          <w:rFonts w:ascii="Times New Roman" w:hAnsi="Times New Roman" w:cs="David"/>
          <w:sz w:val="24"/>
          <w:szCs w:val="24"/>
          <w:rtl/>
        </w:rPr>
      </w:pPr>
    </w:p>
    <w:p w:rsidR="005E023C" w:rsidRPr="005E023C" w:rsidRDefault="005E023C" w:rsidP="005E023C">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Pr>
      </w:pPr>
      <w:r w:rsidRPr="005E023C">
        <w:rPr>
          <w:rFonts w:ascii="Times New Roman" w:hAnsi="Times New Roman" w:cs="David" w:hint="cs"/>
          <w:b/>
          <w:bCs/>
          <w:sz w:val="24"/>
          <w:szCs w:val="24"/>
          <w:u w:val="single"/>
          <w:rtl/>
        </w:rPr>
        <w:t>כ</w:t>
      </w:r>
      <w:r w:rsidRPr="005E023C">
        <w:rPr>
          <w:rFonts w:ascii="Times New Roman" w:hAnsi="Times New Roman" w:cs="David"/>
          <w:b/>
          <w:bCs/>
          <w:sz w:val="24"/>
          <w:szCs w:val="24"/>
          <w:u w:val="single"/>
          <w:rtl/>
        </w:rPr>
        <w:t>תובות והודעות</w:t>
      </w:r>
    </w:p>
    <w:p w:rsidR="005E023C" w:rsidRPr="005E023C" w:rsidRDefault="005E023C" w:rsidP="005E023C">
      <w:pPr>
        <w:numPr>
          <w:ilvl w:val="1"/>
          <w:numId w:val="37"/>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כתובת נותן השירותים והמשרד הינן כמפורט בראש ההסכם.</w:t>
      </w:r>
    </w:p>
    <w:p w:rsidR="005E023C" w:rsidRPr="005E023C" w:rsidRDefault="005E023C" w:rsidP="005E023C">
      <w:pPr>
        <w:numPr>
          <w:ilvl w:val="1"/>
          <w:numId w:val="37"/>
        </w:numPr>
        <w:spacing w:after="0" w:line="360" w:lineRule="auto"/>
        <w:jc w:val="both"/>
        <w:rPr>
          <w:rFonts w:ascii="Times New Roman" w:hAnsi="Times New Roman" w:cs="David"/>
          <w:sz w:val="24"/>
          <w:szCs w:val="24"/>
        </w:rPr>
      </w:pPr>
      <w:r w:rsidRPr="005E023C">
        <w:rPr>
          <w:rFonts w:ascii="Times New Roman" w:hAnsi="Times New Roman" w:cs="David"/>
          <w:sz w:val="24"/>
          <w:szCs w:val="24"/>
          <w:rtl/>
        </w:rPr>
        <w:t xml:space="preserve">כל הודעה שתימסר לכתובת דלעיל, תיחשב כאילו נמסרה לנותן השירותים </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תוך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3 </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ימי עסקים, ובלבד</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שנשלחה בדואר רשום.</w:t>
      </w:r>
    </w:p>
    <w:p w:rsidR="005E023C" w:rsidRPr="005E023C" w:rsidRDefault="005E023C" w:rsidP="005E023C">
      <w:pPr>
        <w:numPr>
          <w:ilvl w:val="1"/>
          <w:numId w:val="37"/>
        </w:numPr>
        <w:tabs>
          <w:tab w:val="left" w:pos="1367"/>
        </w:tabs>
        <w:spacing w:after="0" w:line="360" w:lineRule="auto"/>
        <w:ind w:left="933" w:hanging="540"/>
        <w:rPr>
          <w:rFonts w:ascii="Times New Roman" w:hAnsi="Times New Roman" w:cs="David"/>
          <w:sz w:val="24"/>
          <w:szCs w:val="24"/>
        </w:rPr>
      </w:pPr>
      <w:r w:rsidRPr="005E023C">
        <w:rPr>
          <w:rFonts w:ascii="Times New Roman" w:hAnsi="Times New Roman" w:cs="David" w:hint="cs"/>
          <w:sz w:val="24"/>
          <w:szCs w:val="24"/>
          <w:rtl/>
        </w:rPr>
        <w:tab/>
      </w:r>
      <w:r w:rsidRPr="005E023C">
        <w:rPr>
          <w:rFonts w:ascii="Times New Roman" w:hAnsi="Times New Roman" w:cs="David"/>
          <w:sz w:val="24"/>
          <w:szCs w:val="24"/>
          <w:rtl/>
        </w:rPr>
        <w:t xml:space="preserve">נותן השירותים יודיע למשרד, ללא שיהוי, על שינוי בכתובתו. הודעה לפי סעיף </w:t>
      </w:r>
      <w:r w:rsidRPr="005E023C">
        <w:rPr>
          <w:rFonts w:ascii="Times New Roman" w:hAnsi="Times New Roman" w:cs="David" w:hint="cs"/>
          <w:sz w:val="24"/>
          <w:szCs w:val="24"/>
          <w:rtl/>
        </w:rPr>
        <w:tab/>
      </w:r>
      <w:r w:rsidRPr="005E023C">
        <w:rPr>
          <w:rFonts w:ascii="Times New Roman" w:hAnsi="Times New Roman" w:cs="David" w:hint="cs"/>
          <w:sz w:val="24"/>
          <w:szCs w:val="24"/>
          <w:rtl/>
        </w:rPr>
        <w:tab/>
      </w:r>
      <w:r w:rsidRPr="005E023C">
        <w:rPr>
          <w:rFonts w:ascii="Times New Roman" w:hAnsi="Times New Roman" w:cs="David"/>
          <w:sz w:val="24"/>
          <w:szCs w:val="24"/>
          <w:rtl/>
        </w:rPr>
        <w:t xml:space="preserve">זה תינתן לנציג המשרד </w:t>
      </w:r>
      <w:proofErr w:type="spellStart"/>
      <w:r w:rsidRPr="005E023C">
        <w:rPr>
          <w:rFonts w:ascii="Times New Roman" w:hAnsi="Times New Roman" w:cs="David"/>
          <w:sz w:val="24"/>
          <w:szCs w:val="24"/>
          <w:rtl/>
        </w:rPr>
        <w:t>ולחשבות</w:t>
      </w:r>
      <w:proofErr w:type="spellEnd"/>
      <w:r w:rsidRPr="005E023C">
        <w:rPr>
          <w:rFonts w:ascii="Times New Roman" w:hAnsi="Times New Roman" w:cs="David"/>
          <w:sz w:val="24"/>
          <w:szCs w:val="24"/>
          <w:rtl/>
        </w:rPr>
        <w:t xml:space="preserve"> משרד </w:t>
      </w:r>
      <w:r w:rsidRPr="005E023C">
        <w:rPr>
          <w:rFonts w:ascii="Times New Roman" w:hAnsi="Times New Roman" w:cs="David" w:hint="cs"/>
          <w:sz w:val="24"/>
          <w:szCs w:val="24"/>
          <w:rtl/>
        </w:rPr>
        <w:t>הכלכלה</w:t>
      </w:r>
      <w:r w:rsidRPr="005E023C">
        <w:rPr>
          <w:rFonts w:ascii="Times New Roman" w:hAnsi="Times New Roman" w:cs="David"/>
          <w:sz w:val="24"/>
          <w:szCs w:val="24"/>
          <w:rtl/>
        </w:rPr>
        <w:t>.</w:t>
      </w:r>
    </w:p>
    <w:p w:rsidR="005E023C" w:rsidRPr="005E023C" w:rsidRDefault="005E023C" w:rsidP="005E023C">
      <w:pPr>
        <w:numPr>
          <w:ilvl w:val="1"/>
          <w:numId w:val="37"/>
        </w:numPr>
        <w:spacing w:after="0" w:line="360" w:lineRule="auto"/>
        <w:ind w:left="933" w:hanging="540"/>
        <w:jc w:val="both"/>
        <w:rPr>
          <w:rFonts w:ascii="Times New Roman" w:hAnsi="Times New Roman" w:cs="David"/>
          <w:sz w:val="24"/>
          <w:szCs w:val="24"/>
        </w:rPr>
      </w:pPr>
      <w:r w:rsidRPr="005E023C">
        <w:rPr>
          <w:rFonts w:ascii="Times New Roman" w:hAnsi="Times New Roman" w:cs="David" w:hint="cs"/>
          <w:sz w:val="24"/>
          <w:szCs w:val="24"/>
          <w:rtl/>
        </w:rPr>
        <w:tab/>
        <w:t xml:space="preserve">כל הודעה אשר שוגרה במכשיר פקסימיליה תיחשב כאילו הגיעה לתעודתה בתוך </w:t>
      </w:r>
      <w:r w:rsidRPr="005E023C">
        <w:rPr>
          <w:rFonts w:ascii="Times New Roman" w:hAnsi="Times New Roman" w:cs="David" w:hint="cs"/>
          <w:sz w:val="24"/>
          <w:szCs w:val="24"/>
          <w:rtl/>
        </w:rPr>
        <w:tab/>
        <w:t xml:space="preserve">24 שעות, אם שוגרה במהלך יום עסקים רגיל ונתקבל אישור מכשיר </w:t>
      </w:r>
      <w:r w:rsidRPr="005E023C">
        <w:rPr>
          <w:rFonts w:ascii="Times New Roman" w:hAnsi="Times New Roman" w:cs="David" w:hint="cs"/>
          <w:sz w:val="24"/>
          <w:szCs w:val="24"/>
          <w:rtl/>
        </w:rPr>
        <w:tab/>
      </w:r>
      <w:r w:rsidRPr="005E023C">
        <w:rPr>
          <w:rFonts w:ascii="Times New Roman" w:hAnsi="Times New Roman" w:cs="David" w:hint="cs"/>
          <w:sz w:val="24"/>
          <w:szCs w:val="24"/>
          <w:rtl/>
        </w:rPr>
        <w:tab/>
        <w:t>הפקסימיליה על העברתה התקינה בשלמות.</w:t>
      </w:r>
    </w:p>
    <w:p w:rsidR="005E023C" w:rsidRPr="005E023C" w:rsidRDefault="005E023C" w:rsidP="005E023C">
      <w:pPr>
        <w:tabs>
          <w:tab w:val="left" w:pos="746"/>
        </w:tabs>
        <w:spacing w:after="0" w:line="360" w:lineRule="auto"/>
        <w:ind w:left="982"/>
        <w:jc w:val="both"/>
        <w:rPr>
          <w:rFonts w:ascii="Times New Roman" w:hAnsi="Times New Roman" w:cs="David"/>
          <w:sz w:val="24"/>
          <w:szCs w:val="24"/>
          <w:rtl/>
        </w:rPr>
      </w:pPr>
    </w:p>
    <w:p w:rsidR="005E023C" w:rsidRPr="005E023C" w:rsidRDefault="005E023C" w:rsidP="005E023C">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tl/>
        </w:rPr>
      </w:pPr>
      <w:r w:rsidRPr="005E023C">
        <w:rPr>
          <w:rFonts w:ascii="Times New Roman" w:hAnsi="Times New Roman" w:cs="David"/>
          <w:b/>
          <w:bCs/>
          <w:sz w:val="24"/>
          <w:szCs w:val="24"/>
          <w:u w:val="single"/>
          <w:rtl/>
        </w:rPr>
        <w:t>מיצוי זכויות</w:t>
      </w:r>
    </w:p>
    <w:p w:rsidR="005E023C" w:rsidRPr="005E023C" w:rsidRDefault="005E023C" w:rsidP="005E023C">
      <w:pPr>
        <w:spacing w:after="0" w:line="360" w:lineRule="auto"/>
        <w:ind w:left="233"/>
        <w:jc w:val="both"/>
        <w:rPr>
          <w:rFonts w:ascii="Times New Roman" w:hAnsi="Times New Roman" w:cs="David"/>
          <w:sz w:val="24"/>
          <w:szCs w:val="24"/>
          <w:rtl/>
        </w:rPr>
      </w:pPr>
      <w:r w:rsidRPr="005E023C">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E023C" w:rsidRPr="005E023C" w:rsidRDefault="005E023C" w:rsidP="005E023C">
      <w:pPr>
        <w:tabs>
          <w:tab w:val="left" w:pos="213"/>
        </w:tabs>
        <w:spacing w:after="0" w:line="360" w:lineRule="auto"/>
        <w:ind w:left="573"/>
        <w:jc w:val="both"/>
        <w:rPr>
          <w:rFonts w:ascii="Times New Roman" w:hAnsi="Times New Roman" w:cs="David"/>
          <w:sz w:val="24"/>
          <w:szCs w:val="24"/>
          <w:rtl/>
        </w:rPr>
      </w:pPr>
    </w:p>
    <w:p w:rsidR="005E023C" w:rsidRPr="005E023C" w:rsidRDefault="005E023C" w:rsidP="005E023C">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רשימת נספחים להסכם</w:t>
      </w:r>
    </w:p>
    <w:p w:rsidR="005E023C" w:rsidRPr="005E023C" w:rsidRDefault="005E023C" w:rsidP="000371C2">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 xml:space="preserve">נספח 1 להסכם- </w:t>
      </w:r>
      <w:r w:rsidRPr="005E023C">
        <w:rPr>
          <w:rFonts w:ascii="Times New Roman" w:hAnsi="Times New Roman" w:cs="David" w:hint="cs"/>
          <w:sz w:val="36"/>
          <w:szCs w:val="36"/>
          <w:vertAlign w:val="superscript"/>
          <w:rtl/>
        </w:rPr>
        <w:t xml:space="preserve">העתק של מכרז מס' </w:t>
      </w:r>
      <w:r w:rsidR="000371C2">
        <w:rPr>
          <w:rFonts w:ascii="Times New Roman" w:hAnsi="Times New Roman" w:cs="David" w:hint="cs"/>
          <w:sz w:val="36"/>
          <w:szCs w:val="36"/>
          <w:vertAlign w:val="superscript"/>
          <w:rtl/>
        </w:rPr>
        <w:t>58/14</w:t>
      </w:r>
    </w:p>
    <w:p w:rsidR="005E023C" w:rsidRPr="005E023C" w:rsidRDefault="005E023C" w:rsidP="005E023C">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נספח 2 להסכם-</w:t>
      </w:r>
      <w:r w:rsidRPr="005E023C">
        <w:rPr>
          <w:rFonts w:ascii="Times New Roman" w:hAnsi="Times New Roman" w:cs="David" w:hint="cs"/>
          <w:sz w:val="36"/>
          <w:szCs w:val="36"/>
          <w:vertAlign w:val="superscript"/>
          <w:rtl/>
        </w:rPr>
        <w:t>הצעת המציע הזוכה</w:t>
      </w:r>
    </w:p>
    <w:p w:rsidR="005E023C" w:rsidRPr="005E023C" w:rsidRDefault="005E023C" w:rsidP="005E023C">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 xml:space="preserve">נספח 3 להסכם- </w:t>
      </w:r>
      <w:r w:rsidRPr="005E023C">
        <w:rPr>
          <w:rFonts w:ascii="Times New Roman" w:hAnsi="Times New Roman" w:cs="David" w:hint="cs"/>
          <w:sz w:val="36"/>
          <w:szCs w:val="36"/>
          <w:vertAlign w:val="superscript"/>
          <w:rtl/>
        </w:rPr>
        <w:t>הצעת מחיר הזוכה (נספח ו למכרז)</w:t>
      </w:r>
    </w:p>
    <w:p w:rsidR="005E023C" w:rsidRPr="005E023C" w:rsidRDefault="005E023C" w:rsidP="005E023C">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נספח 4 להסכם</w:t>
      </w:r>
      <w:r w:rsidRPr="005E023C">
        <w:rPr>
          <w:rFonts w:ascii="Times New Roman" w:hAnsi="Times New Roman" w:cs="David" w:hint="cs"/>
          <w:sz w:val="36"/>
          <w:szCs w:val="36"/>
          <w:vertAlign w:val="superscript"/>
          <w:rtl/>
        </w:rPr>
        <w:t xml:space="preserve">- </w:t>
      </w:r>
      <w:r w:rsidRPr="005E023C">
        <w:rPr>
          <w:rFonts w:ascii="Times New Roman" w:hAnsi="Times New Roman" w:cs="David"/>
          <w:sz w:val="36"/>
          <w:szCs w:val="36"/>
          <w:vertAlign w:val="superscript"/>
          <w:rtl/>
        </w:rPr>
        <w:t>התחייבות לשמירת סודיות ולמניעת ניגוד עניינים</w:t>
      </w:r>
    </w:p>
    <w:p w:rsidR="005E023C" w:rsidRPr="005E023C" w:rsidRDefault="005E023C" w:rsidP="005E023C">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נספח 5 להסכם</w:t>
      </w:r>
      <w:r w:rsidRPr="005E023C">
        <w:rPr>
          <w:rFonts w:ascii="Times New Roman" w:hAnsi="Times New Roman" w:cs="David" w:hint="cs"/>
          <w:sz w:val="36"/>
          <w:szCs w:val="36"/>
          <w:vertAlign w:val="superscript"/>
          <w:rtl/>
        </w:rPr>
        <w:t>- נוסח ערבות ביצוע</w:t>
      </w:r>
    </w:p>
    <w:p w:rsidR="005E023C" w:rsidRPr="005E023C" w:rsidRDefault="005E023C" w:rsidP="005E023C">
      <w:pPr>
        <w:tabs>
          <w:tab w:val="left" w:pos="233"/>
        </w:tabs>
        <w:spacing w:after="0" w:line="360" w:lineRule="auto"/>
        <w:rPr>
          <w:rFonts w:ascii="Times New Roman" w:hAnsi="Times New Roman" w:cs="David"/>
          <w:sz w:val="36"/>
          <w:szCs w:val="36"/>
          <w:vertAlign w:val="superscript"/>
          <w:rtl/>
        </w:rPr>
      </w:pPr>
      <w:r w:rsidRPr="005E023C">
        <w:rPr>
          <w:rFonts w:ascii="Times New Roman" w:hAnsi="Times New Roman" w:cs="David" w:hint="cs"/>
          <w:b/>
          <w:bCs/>
          <w:sz w:val="36"/>
          <w:szCs w:val="36"/>
          <w:vertAlign w:val="superscript"/>
          <w:rtl/>
        </w:rPr>
        <w:tab/>
        <w:t>נספח 6 להסכם</w:t>
      </w:r>
      <w:r w:rsidRPr="005E023C">
        <w:rPr>
          <w:rFonts w:ascii="Times New Roman" w:hAnsi="Times New Roman" w:cs="David" w:hint="cs"/>
          <w:sz w:val="36"/>
          <w:szCs w:val="36"/>
          <w:vertAlign w:val="superscript"/>
          <w:rtl/>
        </w:rPr>
        <w:t>- נוסח אישור ביטוחי</w:t>
      </w: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r w:rsidRPr="005E023C">
        <w:rPr>
          <w:rFonts w:ascii="Times New Roman" w:hAnsi="Times New Roman" w:cs="David"/>
          <w:b/>
          <w:bCs/>
          <w:sz w:val="24"/>
          <w:szCs w:val="24"/>
          <w:rtl/>
        </w:rPr>
        <w:t>יש לחתום בחתימת יד ובחותמת</w:t>
      </w: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r w:rsidRPr="005E023C">
        <w:rPr>
          <w:rFonts w:ascii="Times New Roman" w:hAnsi="Times New Roman" w:cs="David" w:hint="cs"/>
          <w:b/>
          <w:bCs/>
          <w:sz w:val="24"/>
          <w:szCs w:val="24"/>
          <w:rtl/>
        </w:rPr>
        <w:t>__________________</w:t>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t>_________________</w:t>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t>_______________</w:t>
      </w: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r w:rsidRPr="005E023C">
        <w:rPr>
          <w:rFonts w:ascii="Times New Roman" w:hAnsi="Times New Roman" w:cs="David" w:hint="cs"/>
          <w:b/>
          <w:bCs/>
          <w:sz w:val="24"/>
          <w:szCs w:val="24"/>
          <w:rtl/>
        </w:rPr>
        <w:t>מורשה חתימה של המשרד</w:t>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t>חשב המשרד/נציגו</w:t>
      </w:r>
      <w:r w:rsidRPr="005E023C">
        <w:rPr>
          <w:rFonts w:ascii="Times New Roman" w:hAnsi="Times New Roman" w:cs="David" w:hint="cs"/>
          <w:b/>
          <w:bCs/>
          <w:sz w:val="24"/>
          <w:szCs w:val="24"/>
          <w:rtl/>
        </w:rPr>
        <w:tab/>
      </w:r>
      <w:r w:rsidRPr="005E023C">
        <w:rPr>
          <w:rFonts w:ascii="Times New Roman" w:hAnsi="Times New Roman" w:cs="David" w:hint="cs"/>
          <w:b/>
          <w:bCs/>
          <w:sz w:val="24"/>
          <w:szCs w:val="24"/>
          <w:rtl/>
        </w:rPr>
        <w:tab/>
        <w:t>נציג נותן השירותים</w:t>
      </w: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p>
    <w:p w:rsidR="005E023C" w:rsidRPr="005E023C" w:rsidRDefault="005E023C" w:rsidP="005E023C">
      <w:pPr>
        <w:tabs>
          <w:tab w:val="left" w:pos="746"/>
        </w:tabs>
        <w:spacing w:after="0" w:line="360" w:lineRule="auto"/>
        <w:jc w:val="both"/>
        <w:rPr>
          <w:rFonts w:ascii="Times New Roman" w:hAnsi="Times New Roman" w:cs="David"/>
          <w:b/>
          <w:bCs/>
          <w:sz w:val="24"/>
          <w:szCs w:val="24"/>
          <w:rtl/>
        </w:rPr>
      </w:pPr>
      <w:r w:rsidRPr="005E023C">
        <w:rPr>
          <w:rFonts w:ascii="Times New Roman" w:hAnsi="Times New Roman" w:cs="David"/>
          <w:b/>
          <w:bCs/>
          <w:sz w:val="24"/>
          <w:szCs w:val="24"/>
          <w:rtl/>
        </w:rPr>
        <w:t>אימות חתימה:</w:t>
      </w:r>
    </w:p>
    <w:p w:rsidR="005E023C" w:rsidRPr="005E023C" w:rsidRDefault="005E023C" w:rsidP="005E023C">
      <w:pPr>
        <w:tabs>
          <w:tab w:val="left" w:pos="746"/>
        </w:tabs>
        <w:spacing w:after="0" w:line="360" w:lineRule="auto"/>
        <w:rPr>
          <w:rFonts w:ascii="Times New Roman" w:hAnsi="Times New Roman" w:cs="David"/>
          <w:sz w:val="24"/>
          <w:szCs w:val="24"/>
          <w:rtl/>
        </w:rPr>
      </w:pPr>
      <w:r w:rsidRPr="005E023C">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E023C" w:rsidRPr="005E023C" w:rsidRDefault="005E023C" w:rsidP="005E023C">
      <w:pPr>
        <w:tabs>
          <w:tab w:val="left" w:pos="746"/>
        </w:tabs>
        <w:spacing w:after="0" w:line="360" w:lineRule="auto"/>
        <w:jc w:val="both"/>
        <w:rPr>
          <w:rFonts w:ascii="Times New Roman" w:hAnsi="Times New Roman" w:cs="David"/>
          <w:sz w:val="24"/>
          <w:szCs w:val="24"/>
          <w:rtl/>
        </w:rPr>
      </w:pPr>
    </w:p>
    <w:p w:rsidR="005E023C" w:rsidRPr="005E023C" w:rsidRDefault="005E023C" w:rsidP="005E023C">
      <w:pPr>
        <w:tabs>
          <w:tab w:val="left" w:pos="746"/>
        </w:tabs>
        <w:spacing w:after="0" w:line="360" w:lineRule="auto"/>
        <w:jc w:val="both"/>
        <w:rPr>
          <w:rFonts w:ascii="Times New Roman" w:hAnsi="Times New Roman" w:cs="David"/>
          <w:sz w:val="24"/>
          <w:szCs w:val="24"/>
          <w:vertAlign w:val="superscript"/>
          <w:rtl/>
        </w:rPr>
      </w:pPr>
      <w:r w:rsidRPr="005E023C">
        <w:rPr>
          <w:rFonts w:ascii="Times New Roman" w:hAnsi="Times New Roman" w:cs="David"/>
          <w:sz w:val="24"/>
          <w:szCs w:val="24"/>
          <w:rtl/>
        </w:rPr>
        <w:t>תאריך: ________</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___________</w:t>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r>
      <w:r w:rsidRPr="005E023C">
        <w:rPr>
          <w:rFonts w:ascii="Times New Roman" w:hAnsi="Times New Roman" w:cs="David"/>
          <w:sz w:val="24"/>
          <w:szCs w:val="24"/>
          <w:rtl/>
        </w:rPr>
        <w:tab/>
        <w:t>חתימה וחותמת</w:t>
      </w:r>
    </w:p>
    <w:p w:rsidR="005E023C" w:rsidRPr="005E023C" w:rsidRDefault="005E023C" w:rsidP="005E023C">
      <w:pPr>
        <w:tabs>
          <w:tab w:val="left" w:pos="746"/>
        </w:tabs>
        <w:spacing w:after="0" w:line="360" w:lineRule="auto"/>
        <w:jc w:val="right"/>
        <w:rPr>
          <w:rFonts w:ascii="Times New Roman" w:hAnsi="Times New Roman" w:cs="David"/>
          <w:b/>
          <w:bCs/>
          <w:sz w:val="24"/>
          <w:szCs w:val="24"/>
          <w:u w:val="single"/>
          <w:rtl/>
        </w:rPr>
      </w:pPr>
      <w:r w:rsidRPr="005E023C">
        <w:rPr>
          <w:rFonts w:ascii="Times New Roman" w:hAnsi="Times New Roman" w:cs="David"/>
          <w:sz w:val="24"/>
          <w:szCs w:val="24"/>
          <w:vertAlign w:val="superscript"/>
          <w:rtl/>
        </w:rPr>
        <w:br w:type="page"/>
      </w:r>
      <w:r w:rsidRPr="005E023C">
        <w:rPr>
          <w:rFonts w:ascii="Times New Roman" w:hAnsi="Times New Roman" w:cs="David"/>
          <w:b/>
          <w:bCs/>
          <w:sz w:val="24"/>
          <w:szCs w:val="24"/>
          <w:u w:val="single"/>
          <w:rtl/>
        </w:rPr>
        <w:lastRenderedPageBreak/>
        <w:t xml:space="preserve">נספח </w:t>
      </w:r>
      <w:r w:rsidRPr="005E023C">
        <w:rPr>
          <w:rFonts w:ascii="Times New Roman" w:hAnsi="Times New Roman" w:cs="David" w:hint="cs"/>
          <w:b/>
          <w:bCs/>
          <w:sz w:val="24"/>
          <w:szCs w:val="24"/>
          <w:u w:val="single"/>
          <w:rtl/>
        </w:rPr>
        <w:t>4</w:t>
      </w:r>
      <w:r w:rsidRPr="005E023C">
        <w:rPr>
          <w:rFonts w:ascii="Times New Roman" w:hAnsi="Times New Roman" w:cs="David"/>
          <w:b/>
          <w:bCs/>
          <w:sz w:val="24"/>
          <w:szCs w:val="24"/>
          <w:u w:val="single"/>
          <w:rtl/>
        </w:rPr>
        <w:t xml:space="preserve"> להסכם </w:t>
      </w:r>
    </w:p>
    <w:p w:rsidR="005E023C" w:rsidRPr="005E023C" w:rsidRDefault="005E023C" w:rsidP="005E023C">
      <w:pPr>
        <w:spacing w:after="0" w:line="360" w:lineRule="auto"/>
        <w:jc w:val="right"/>
        <w:rPr>
          <w:rFonts w:ascii="Times New Roman" w:hAnsi="Times New Roman" w:cs="David"/>
          <w:b/>
          <w:bCs/>
          <w:sz w:val="24"/>
          <w:szCs w:val="24"/>
          <w:u w:val="single"/>
          <w:rtl/>
        </w:rPr>
      </w:pPr>
    </w:p>
    <w:p w:rsidR="005E023C" w:rsidRPr="005E023C" w:rsidRDefault="005E023C" w:rsidP="005E023C">
      <w:pPr>
        <w:spacing w:after="0" w:line="360" w:lineRule="auto"/>
        <w:jc w:val="center"/>
        <w:rPr>
          <w:rFonts w:ascii="Times New Roman" w:hAnsi="Times New Roman" w:cs="David"/>
          <w:b/>
          <w:bCs/>
          <w:sz w:val="24"/>
          <w:szCs w:val="24"/>
          <w:u w:val="single"/>
          <w:rtl/>
        </w:rPr>
      </w:pPr>
      <w:r w:rsidRPr="005E023C">
        <w:rPr>
          <w:rFonts w:ascii="Times New Roman" w:hAnsi="Times New Roman" w:cs="David"/>
          <w:b/>
          <w:bCs/>
          <w:sz w:val="24"/>
          <w:szCs w:val="24"/>
          <w:u w:val="single"/>
          <w:rtl/>
        </w:rPr>
        <w:t>התחייבות לשמירת סודיות ולמניעת ניגוד עניינים</w:t>
      </w:r>
    </w:p>
    <w:p w:rsidR="005E023C" w:rsidRPr="005E023C" w:rsidRDefault="005E023C" w:rsidP="005E023C">
      <w:pPr>
        <w:spacing w:after="0" w:line="360" w:lineRule="auto"/>
        <w:jc w:val="both"/>
        <w:rPr>
          <w:rFonts w:ascii="Times New Roman" w:hAnsi="Times New Roman" w:cs="David"/>
          <w:b/>
          <w:bCs/>
          <w:sz w:val="24"/>
          <w:szCs w:val="24"/>
          <w:u w:val="single"/>
          <w:rtl/>
        </w:rPr>
      </w:pPr>
      <w:r w:rsidRPr="005E023C">
        <w:rPr>
          <w:rFonts w:ascii="Times New Roman" w:hAnsi="Times New Roman" w:cs="David"/>
          <w:b/>
          <w:bCs/>
          <w:sz w:val="24"/>
          <w:szCs w:val="24"/>
          <w:u w:val="single"/>
          <w:rtl/>
        </w:rPr>
        <w:t xml:space="preserve">מבוא </w:t>
      </w:r>
    </w:p>
    <w:p w:rsidR="005E023C" w:rsidRPr="005E023C" w:rsidRDefault="005E023C" w:rsidP="005E023C">
      <w:pPr>
        <w:spacing w:after="0" w:line="360" w:lineRule="auto"/>
        <w:jc w:val="both"/>
        <w:rPr>
          <w:rFonts w:ascii="Times New Roman" w:hAnsi="Times New Roman" w:cs="David"/>
          <w:b/>
          <w:bCs/>
          <w:sz w:val="24"/>
          <w:szCs w:val="24"/>
          <w:u w:val="single"/>
          <w:rtl/>
        </w:rPr>
      </w:pPr>
    </w:p>
    <w:p w:rsidR="005E023C" w:rsidRPr="005E023C" w:rsidRDefault="005E023C" w:rsidP="005E023C">
      <w:pPr>
        <w:spacing w:after="0" w:line="360" w:lineRule="auto"/>
        <w:ind w:left="720" w:hanging="720"/>
        <w:jc w:val="both"/>
        <w:rPr>
          <w:rFonts w:ascii="Times New Roman" w:hAnsi="Times New Roman" w:cs="David"/>
          <w:b/>
          <w:bCs/>
          <w:sz w:val="24"/>
          <w:szCs w:val="24"/>
          <w:rtl/>
        </w:rPr>
      </w:pPr>
      <w:r w:rsidRPr="005E023C">
        <w:rPr>
          <w:rFonts w:ascii="Times New Roman" w:hAnsi="Times New Roman" w:cs="David"/>
          <w:sz w:val="24"/>
          <w:szCs w:val="24"/>
          <w:rtl/>
        </w:rPr>
        <w:t>הואיל</w:t>
      </w:r>
      <w:r w:rsidRPr="005E023C">
        <w:rPr>
          <w:rFonts w:ascii="Times New Roman" w:hAnsi="Times New Roman" w:cs="David"/>
          <w:sz w:val="24"/>
          <w:szCs w:val="24"/>
          <w:rtl/>
        </w:rPr>
        <w:tab/>
        <w:t xml:space="preserve">ונחתם בין  ____________ </w:t>
      </w:r>
      <w:r w:rsidRPr="005E023C">
        <w:rPr>
          <w:rFonts w:ascii="Times New Roman" w:hAnsi="Times New Roman" w:cs="David"/>
          <w:b/>
          <w:bCs/>
          <w:sz w:val="24"/>
          <w:szCs w:val="24"/>
          <w:rtl/>
        </w:rPr>
        <w:t>(</w:t>
      </w:r>
      <w:proofErr w:type="spellStart"/>
      <w:r w:rsidRPr="005E023C">
        <w:rPr>
          <w:rFonts w:ascii="Times New Roman" w:hAnsi="Times New Roman" w:cs="David"/>
          <w:b/>
          <w:bCs/>
          <w:sz w:val="24"/>
          <w:szCs w:val="24"/>
          <w:rtl/>
        </w:rPr>
        <w:t>להלן:"נותן</w:t>
      </w:r>
      <w:proofErr w:type="spellEnd"/>
      <w:r w:rsidRPr="005E023C">
        <w:rPr>
          <w:rFonts w:ascii="Times New Roman" w:hAnsi="Times New Roman" w:cs="David"/>
          <w:b/>
          <w:bCs/>
          <w:sz w:val="24"/>
          <w:szCs w:val="24"/>
          <w:rtl/>
        </w:rPr>
        <w:t xml:space="preserve"> השירותים") </w:t>
      </w:r>
      <w:r w:rsidRPr="005E023C">
        <w:rPr>
          <w:rFonts w:ascii="Times New Roman" w:hAnsi="Times New Roman" w:cs="David"/>
          <w:sz w:val="24"/>
          <w:szCs w:val="24"/>
          <w:rtl/>
        </w:rPr>
        <w:t xml:space="preserve">לבין משרד </w:t>
      </w:r>
      <w:r w:rsidRPr="005E023C">
        <w:rPr>
          <w:rFonts w:ascii="Times New Roman" w:hAnsi="Times New Roman" w:cs="David" w:hint="cs"/>
          <w:sz w:val="24"/>
          <w:szCs w:val="24"/>
          <w:rtl/>
        </w:rPr>
        <w:t xml:space="preserve">הכלכלה </w:t>
      </w:r>
      <w:r w:rsidRPr="005E023C">
        <w:rPr>
          <w:rFonts w:ascii="Times New Roman" w:hAnsi="Times New Roman" w:cs="David"/>
          <w:b/>
          <w:bCs/>
          <w:sz w:val="24"/>
          <w:szCs w:val="24"/>
          <w:rtl/>
        </w:rPr>
        <w:t xml:space="preserve">(להלן: "המשרד") </w:t>
      </w:r>
      <w:r w:rsidRPr="005E023C">
        <w:rPr>
          <w:rFonts w:ascii="Times New Roman" w:hAnsi="Times New Roman" w:cs="David"/>
          <w:sz w:val="24"/>
          <w:szCs w:val="24"/>
          <w:rtl/>
        </w:rPr>
        <w:t>הסכם</w:t>
      </w:r>
      <w:r w:rsidRPr="005E023C">
        <w:rPr>
          <w:rFonts w:ascii="Times New Roman" w:hAnsi="Times New Roman" w:cs="David" w:hint="cs"/>
          <w:sz w:val="24"/>
          <w:szCs w:val="24"/>
          <w:rtl/>
        </w:rPr>
        <w:t xml:space="preserve"> לפי מכרז </w:t>
      </w:r>
      <w:r w:rsidRPr="005E023C">
        <w:rPr>
          <w:rFonts w:ascii="Times New Roman" w:hAnsi="Times New Roman" w:cs="David"/>
          <w:sz w:val="24"/>
          <w:szCs w:val="24"/>
          <w:rtl/>
        </w:rPr>
        <w:t>_________</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מיום _______בחודש_______ שנת _______ </w:t>
      </w:r>
      <w:r w:rsidRPr="005E023C">
        <w:rPr>
          <w:rFonts w:ascii="Times New Roman" w:hAnsi="Times New Roman" w:cs="David"/>
          <w:b/>
          <w:bCs/>
          <w:sz w:val="24"/>
          <w:szCs w:val="24"/>
          <w:rtl/>
        </w:rPr>
        <w:t xml:space="preserve">(להלן: "ההסכם") </w:t>
      </w:r>
      <w:r w:rsidRPr="005E023C">
        <w:rPr>
          <w:rFonts w:ascii="Times New Roman" w:hAnsi="Times New Roman" w:cs="David"/>
          <w:sz w:val="24"/>
          <w:szCs w:val="24"/>
          <w:rtl/>
        </w:rPr>
        <w:t xml:space="preserve">לאספקת השירותים המפורטים בהסכם </w:t>
      </w:r>
      <w:r w:rsidRPr="005E023C">
        <w:rPr>
          <w:rFonts w:ascii="Times New Roman" w:hAnsi="Times New Roman" w:cs="David"/>
          <w:b/>
          <w:bCs/>
          <w:sz w:val="24"/>
          <w:szCs w:val="24"/>
          <w:rtl/>
        </w:rPr>
        <w:t>(להלן: "השירותים")</w:t>
      </w:r>
      <w:r w:rsidRPr="005E023C">
        <w:rPr>
          <w:rFonts w:ascii="Times New Roman" w:hAnsi="Times New Roman" w:cs="David"/>
          <w:b/>
          <w:bCs/>
          <w:sz w:val="24"/>
          <w:szCs w:val="24"/>
        </w:rPr>
        <w:t xml:space="preserve">; </w:t>
      </w:r>
    </w:p>
    <w:p w:rsidR="005E023C" w:rsidRPr="005E023C" w:rsidRDefault="005E023C" w:rsidP="005E023C">
      <w:pPr>
        <w:spacing w:after="0" w:line="360" w:lineRule="auto"/>
        <w:ind w:left="720" w:hanging="720"/>
        <w:jc w:val="both"/>
        <w:rPr>
          <w:rFonts w:ascii="Times New Roman" w:hAnsi="Times New Roman" w:cs="David"/>
          <w:b/>
          <w:bCs/>
          <w:sz w:val="24"/>
          <w:szCs w:val="24"/>
        </w:rPr>
      </w:pP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t>והואיל</w:t>
      </w:r>
      <w:r w:rsidRPr="005E023C">
        <w:rPr>
          <w:rFonts w:ascii="Times New Roman" w:hAnsi="Times New Roman" w:cs="David"/>
          <w:sz w:val="24"/>
          <w:szCs w:val="24"/>
          <w:rtl/>
        </w:rPr>
        <w:tab/>
        <w:t xml:space="preserve">ואני </w:t>
      </w:r>
      <w:r w:rsidRPr="005E023C">
        <w:rPr>
          <w:rFonts w:ascii="Times New Roman" w:hAnsi="Times New Roman" w:cs="David" w:hint="cs"/>
          <w:sz w:val="24"/>
          <w:szCs w:val="24"/>
          <w:rtl/>
        </w:rPr>
        <w:t xml:space="preserve">נותן השירותים לפי הסכם זה/ </w:t>
      </w:r>
      <w:r w:rsidRPr="005E023C">
        <w:rPr>
          <w:rFonts w:ascii="Times New Roman" w:hAnsi="Times New Roman" w:cs="David"/>
          <w:sz w:val="24"/>
          <w:szCs w:val="24"/>
          <w:rtl/>
        </w:rPr>
        <w:t>מועסק על-ידי נותן השירותים, כעובד או כקבלן, בין השאר, לשם אספקת השירותים למשרד.</w:t>
      </w:r>
    </w:p>
    <w:p w:rsidR="005E023C" w:rsidRPr="005E023C" w:rsidRDefault="005E023C" w:rsidP="005E023C">
      <w:pPr>
        <w:spacing w:after="0" w:line="360" w:lineRule="auto"/>
        <w:ind w:left="720" w:hanging="720"/>
        <w:jc w:val="both"/>
        <w:rPr>
          <w:rFonts w:ascii="Times New Roman" w:hAnsi="Times New Roman" w:cs="David"/>
          <w:sz w:val="24"/>
          <w:szCs w:val="24"/>
          <w:rtl/>
        </w:rPr>
      </w:pP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t>והואיל</w:t>
      </w:r>
      <w:r w:rsidRPr="005E023C">
        <w:rPr>
          <w:rFonts w:ascii="Times New Roman" w:hAnsi="Times New Roman" w:cs="David"/>
          <w:sz w:val="24"/>
          <w:szCs w:val="24"/>
          <w:rtl/>
        </w:rPr>
        <w:tab/>
        <w:t xml:space="preserve">והמשרד הסכים להתקשר עם נותן השירותים בתנאי </w:t>
      </w:r>
      <w:r w:rsidRPr="005E023C">
        <w:rPr>
          <w:rFonts w:ascii="Times New Roman" w:hAnsi="Times New Roman" w:cs="David" w:hint="cs"/>
          <w:sz w:val="24"/>
          <w:szCs w:val="24"/>
          <w:rtl/>
        </w:rPr>
        <w:t>ש</w:t>
      </w:r>
      <w:r w:rsidRPr="005E023C">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E023C">
        <w:rPr>
          <w:rFonts w:ascii="Times New Roman" w:hAnsi="Times New Roman" w:cs="David"/>
          <w:sz w:val="24"/>
          <w:szCs w:val="24"/>
        </w:rPr>
        <w:t xml:space="preserve">; </w:t>
      </w:r>
    </w:p>
    <w:p w:rsidR="005E023C" w:rsidRPr="005E023C" w:rsidRDefault="005E023C" w:rsidP="005E023C">
      <w:pPr>
        <w:spacing w:after="0" w:line="360" w:lineRule="auto"/>
        <w:ind w:left="720" w:hanging="720"/>
        <w:jc w:val="both"/>
        <w:rPr>
          <w:rFonts w:ascii="Times New Roman" w:hAnsi="Times New Roman" w:cs="David"/>
          <w:sz w:val="24"/>
          <w:szCs w:val="24"/>
        </w:rPr>
      </w:pPr>
    </w:p>
    <w:p w:rsidR="005E023C" w:rsidRPr="005E023C" w:rsidRDefault="005E023C" w:rsidP="005E023C">
      <w:pPr>
        <w:spacing w:after="0" w:line="360" w:lineRule="auto"/>
        <w:ind w:left="720" w:hanging="720"/>
        <w:jc w:val="both"/>
        <w:rPr>
          <w:rFonts w:ascii="Times New Roman" w:hAnsi="Times New Roman" w:cs="David"/>
          <w:sz w:val="24"/>
          <w:szCs w:val="24"/>
          <w:rtl/>
        </w:rPr>
      </w:pPr>
      <w:r w:rsidRPr="005E023C">
        <w:rPr>
          <w:rFonts w:ascii="Times New Roman" w:hAnsi="Times New Roman" w:cs="David"/>
          <w:sz w:val="24"/>
          <w:szCs w:val="24"/>
          <w:rtl/>
        </w:rPr>
        <w:t>והואיל</w:t>
      </w:r>
      <w:r w:rsidRPr="005E023C">
        <w:rPr>
          <w:rFonts w:ascii="Times New Roman" w:hAnsi="Times New Roman" w:cs="David"/>
          <w:sz w:val="24"/>
          <w:szCs w:val="24"/>
          <w:rtl/>
        </w:rPr>
        <w:tab/>
        <w:t xml:space="preserve">והוסבר לי וידוע לי כי </w:t>
      </w:r>
      <w:r w:rsidRPr="005E023C">
        <w:rPr>
          <w:rFonts w:ascii="Times New Roman" w:hAnsi="Times New Roman" w:cs="David" w:hint="cs"/>
          <w:sz w:val="24"/>
          <w:szCs w:val="24"/>
          <w:rtl/>
        </w:rPr>
        <w:t>עקב או בקשר להסכם</w:t>
      </w:r>
      <w:r w:rsidRPr="005E023C">
        <w:rPr>
          <w:rFonts w:ascii="Times New Roman" w:hAnsi="Times New Roman" w:cs="David"/>
          <w:sz w:val="24"/>
          <w:szCs w:val="24"/>
          <w:rtl/>
        </w:rPr>
        <w:t xml:space="preserve"> יתכן כי אקבל </w:t>
      </w:r>
      <w:proofErr w:type="spellStart"/>
      <w:r w:rsidRPr="005E023C">
        <w:rPr>
          <w:rFonts w:ascii="Times New Roman" w:hAnsi="Times New Roman" w:cs="David"/>
          <w:sz w:val="24"/>
          <w:szCs w:val="24"/>
          <w:rtl/>
        </w:rPr>
        <w:t>לחזקתי</w:t>
      </w:r>
      <w:proofErr w:type="spellEnd"/>
      <w:r w:rsidRPr="005E023C">
        <w:rPr>
          <w:rFonts w:ascii="Times New Roman" w:hAnsi="Times New Roman" w:cs="David"/>
          <w:sz w:val="24"/>
          <w:szCs w:val="24"/>
          <w:rtl/>
        </w:rPr>
        <w:t xml:space="preserve"> או יבוא לידיעתי מידע (</w:t>
      </w:r>
      <w:r w:rsidRPr="005E023C">
        <w:rPr>
          <w:rFonts w:ascii="Times New Roman" w:hAnsi="Times New Roman" w:cs="David"/>
          <w:sz w:val="24"/>
          <w:szCs w:val="24"/>
        </w:rPr>
        <w:t>Information</w:t>
      </w:r>
      <w:r w:rsidRPr="005E023C">
        <w:rPr>
          <w:rFonts w:ascii="Times New Roman" w:hAnsi="Times New Roman" w:cs="David"/>
          <w:sz w:val="24"/>
          <w:szCs w:val="24"/>
          <w:rtl/>
        </w:rPr>
        <w:t>), או ידע</w:t>
      </w:r>
      <w:r w:rsidRPr="005E023C">
        <w:rPr>
          <w:rFonts w:ascii="Times New Roman" w:hAnsi="Times New Roman" w:cs="David"/>
          <w:sz w:val="24"/>
          <w:szCs w:val="24"/>
        </w:rPr>
        <w:t>Know- How)</w:t>
      </w:r>
      <w:r w:rsidRPr="005E023C">
        <w:rPr>
          <w:rFonts w:ascii="Times New Roman" w:hAnsi="Times New Roman" w:cs="David"/>
          <w:sz w:val="24"/>
          <w:szCs w:val="24"/>
          <w:rtl/>
        </w:rPr>
        <w:t xml:space="preserve">) כלשהם לרבות תכתובת, חוות דעת, חומר, </w:t>
      </w:r>
      <w:proofErr w:type="spellStart"/>
      <w:r w:rsidRPr="005E023C">
        <w:rPr>
          <w:rFonts w:ascii="Times New Roman" w:hAnsi="Times New Roman" w:cs="David"/>
          <w:sz w:val="24"/>
          <w:szCs w:val="24"/>
          <w:rtl/>
        </w:rPr>
        <w:t>תוכנית</w:t>
      </w:r>
      <w:proofErr w:type="spellEnd"/>
      <w:r w:rsidRPr="005E023C">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E023C">
        <w:rPr>
          <w:rFonts w:ascii="Times New Roman" w:hAnsi="Times New Roman" w:cs="David" w:hint="cs"/>
          <w:sz w:val="24"/>
          <w:szCs w:val="24"/>
          <w:rtl/>
        </w:rPr>
        <w:t xml:space="preserve">אינו </w:t>
      </w:r>
      <w:r w:rsidRPr="005E023C">
        <w:rPr>
          <w:rFonts w:ascii="Times New Roman" w:hAnsi="Times New Roman" w:cs="David"/>
          <w:sz w:val="24"/>
          <w:szCs w:val="24"/>
          <w:rtl/>
        </w:rPr>
        <w:t>יכול להגיע אליו, בין בעל פה ובין בכתב, לרבות בתעתיק, ב</w:t>
      </w:r>
      <w:r w:rsidRPr="005E023C">
        <w:rPr>
          <w:rFonts w:ascii="Times New Roman" w:hAnsi="Times New Roman" w:cs="David" w:hint="cs"/>
          <w:sz w:val="24"/>
          <w:szCs w:val="24"/>
          <w:rtl/>
        </w:rPr>
        <w:t>אמצעי אחסון אלקטרוני</w:t>
      </w:r>
      <w:r w:rsidRPr="005E023C">
        <w:rPr>
          <w:rFonts w:ascii="Times New Roman" w:hAnsi="Times New Roman" w:cs="David"/>
          <w:sz w:val="24"/>
          <w:szCs w:val="24"/>
          <w:rtl/>
        </w:rPr>
        <w:t xml:space="preserve"> או בכל כלי ואמצעי אחר העשוי לאצור מידע בין ישיר ובין עקיף, לרבות</w:t>
      </w:r>
      <w:r w:rsidRPr="005E023C">
        <w:rPr>
          <w:rFonts w:ascii="Times New Roman" w:hAnsi="Times New Roman" w:cs="David" w:hint="cs"/>
          <w:sz w:val="24"/>
          <w:szCs w:val="24"/>
          <w:rtl/>
        </w:rPr>
        <w:t>,</w:t>
      </w:r>
      <w:r w:rsidRPr="005E023C">
        <w:rPr>
          <w:rFonts w:ascii="Times New Roman" w:hAnsi="Times New Roman" w:cs="David"/>
          <w:sz w:val="24"/>
          <w:szCs w:val="24"/>
          <w:rtl/>
        </w:rPr>
        <w:t xml:space="preserve"> אך מבלי לגרוע מכלליות האמור, נתונים, מסמכים ודו"חות </w:t>
      </w:r>
      <w:r w:rsidRPr="005E023C">
        <w:rPr>
          <w:rFonts w:ascii="Times New Roman" w:hAnsi="Times New Roman" w:cs="David"/>
          <w:b/>
          <w:bCs/>
          <w:sz w:val="24"/>
          <w:szCs w:val="24"/>
          <w:rtl/>
        </w:rPr>
        <w:t>(להלן: "המידע")</w:t>
      </w:r>
      <w:r w:rsidRPr="005E023C">
        <w:rPr>
          <w:rFonts w:ascii="Times New Roman" w:hAnsi="Times New Roman" w:cs="David"/>
          <w:sz w:val="24"/>
          <w:szCs w:val="24"/>
        </w:rPr>
        <w:t xml:space="preserve">; </w:t>
      </w:r>
    </w:p>
    <w:p w:rsidR="005E023C" w:rsidRPr="005E023C" w:rsidRDefault="005E023C" w:rsidP="005E023C">
      <w:pPr>
        <w:spacing w:after="0" w:line="360" w:lineRule="auto"/>
        <w:ind w:left="720" w:hanging="720"/>
        <w:jc w:val="both"/>
        <w:rPr>
          <w:rFonts w:ascii="Times New Roman" w:hAnsi="Times New Roman" w:cs="David"/>
          <w:sz w:val="24"/>
          <w:szCs w:val="24"/>
          <w:rtl/>
        </w:rPr>
      </w:pPr>
    </w:p>
    <w:p w:rsidR="005E023C" w:rsidRPr="005E023C" w:rsidRDefault="005E023C" w:rsidP="005E023C">
      <w:pPr>
        <w:spacing w:after="0" w:line="360" w:lineRule="auto"/>
        <w:ind w:left="720" w:hanging="720"/>
        <w:rPr>
          <w:rFonts w:ascii="Times New Roman" w:hAnsi="Times New Roman" w:cs="David"/>
          <w:sz w:val="24"/>
          <w:szCs w:val="24"/>
          <w:rtl/>
        </w:rPr>
      </w:pPr>
      <w:r w:rsidRPr="005E023C">
        <w:rPr>
          <w:rFonts w:ascii="Times New Roman" w:hAnsi="Times New Roman" w:cs="David"/>
          <w:sz w:val="24"/>
          <w:szCs w:val="24"/>
          <w:rtl/>
        </w:rPr>
        <w:t>והואיל</w:t>
      </w:r>
      <w:r w:rsidRPr="005E023C">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E023C">
        <w:rPr>
          <w:rFonts w:ascii="Times New Roman" w:hAnsi="Times New Roman" w:cs="David"/>
          <w:sz w:val="24"/>
          <w:szCs w:val="24"/>
        </w:rPr>
        <w:t xml:space="preserve">; </w:t>
      </w:r>
    </w:p>
    <w:p w:rsidR="005E023C" w:rsidRPr="005E023C" w:rsidRDefault="005E023C" w:rsidP="005E023C">
      <w:pPr>
        <w:spacing w:after="0" w:line="360" w:lineRule="auto"/>
        <w:jc w:val="both"/>
        <w:rPr>
          <w:rFonts w:ascii="Times New Roman" w:hAnsi="Times New Roman" w:cs="David"/>
          <w:sz w:val="24"/>
          <w:szCs w:val="24"/>
          <w:rtl/>
        </w:rPr>
      </w:pPr>
    </w:p>
    <w:p w:rsidR="005E023C" w:rsidRPr="005E023C" w:rsidRDefault="005E023C" w:rsidP="005E023C">
      <w:pPr>
        <w:spacing w:after="0" w:line="360" w:lineRule="auto"/>
        <w:ind w:left="720" w:hanging="720"/>
        <w:rPr>
          <w:rFonts w:ascii="Times New Roman" w:hAnsi="Times New Roman" w:cs="David"/>
          <w:b/>
          <w:bCs/>
          <w:sz w:val="24"/>
          <w:szCs w:val="24"/>
          <w:u w:val="single"/>
          <w:rtl/>
        </w:rPr>
      </w:pPr>
      <w:r w:rsidRPr="005E023C">
        <w:rPr>
          <w:rFonts w:ascii="Times New Roman" w:hAnsi="Times New Roman" w:cs="David"/>
          <w:b/>
          <w:bCs/>
          <w:sz w:val="24"/>
          <w:szCs w:val="24"/>
          <w:u w:val="single"/>
          <w:rtl/>
        </w:rPr>
        <w:t xml:space="preserve">אי לזאת, אני הח"מ מתחייב כלפי משרד </w:t>
      </w:r>
      <w:r w:rsidRPr="005E023C">
        <w:rPr>
          <w:rFonts w:ascii="Times New Roman" w:hAnsi="Times New Roman" w:cs="David" w:hint="cs"/>
          <w:b/>
          <w:bCs/>
          <w:sz w:val="24"/>
          <w:szCs w:val="24"/>
          <w:u w:val="single"/>
          <w:rtl/>
        </w:rPr>
        <w:t xml:space="preserve">הכלכלה </w:t>
      </w:r>
      <w:r w:rsidRPr="005E023C">
        <w:rPr>
          <w:rFonts w:ascii="Times New Roman" w:hAnsi="Times New Roman" w:cs="David"/>
          <w:b/>
          <w:bCs/>
          <w:sz w:val="24"/>
          <w:szCs w:val="24"/>
          <w:u w:val="single"/>
          <w:rtl/>
        </w:rPr>
        <w:t xml:space="preserve">כדלקמן: </w:t>
      </w:r>
    </w:p>
    <w:p w:rsidR="005E023C" w:rsidRPr="005E023C" w:rsidRDefault="005E023C" w:rsidP="005E023C">
      <w:pPr>
        <w:spacing w:after="0" w:line="360" w:lineRule="auto"/>
        <w:ind w:left="720" w:hanging="720"/>
        <w:jc w:val="both"/>
        <w:rPr>
          <w:rFonts w:ascii="Times New Roman" w:hAnsi="Times New Roman" w:cs="David"/>
          <w:b/>
          <w:bCs/>
          <w:sz w:val="24"/>
          <w:szCs w:val="24"/>
          <w:u w:val="single"/>
          <w:rtl/>
        </w:rPr>
      </w:pP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E023C">
        <w:rPr>
          <w:rFonts w:ascii="Times New Roman" w:hAnsi="Times New Roman" w:cs="David"/>
          <w:sz w:val="24"/>
          <w:szCs w:val="24"/>
          <w:rtl/>
        </w:rPr>
        <w:t xml:space="preserve">המבוא להתחייבות זו מהווה חלק בלתי נפרד הימנה.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לשמור על סודיות גמורה ומוחלטת של המידע ו/או כל הקשור או הנובע </w:t>
      </w:r>
      <w:r w:rsidRPr="005E023C">
        <w:rPr>
          <w:rFonts w:ascii="Times New Roman" w:hAnsi="Times New Roman" w:cs="David" w:hint="cs"/>
          <w:sz w:val="24"/>
          <w:szCs w:val="24"/>
          <w:rtl/>
        </w:rPr>
        <w:t>ממנו.</w:t>
      </w:r>
      <w:r w:rsidRPr="005E023C">
        <w:rPr>
          <w:rFonts w:ascii="Times New Roman" w:hAnsi="Times New Roman" w:cs="David"/>
          <w:sz w:val="24"/>
          <w:szCs w:val="24"/>
          <w:rtl/>
        </w:rPr>
        <w:t xml:space="preserve"> </w:t>
      </w:r>
    </w:p>
    <w:p w:rsidR="005E023C" w:rsidRPr="005E023C" w:rsidRDefault="005E023C" w:rsidP="005E023C">
      <w:pPr>
        <w:widowControl w:val="0"/>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Pr>
        <w:br w:type="page"/>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E023C">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5E023C">
        <w:rPr>
          <w:rFonts w:ascii="Times New Roman" w:hAnsi="Times New Roman" w:cs="David"/>
          <w:sz w:val="24"/>
          <w:szCs w:val="24"/>
          <w:rtl/>
        </w:rPr>
        <w:t>מחזקתי</w:t>
      </w:r>
      <w:proofErr w:type="spellEnd"/>
      <w:r w:rsidRPr="005E023C">
        <w:rPr>
          <w:rFonts w:ascii="Times New Roman" w:hAnsi="Times New Roman" w:cs="David"/>
          <w:sz w:val="24"/>
          <w:szCs w:val="24"/>
          <w:rtl/>
        </w:rPr>
        <w:t xml:space="preserve"> את המידע או כל חומר כתוב אחר או כל חפץ או דבר, בין ישיר ובין עקיף, לצד כל שהוא.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לנקוט אמצעי זהירות קפדנית ולעשות את כל הדרוש כדי לקיים את </w:t>
      </w:r>
      <w:proofErr w:type="spellStart"/>
      <w:r w:rsidRPr="005E023C">
        <w:rPr>
          <w:rFonts w:ascii="Times New Roman" w:hAnsi="Times New Roman" w:cs="David"/>
          <w:sz w:val="24"/>
          <w:szCs w:val="24"/>
          <w:rtl/>
        </w:rPr>
        <w:t>התחייב</w:t>
      </w:r>
      <w:r w:rsidRPr="005E023C">
        <w:rPr>
          <w:rFonts w:ascii="Times New Roman" w:hAnsi="Times New Roman" w:cs="David" w:hint="cs"/>
          <w:sz w:val="24"/>
          <w:szCs w:val="24"/>
          <w:rtl/>
        </w:rPr>
        <w:t>י</w:t>
      </w:r>
      <w:r w:rsidRPr="005E023C">
        <w:rPr>
          <w:rFonts w:ascii="Times New Roman" w:hAnsi="Times New Roman" w:cs="David"/>
          <w:sz w:val="24"/>
          <w:szCs w:val="24"/>
          <w:rtl/>
        </w:rPr>
        <w:t>ותי</w:t>
      </w:r>
      <w:proofErr w:type="spellEnd"/>
      <w:r w:rsidRPr="005E023C">
        <w:rPr>
          <w:rFonts w:ascii="Times New Roman" w:hAnsi="Times New Roman" w:cs="David"/>
          <w:sz w:val="24"/>
          <w:szCs w:val="24"/>
          <w:rtl/>
        </w:rPr>
        <w:t xml:space="preserve"> על פי </w:t>
      </w:r>
      <w:r w:rsidRPr="005E023C">
        <w:rPr>
          <w:rFonts w:ascii="Times New Roman" w:hAnsi="Times New Roman" w:cs="David" w:hint="cs"/>
          <w:sz w:val="24"/>
          <w:szCs w:val="24"/>
          <w:rtl/>
        </w:rPr>
        <w:t xml:space="preserve">כתב </w:t>
      </w:r>
      <w:r w:rsidRPr="005E023C">
        <w:rPr>
          <w:rFonts w:ascii="Times New Roman" w:hAnsi="Times New Roman" w:cs="David"/>
          <w:sz w:val="24"/>
          <w:szCs w:val="24"/>
          <w:rtl/>
        </w:rPr>
        <w:t>התחייבות ז</w:t>
      </w:r>
      <w:r w:rsidRPr="005E023C">
        <w:rPr>
          <w:rFonts w:ascii="Times New Roman" w:hAnsi="Times New Roman" w:cs="David" w:hint="cs"/>
          <w:sz w:val="24"/>
          <w:szCs w:val="24"/>
          <w:rtl/>
        </w:rPr>
        <w:t>ה</w:t>
      </w:r>
      <w:r w:rsidRPr="005E023C">
        <w:rPr>
          <w:rFonts w:ascii="Times New Roman" w:hAnsi="Times New Roman" w:cs="David"/>
          <w:sz w:val="24"/>
          <w:szCs w:val="24"/>
          <w:rtl/>
        </w:rPr>
        <w:t xml:space="preserve"> </w:t>
      </w:r>
      <w:r w:rsidRPr="005E023C">
        <w:rPr>
          <w:rFonts w:ascii="Times New Roman" w:hAnsi="Times New Roman" w:cs="David" w:hint="cs"/>
          <w:sz w:val="24"/>
          <w:szCs w:val="24"/>
          <w:rtl/>
        </w:rPr>
        <w:t>ו</w:t>
      </w:r>
      <w:r w:rsidRPr="005E023C">
        <w:rPr>
          <w:rFonts w:ascii="Times New Roman" w:hAnsi="Times New Roman" w:cs="David"/>
          <w:sz w:val="24"/>
          <w:szCs w:val="24"/>
          <w:rtl/>
        </w:rPr>
        <w:t>בין השאר, לנקוט בכל אמצעי הזהירות הנדרשים מבחינה בטיחותית, ביטחונית, נוהלית או אחרת.</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להביא לידיעת עובדי או קבלני משנה או מי מטעמי</w:t>
      </w:r>
      <w:r w:rsidRPr="005E023C">
        <w:rPr>
          <w:rFonts w:ascii="Times New Roman" w:hAnsi="Times New Roman" w:cs="David" w:hint="cs"/>
          <w:sz w:val="24"/>
          <w:szCs w:val="24"/>
          <w:rtl/>
        </w:rPr>
        <w:t>, ככל שישנם,</w:t>
      </w:r>
      <w:r w:rsidRPr="005E023C">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להחזיר לידיכם </w:t>
      </w:r>
      <w:proofErr w:type="spellStart"/>
      <w:r w:rsidRPr="005E023C">
        <w:rPr>
          <w:rFonts w:ascii="Times New Roman" w:hAnsi="Times New Roman" w:cs="David"/>
          <w:sz w:val="24"/>
          <w:szCs w:val="24"/>
          <w:rtl/>
        </w:rPr>
        <w:t>ולחזקתכם</w:t>
      </w:r>
      <w:proofErr w:type="spellEnd"/>
      <w:r w:rsidRPr="005E023C">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5E023C">
        <w:rPr>
          <w:rFonts w:ascii="Times New Roman" w:hAnsi="Times New Roman" w:cs="David"/>
          <w:sz w:val="24"/>
          <w:szCs w:val="24"/>
          <w:rtl/>
        </w:rPr>
        <w:t>לחזקתי</w:t>
      </w:r>
      <w:proofErr w:type="spellEnd"/>
      <w:r w:rsidRPr="005E023C">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E023C">
        <w:rPr>
          <w:rFonts w:ascii="Times New Roman" w:hAnsi="Times New Roman" w:cs="David"/>
          <w:sz w:val="24"/>
          <w:szCs w:val="24"/>
          <w:rtl/>
        </w:rPr>
        <w:t xml:space="preserve">שלא לעסוק או להתקשר בכל דרך שהיא בעיסוק שיש בו משום פגיעה בחובותיי שלפי   </w:t>
      </w:r>
      <w:r w:rsidRPr="005E023C">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5E023C">
        <w:rPr>
          <w:rFonts w:ascii="Times New Roman" w:hAnsi="Times New Roman" w:cs="David"/>
          <w:sz w:val="24"/>
          <w:szCs w:val="24"/>
          <w:rtl/>
        </w:rPr>
        <w:t>עימי</w:t>
      </w:r>
      <w:proofErr w:type="spellEnd"/>
      <w:r w:rsidRPr="005E023C">
        <w:rPr>
          <w:rFonts w:ascii="Times New Roman" w:hAnsi="Times New Roman" w:cs="David"/>
          <w:sz w:val="24"/>
          <w:szCs w:val="24"/>
          <w:rtl/>
        </w:rPr>
        <w:t xml:space="preserve"> או בפיקוחי, מיצגים/מייעצים/מבקרים </w:t>
      </w:r>
      <w:r w:rsidRPr="005E023C">
        <w:rPr>
          <w:rFonts w:ascii="Times New Roman" w:hAnsi="Times New Roman" w:cs="David"/>
          <w:b/>
          <w:bCs/>
          <w:sz w:val="24"/>
          <w:szCs w:val="24"/>
          <w:rtl/>
        </w:rPr>
        <w:t xml:space="preserve">(להלן: "עניין אחר").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E023C">
        <w:rPr>
          <w:rFonts w:ascii="Times New Roman" w:hAnsi="Times New Roman" w:cs="David" w:hint="cs"/>
          <w:sz w:val="24"/>
          <w:szCs w:val="24"/>
          <w:rtl/>
        </w:rPr>
        <w:t xml:space="preserve"> </w:t>
      </w:r>
      <w:r w:rsidRPr="005E023C">
        <w:rPr>
          <w:rFonts w:ascii="Times New Roman" w:hAnsi="Times New Roman" w:cs="David"/>
          <w:sz w:val="24"/>
          <w:szCs w:val="24"/>
          <w:rtl/>
        </w:rPr>
        <w:t xml:space="preserve">שלי או עניין של קרובי או עניין של גוף שאני או קרובי חבר בו.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E023C" w:rsidRPr="005E023C" w:rsidRDefault="005E023C" w:rsidP="005E023C">
      <w:pPr>
        <w:spacing w:after="0" w:line="360" w:lineRule="auto"/>
        <w:ind w:left="720"/>
        <w:jc w:val="both"/>
        <w:rPr>
          <w:rFonts w:ascii="Times New Roman" w:hAnsi="Times New Roman" w:cs="David"/>
          <w:sz w:val="24"/>
          <w:szCs w:val="24"/>
        </w:rPr>
      </w:pPr>
      <w:r w:rsidRPr="005E023C">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5E023C">
        <w:rPr>
          <w:rFonts w:ascii="Times New Roman" w:hAnsi="Times New Roman" w:cs="David"/>
          <w:sz w:val="24"/>
          <w:szCs w:val="24"/>
          <w:rtl/>
        </w:rPr>
        <w:t>התשל"ז</w:t>
      </w:r>
      <w:proofErr w:type="spellEnd"/>
      <w:r w:rsidRPr="005E023C">
        <w:rPr>
          <w:rFonts w:ascii="Times New Roman" w:hAnsi="Times New Roman" w:cs="David"/>
          <w:sz w:val="24"/>
          <w:szCs w:val="24"/>
          <w:rtl/>
        </w:rPr>
        <w:t xml:space="preserve">- 1997 וחוק הגנת הפרטיות, </w:t>
      </w:r>
      <w:proofErr w:type="spellStart"/>
      <w:r w:rsidRPr="005E023C">
        <w:rPr>
          <w:rFonts w:ascii="Times New Roman" w:hAnsi="Times New Roman" w:cs="David"/>
          <w:sz w:val="24"/>
          <w:szCs w:val="24"/>
          <w:rtl/>
        </w:rPr>
        <w:t>התשמ"א</w:t>
      </w:r>
      <w:proofErr w:type="spellEnd"/>
      <w:r w:rsidRPr="005E023C">
        <w:rPr>
          <w:rFonts w:ascii="Times New Roman" w:hAnsi="Times New Roman" w:cs="David"/>
          <w:sz w:val="24"/>
          <w:szCs w:val="24"/>
          <w:rtl/>
        </w:rPr>
        <w:t xml:space="preserve">- 1981.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t xml:space="preserve">התחייבותי זו לא תפורש כיוצרת קשר אישי מכל סוג שהוא ביני </w:t>
      </w:r>
      <w:proofErr w:type="spellStart"/>
      <w:r w:rsidRPr="005E023C">
        <w:rPr>
          <w:rFonts w:ascii="Times New Roman" w:hAnsi="Times New Roman" w:cs="David"/>
          <w:sz w:val="24"/>
          <w:szCs w:val="24"/>
          <w:rtl/>
        </w:rPr>
        <w:t>לביניכם</w:t>
      </w:r>
      <w:proofErr w:type="spellEnd"/>
      <w:r w:rsidRPr="005E023C">
        <w:rPr>
          <w:rFonts w:ascii="Times New Roman" w:hAnsi="Times New Roman" w:cs="David"/>
          <w:sz w:val="24"/>
          <w:szCs w:val="24"/>
          <w:rtl/>
        </w:rPr>
        <w:t xml:space="preserve">.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5E023C">
        <w:rPr>
          <w:rFonts w:ascii="Times New Roman" w:hAnsi="Times New Roman" w:cs="David"/>
          <w:sz w:val="24"/>
          <w:szCs w:val="24"/>
          <w:rtl/>
        </w:rPr>
        <w:lastRenderedPageBreak/>
        <w:t xml:space="preserve">מוסכם וידוע לי כי על העתקים של המידע, אשר </w:t>
      </w:r>
      <w:r w:rsidRPr="005E023C">
        <w:rPr>
          <w:rFonts w:ascii="Times New Roman" w:hAnsi="Times New Roman" w:cs="David" w:hint="cs"/>
          <w:sz w:val="24"/>
          <w:szCs w:val="24"/>
          <w:rtl/>
        </w:rPr>
        <w:t>י</w:t>
      </w:r>
      <w:r w:rsidRPr="005E023C">
        <w:rPr>
          <w:rFonts w:ascii="Times New Roman" w:hAnsi="Times New Roman" w:cs="David"/>
          <w:sz w:val="24"/>
          <w:szCs w:val="24"/>
          <w:rtl/>
        </w:rPr>
        <w:t xml:space="preserve">תקבלו בכל דרך שהיא, יחולו כל הוראות כתב התחייבות זה.  </w:t>
      </w:r>
    </w:p>
    <w:p w:rsidR="005E023C" w:rsidRPr="005E023C" w:rsidRDefault="005E023C" w:rsidP="005E023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5E023C">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jc w:val="center"/>
        <w:rPr>
          <w:rFonts w:ascii="Times New Roman" w:hAnsi="Times New Roman" w:cs="David"/>
          <w:b/>
          <w:bCs/>
          <w:sz w:val="24"/>
          <w:szCs w:val="24"/>
          <w:rtl/>
        </w:rPr>
      </w:pPr>
      <w:r w:rsidRPr="005E023C">
        <w:rPr>
          <w:rFonts w:ascii="Times New Roman" w:hAnsi="Times New Roman" w:cs="David"/>
          <w:b/>
          <w:bCs/>
          <w:sz w:val="24"/>
          <w:szCs w:val="24"/>
          <w:rtl/>
        </w:rPr>
        <w:t>ולראיה באתי על החתום</w:t>
      </w: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b/>
          <w:bCs/>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היום: __ בחודש: ___ שנת: ____</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שם פרטי ומשפחה:__________________ ת"ז:______________</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חתימה: _____________________</w:t>
      </w: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360" w:lineRule="auto"/>
        <w:jc w:val="right"/>
        <w:rPr>
          <w:rFonts w:ascii="Times New Roman" w:hAnsi="Times New Roman" w:cs="David"/>
          <w:b/>
          <w:bCs/>
          <w:sz w:val="24"/>
          <w:szCs w:val="24"/>
          <w:rtl/>
        </w:rPr>
      </w:pPr>
      <w:r w:rsidRPr="005E023C">
        <w:rPr>
          <w:rFonts w:ascii="Times New Roman" w:hAnsi="Times New Roman" w:cs="David" w:hint="cs"/>
          <w:b/>
          <w:bCs/>
          <w:sz w:val="24"/>
          <w:szCs w:val="24"/>
          <w:rtl/>
        </w:rPr>
        <w:lastRenderedPageBreak/>
        <w:t>נס</w:t>
      </w:r>
      <w:r w:rsidRPr="005E023C">
        <w:rPr>
          <w:rFonts w:ascii="Times New Roman" w:hAnsi="Times New Roman" w:cs="David"/>
          <w:b/>
          <w:bCs/>
          <w:sz w:val="24"/>
          <w:szCs w:val="24"/>
          <w:rtl/>
        </w:rPr>
        <w:t xml:space="preserve">פח </w:t>
      </w:r>
      <w:r w:rsidRPr="005E023C">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5E023C" w:rsidRPr="005E023C" w:rsidTr="000B16D0">
        <w:trPr>
          <w:tblCellSpacing w:w="0" w:type="dxa"/>
        </w:trPr>
        <w:tc>
          <w:tcPr>
            <w:tcW w:w="5000" w:type="pct"/>
          </w:tcPr>
          <w:p w:rsidR="005E023C" w:rsidRPr="005E023C" w:rsidRDefault="005E023C" w:rsidP="005E023C">
            <w:pPr>
              <w:spacing w:after="0" w:line="360" w:lineRule="auto"/>
              <w:jc w:val="center"/>
              <w:rPr>
                <w:rFonts w:ascii="Times New Roman" w:hAnsi="Times New Roman" w:cs="David"/>
                <w:sz w:val="24"/>
                <w:szCs w:val="24"/>
              </w:rPr>
            </w:pPr>
            <w:r w:rsidRPr="005E023C">
              <w:rPr>
                <w:rFonts w:ascii="Helv" w:hAnsi="Helv" w:cs="David" w:hint="eastAsia"/>
                <w:b/>
                <w:bCs/>
                <w:sz w:val="24"/>
                <w:szCs w:val="24"/>
                <w:rtl/>
              </w:rPr>
              <w:t>כתב</w:t>
            </w:r>
            <w:r w:rsidRPr="005E023C">
              <w:rPr>
                <w:rFonts w:ascii="Helv" w:hAnsi="Helv" w:cs="David"/>
                <w:b/>
                <w:bCs/>
                <w:sz w:val="24"/>
                <w:szCs w:val="24"/>
                <w:rtl/>
              </w:rPr>
              <w:t xml:space="preserve"> </w:t>
            </w:r>
            <w:r w:rsidRPr="005E023C">
              <w:rPr>
                <w:rFonts w:ascii="Helv" w:hAnsi="Helv" w:cs="David" w:hint="eastAsia"/>
                <w:b/>
                <w:bCs/>
                <w:sz w:val="24"/>
                <w:szCs w:val="24"/>
                <w:rtl/>
              </w:rPr>
              <w:t>ערבות</w:t>
            </w:r>
            <w:r w:rsidRPr="005E023C">
              <w:rPr>
                <w:rFonts w:ascii="Helv" w:hAnsi="Helv" w:cs="David"/>
                <w:b/>
                <w:bCs/>
                <w:sz w:val="24"/>
                <w:szCs w:val="24"/>
                <w:rtl/>
              </w:rPr>
              <w:t xml:space="preserve">- </w:t>
            </w:r>
            <w:r w:rsidRPr="005E023C">
              <w:rPr>
                <w:rFonts w:ascii="Helv" w:hAnsi="Helv" w:cs="David" w:hint="eastAsia"/>
                <w:b/>
                <w:bCs/>
                <w:sz w:val="24"/>
                <w:szCs w:val="24"/>
                <w:rtl/>
              </w:rPr>
              <w:t>ערבות</w:t>
            </w:r>
            <w:r w:rsidRPr="005E023C">
              <w:rPr>
                <w:rFonts w:ascii="Helv" w:hAnsi="Helv" w:cs="David"/>
                <w:b/>
                <w:bCs/>
                <w:sz w:val="24"/>
                <w:szCs w:val="24"/>
                <w:rtl/>
              </w:rPr>
              <w:t xml:space="preserve"> </w:t>
            </w:r>
            <w:r w:rsidRPr="005E023C">
              <w:rPr>
                <w:rFonts w:ascii="Helv" w:hAnsi="Helv" w:cs="David" w:hint="eastAsia"/>
                <w:b/>
                <w:bCs/>
                <w:sz w:val="24"/>
                <w:szCs w:val="24"/>
                <w:rtl/>
              </w:rPr>
              <w:t>ביצוע</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שם הבנק/חברת הביטוח ________________</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10FA8AF7" wp14:editId="76B1CDBD">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מס' הטלפון ________________________</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30B94A97" wp14:editId="4F6F4E28">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מס' הפקס: ________________________</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734E13B4" wp14:editId="1556D1C3">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לכבוד </w:t>
            </w:r>
            <w:r w:rsidRPr="005E023C">
              <w:rPr>
                <w:rFonts w:ascii="Times New Roman" w:hAnsi="Times New Roman" w:cs="David"/>
                <w:sz w:val="24"/>
                <w:szCs w:val="24"/>
                <w:rtl/>
              </w:rPr>
              <w:br/>
              <w:t xml:space="preserve">ממשלת ישראל </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3295797D" wp14:editId="2B62854F">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באמצעות משרד </w:t>
            </w:r>
            <w:r w:rsidRPr="005E023C">
              <w:rPr>
                <w:rFonts w:ascii="Times New Roman" w:hAnsi="Times New Roman" w:cs="David" w:hint="cs"/>
                <w:b/>
                <w:bCs/>
                <w:sz w:val="24"/>
                <w:szCs w:val="24"/>
                <w:u w:val="single"/>
                <w:rtl/>
              </w:rPr>
              <w:t>הכלכלה</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6521F8B6" wp14:editId="634F5194">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b/>
                <w:bCs/>
                <w:sz w:val="24"/>
                <w:szCs w:val="24"/>
                <w:rtl/>
              </w:rPr>
              <w:t>הנדון: ערבות מס'____________</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5F347AB6" wp14:editId="7B549432">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אנו ערבים בזה כלפיכם לסילוק כל סכום עד לסך </w:t>
            </w:r>
            <w:r w:rsidRPr="005E023C">
              <w:rPr>
                <w:rFonts w:ascii="Times New Roman" w:hAnsi="Times New Roman" w:cs="David"/>
                <w:b/>
                <w:bCs/>
                <w:sz w:val="24"/>
                <w:szCs w:val="24"/>
                <w:rtl/>
              </w:rPr>
              <w:t>___________ ₪</w:t>
            </w:r>
            <w:r w:rsidRPr="005E023C">
              <w:rPr>
                <w:rFonts w:ascii="Times New Roman" w:hAnsi="Times New Roman" w:cs="David"/>
                <w:b/>
                <w:bCs/>
                <w:sz w:val="24"/>
                <w:szCs w:val="24"/>
                <w:u w:val="single"/>
                <w:rtl/>
              </w:rPr>
              <w:t xml:space="preserve"> </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(במילים </w:t>
            </w:r>
            <w:r w:rsidRPr="005E023C">
              <w:rPr>
                <w:rFonts w:ascii="Times New Roman" w:hAnsi="Times New Roman" w:cs="David"/>
                <w:b/>
                <w:bCs/>
                <w:sz w:val="24"/>
                <w:szCs w:val="24"/>
                <w:rtl/>
              </w:rPr>
              <w:t>______________________ ₪</w:t>
            </w:r>
            <w:r w:rsidRPr="005E023C">
              <w:rPr>
                <w:rFonts w:ascii="Times New Roman" w:hAnsi="Times New Roman" w:cs="David"/>
                <w:sz w:val="24"/>
                <w:szCs w:val="24"/>
                <w:rtl/>
              </w:rPr>
              <w:t>)</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0C8AEDA4" wp14:editId="48CB642D">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 xml:space="preserve">שיוצמד למדד*) </w:t>
            </w:r>
            <w:r w:rsidRPr="005E023C">
              <w:rPr>
                <w:rFonts w:ascii="Times New Roman" w:hAnsi="Times New Roman" w:cs="David"/>
                <w:b/>
                <w:bCs/>
                <w:sz w:val="24"/>
                <w:szCs w:val="24"/>
                <w:u w:val="single"/>
                <w:rtl/>
              </w:rPr>
              <w:t xml:space="preserve">למדד המחירים לצרכן הידוע האחרון ביום </w:t>
            </w:r>
            <w:r w:rsidRPr="005E023C">
              <w:rPr>
                <w:rFonts w:ascii="Times New Roman" w:hAnsi="Times New Roman" w:cs="David"/>
                <w:b/>
                <w:bCs/>
                <w:sz w:val="24"/>
                <w:szCs w:val="24"/>
                <w:rtl/>
              </w:rPr>
              <w:t>_____</w:t>
            </w:r>
            <w:r w:rsidRPr="005E023C">
              <w:rPr>
                <w:rFonts w:ascii="Times New Roman" w:hAnsi="Times New Roman" w:cs="David"/>
                <w:sz w:val="24"/>
                <w:szCs w:val="24"/>
                <w:rtl/>
              </w:rPr>
              <w:t>מתאריך _________________________</w:t>
            </w:r>
          </w:p>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(תאריך תחילת תוקף הערבות)</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p>
        </w:tc>
      </w:tr>
      <w:tr w:rsidR="005E023C" w:rsidRPr="005E023C" w:rsidTr="000B16D0">
        <w:trPr>
          <w:tblCellSpacing w:w="0" w:type="dxa"/>
        </w:trPr>
        <w:tc>
          <w:tcPr>
            <w:tcW w:w="5000" w:type="pct"/>
          </w:tcPr>
          <w:p w:rsidR="005E023C" w:rsidRPr="005E023C" w:rsidRDefault="005E023C" w:rsidP="005E023C">
            <w:pPr>
              <w:spacing w:after="0" w:line="360" w:lineRule="auto"/>
              <w:jc w:val="both"/>
              <w:rPr>
                <w:rFonts w:ascii="Times New Roman" w:hAnsi="Times New Roman" w:cs="David"/>
                <w:b/>
                <w:bCs/>
                <w:sz w:val="24"/>
                <w:szCs w:val="24"/>
              </w:rPr>
            </w:pPr>
            <w:r w:rsidRPr="005E023C">
              <w:rPr>
                <w:rFonts w:ascii="Times New Roman" w:hAnsi="Times New Roman" w:cs="David"/>
                <w:sz w:val="24"/>
                <w:szCs w:val="24"/>
                <w:rtl/>
              </w:rPr>
              <w:t>אשר תדרשו מאת____________________________ (להלן "החייב") בקשר</w:t>
            </w:r>
          </w:p>
        </w:tc>
      </w:tr>
      <w:tr w:rsidR="005E023C" w:rsidRPr="005E023C" w:rsidTr="000B16D0">
        <w:trPr>
          <w:tblCellSpacing w:w="0" w:type="dxa"/>
        </w:trPr>
        <w:tc>
          <w:tcPr>
            <w:tcW w:w="5000" w:type="pct"/>
          </w:tcPr>
          <w:p w:rsidR="005E023C" w:rsidRPr="005E023C" w:rsidRDefault="005E023C" w:rsidP="000371C2">
            <w:pPr>
              <w:spacing w:after="0" w:line="360" w:lineRule="auto"/>
              <w:rPr>
                <w:rFonts w:ascii="Times New Roman" w:hAnsi="Times New Roman" w:cs="David"/>
                <w:sz w:val="24"/>
                <w:szCs w:val="24"/>
              </w:rPr>
            </w:pPr>
            <w:r w:rsidRPr="005E023C">
              <w:rPr>
                <w:rFonts w:ascii="Times New Roman" w:hAnsi="Times New Roman" w:cs="David"/>
                <w:sz w:val="24"/>
                <w:szCs w:val="24"/>
                <w:rtl/>
              </w:rPr>
              <w:t>עם הזמנה/</w:t>
            </w:r>
            <w:r w:rsidRPr="005E023C">
              <w:rPr>
                <w:rFonts w:ascii="Times New Roman" w:hAnsi="Times New Roman" w:cs="David"/>
                <w:b/>
                <w:bCs/>
                <w:sz w:val="24"/>
                <w:szCs w:val="24"/>
                <w:u w:val="single"/>
                <w:rtl/>
              </w:rPr>
              <w:t xml:space="preserve">הסכם לאספקת השירותים נשוא מכרז </w:t>
            </w:r>
            <w:r w:rsidR="000371C2">
              <w:rPr>
                <w:rFonts w:ascii="Times New Roman" w:hAnsi="Times New Roman" w:cs="David" w:hint="cs"/>
                <w:b/>
                <w:bCs/>
                <w:sz w:val="24"/>
                <w:szCs w:val="24"/>
                <w:u w:val="single"/>
                <w:rtl/>
              </w:rPr>
              <w:t xml:space="preserve">58/14 </w:t>
            </w:r>
            <w:r w:rsidRPr="005E023C">
              <w:rPr>
                <w:rFonts w:ascii="Times New Roman" w:hAnsi="Times New Roman" w:cs="David" w:hint="cs"/>
                <w:b/>
                <w:bCs/>
                <w:sz w:val="24"/>
                <w:szCs w:val="24"/>
                <w:u w:val="single"/>
                <w:rtl/>
              </w:rPr>
              <w:t>-</w:t>
            </w:r>
            <w:r w:rsidR="000371C2">
              <w:rPr>
                <w:rFonts w:ascii="Times New Roman" w:hAnsi="Times New Roman" w:cs="David" w:hint="cs"/>
                <w:b/>
                <w:bCs/>
                <w:sz w:val="24"/>
                <w:szCs w:val="24"/>
                <w:u w:val="single"/>
                <w:rtl/>
              </w:rPr>
              <w:t xml:space="preserve"> </w:t>
            </w:r>
            <w:r w:rsidRPr="005E023C">
              <w:rPr>
                <w:rFonts w:ascii="Times New Roman" w:hAnsi="Times New Roman" w:cs="David" w:hint="cs"/>
                <w:b/>
                <w:bCs/>
                <w:sz w:val="24"/>
                <w:szCs w:val="24"/>
                <w:u w:val="single"/>
                <w:rtl/>
              </w:rPr>
              <w:t>שירותי בדיקת והערכת יהלומים</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67030A2E" wp14:editId="7AAA6737">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אנו נשלם לכם את הסכום הנ"ל </w:t>
            </w:r>
            <w:r w:rsidRPr="005E023C">
              <w:rPr>
                <w:rFonts w:ascii="Times New Roman" w:hAnsi="Times New Roman" w:cs="David" w:hint="cs"/>
                <w:sz w:val="24"/>
                <w:szCs w:val="24"/>
                <w:rtl/>
              </w:rPr>
              <w:t>ב</w:t>
            </w:r>
            <w:r w:rsidRPr="005E023C">
              <w:rPr>
                <w:rFonts w:ascii="Times New Roman" w:hAnsi="Times New Roman" w:cs="David"/>
                <w:sz w:val="24"/>
                <w:szCs w:val="24"/>
                <w:rtl/>
              </w:rPr>
              <w:t xml:space="preserve">תוך </w:t>
            </w:r>
            <w:r w:rsidRPr="005E023C">
              <w:rPr>
                <w:rFonts w:ascii="Helv" w:hAnsi="Helv" w:cs="David"/>
                <w:sz w:val="24"/>
                <w:szCs w:val="24"/>
                <w:rtl/>
              </w:rPr>
              <w:t>15</w:t>
            </w:r>
            <w:r w:rsidRPr="005E023C">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noProof/>
                <w:sz w:val="24"/>
                <w:szCs w:val="24"/>
              </w:rPr>
              <w:drawing>
                <wp:inline distT="0" distB="0" distL="0" distR="0" wp14:anchorId="15F4E04F" wp14:editId="6E4DFB55">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b/>
                <w:bCs/>
                <w:sz w:val="24"/>
                <w:szCs w:val="24"/>
                <w:u w:val="single"/>
              </w:rPr>
            </w:pPr>
            <w:r w:rsidRPr="005E023C">
              <w:rPr>
                <w:rFonts w:ascii="Times New Roman" w:hAnsi="Times New Roman" w:cs="David"/>
                <w:sz w:val="24"/>
                <w:szCs w:val="24"/>
                <w:rtl/>
              </w:rPr>
              <w:t>ערבות זו תהיה בתוקף מתאריך ______________ עד תאריך</w:t>
            </w:r>
            <w:r w:rsidRPr="005E023C">
              <w:rPr>
                <w:rFonts w:ascii="Times New Roman" w:hAnsi="Times New Roman" w:cs="David"/>
                <w:b/>
                <w:bCs/>
                <w:sz w:val="24"/>
                <w:szCs w:val="24"/>
                <w:u w:val="single"/>
                <w:rtl/>
              </w:rPr>
              <w:t>_________________</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tl/>
              </w:rPr>
            </w:pPr>
            <w:r w:rsidRPr="005E023C">
              <w:rPr>
                <w:rFonts w:ascii="Times New Roman" w:hAnsi="Times New Roman" w:cs="David"/>
                <w:sz w:val="24"/>
                <w:szCs w:val="24"/>
                <w:rtl/>
              </w:rPr>
              <w:t>דרישה על פי ערבות זו יש להפנות לסניף הבנק/חב' הביטוח שכתובתו__________________________</w:t>
            </w:r>
          </w:p>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שם הבנק/חב' הביטוח</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 xml:space="preserve">מס' הבנק ומס' הסניף כתובת סניף הבנק/חברת הביטוח </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ערבות זו אינה ניתנת להעברה</w:t>
            </w:r>
          </w:p>
        </w:tc>
      </w:tr>
      <w:tr w:rsidR="005E023C" w:rsidRPr="005E023C" w:rsidTr="000B16D0">
        <w:trPr>
          <w:tblCellSpacing w:w="0" w:type="dxa"/>
        </w:trPr>
        <w:tc>
          <w:tcPr>
            <w:tcW w:w="5000" w:type="pct"/>
          </w:tcPr>
          <w:p w:rsidR="005E023C" w:rsidRPr="005E023C" w:rsidRDefault="005E023C" w:rsidP="005E023C">
            <w:pPr>
              <w:spacing w:after="0" w:line="360" w:lineRule="auto"/>
              <w:rPr>
                <w:rFonts w:ascii="Times New Roman" w:hAnsi="Times New Roman" w:cs="David"/>
                <w:sz w:val="24"/>
                <w:szCs w:val="24"/>
              </w:rPr>
            </w:pPr>
            <w:r w:rsidRPr="005E023C">
              <w:rPr>
                <w:rFonts w:ascii="Times New Roman" w:hAnsi="Times New Roman" w:cs="David"/>
                <w:sz w:val="24"/>
                <w:szCs w:val="24"/>
                <w:rtl/>
              </w:rPr>
              <w:t>מדף מס'3043</w:t>
            </w:r>
          </w:p>
        </w:tc>
      </w:tr>
    </w:tbl>
    <w:p w:rsidR="005E023C" w:rsidRPr="005E023C" w:rsidRDefault="005E023C" w:rsidP="005E023C">
      <w:pPr>
        <w:spacing w:after="0" w:line="360" w:lineRule="auto"/>
        <w:rPr>
          <w:rFonts w:ascii="Times New Roman" w:hAnsi="Times New Roman" w:cs="David"/>
          <w:sz w:val="24"/>
          <w:szCs w:val="24"/>
          <w:rtl/>
        </w:rPr>
        <w:sectPr w:rsidR="005E023C" w:rsidRPr="005E023C" w:rsidSect="00742EE2">
          <w:footerReference w:type="default" r:id="rId13"/>
          <w:endnotePr>
            <w:numFmt w:val="lowerLetter"/>
          </w:endnotePr>
          <w:pgSz w:w="11907" w:h="16840"/>
          <w:pgMar w:top="963" w:right="1797" w:bottom="1440" w:left="1797" w:header="720" w:footer="720" w:gutter="0"/>
          <w:cols w:space="720"/>
          <w:bidi/>
          <w:rtlGutter/>
        </w:sectPr>
      </w:pPr>
    </w:p>
    <w:p w:rsidR="005E023C" w:rsidRPr="005E023C" w:rsidRDefault="005E023C" w:rsidP="005E023C">
      <w:pPr>
        <w:pBdr>
          <w:top w:val="single" w:sz="6" w:space="1" w:color="auto"/>
        </w:pBdr>
        <w:bidi w:val="0"/>
        <w:spacing w:after="0" w:line="360" w:lineRule="auto"/>
        <w:jc w:val="both"/>
        <w:rPr>
          <w:rFonts w:ascii="Arial" w:hAnsi="Arial" w:cs="David"/>
          <w:vanish/>
          <w:sz w:val="24"/>
          <w:szCs w:val="24"/>
        </w:rPr>
      </w:pPr>
    </w:p>
    <w:p w:rsidR="005E023C" w:rsidRPr="005E023C" w:rsidRDefault="005E023C" w:rsidP="005E023C">
      <w:pPr>
        <w:pBdr>
          <w:top w:val="single" w:sz="6" w:space="1" w:color="auto"/>
        </w:pBdr>
        <w:bidi w:val="0"/>
        <w:spacing w:after="0" w:line="360" w:lineRule="auto"/>
        <w:jc w:val="both"/>
        <w:rPr>
          <w:rFonts w:ascii="Arial" w:hAnsi="Arial" w:cs="David"/>
          <w:vanish/>
          <w:sz w:val="24"/>
          <w:szCs w:val="24"/>
          <w:rtl/>
        </w:rPr>
        <w:sectPr w:rsidR="005E023C" w:rsidRPr="005E023C" w:rsidSect="00742EE2">
          <w:footerReference w:type="default" r:id="rId14"/>
          <w:endnotePr>
            <w:numFmt w:val="lowerLetter"/>
          </w:endnotePr>
          <w:pgSz w:w="11907" w:h="16840"/>
          <w:pgMar w:top="963" w:right="1797" w:bottom="1440" w:left="1797" w:header="720" w:footer="720" w:gutter="0"/>
          <w:cols w:space="720"/>
          <w:bidi/>
          <w:rtlGutter/>
        </w:sectPr>
      </w:pPr>
    </w:p>
    <w:p w:rsidR="005E023C" w:rsidRPr="005E023C" w:rsidRDefault="005E023C" w:rsidP="005E023C">
      <w:pPr>
        <w:spacing w:after="0" w:line="360" w:lineRule="auto"/>
        <w:jc w:val="right"/>
        <w:outlineLvl w:val="0"/>
        <w:rPr>
          <w:rFonts w:ascii="Times New Roman" w:hAnsi="Times New Roman" w:cs="David"/>
          <w:b/>
          <w:bCs/>
          <w:sz w:val="24"/>
          <w:szCs w:val="24"/>
          <w:u w:val="single"/>
          <w:rtl/>
        </w:rPr>
      </w:pPr>
    </w:p>
    <w:p w:rsidR="005E023C" w:rsidRPr="005E023C" w:rsidRDefault="005E023C" w:rsidP="005E023C">
      <w:pPr>
        <w:spacing w:after="0" w:line="360" w:lineRule="auto"/>
        <w:jc w:val="right"/>
        <w:outlineLvl w:val="0"/>
        <w:rPr>
          <w:rFonts w:ascii="Times New Roman" w:hAnsi="Times New Roman" w:cs="David"/>
          <w:b/>
          <w:bCs/>
          <w:sz w:val="24"/>
          <w:szCs w:val="24"/>
          <w:u w:val="single"/>
        </w:rPr>
      </w:pPr>
      <w:r w:rsidRPr="005E023C">
        <w:rPr>
          <w:rFonts w:ascii="Times New Roman" w:hAnsi="Times New Roman" w:cs="David"/>
          <w:b/>
          <w:bCs/>
          <w:sz w:val="24"/>
          <w:szCs w:val="24"/>
          <w:u w:val="single"/>
          <w:rtl/>
        </w:rPr>
        <w:t xml:space="preserve">נספח </w:t>
      </w:r>
      <w:r w:rsidRPr="005E023C">
        <w:rPr>
          <w:rFonts w:ascii="Times New Roman" w:hAnsi="Times New Roman" w:cs="David" w:hint="cs"/>
          <w:b/>
          <w:bCs/>
          <w:sz w:val="24"/>
          <w:szCs w:val="24"/>
          <w:u w:val="single"/>
          <w:rtl/>
        </w:rPr>
        <w:t>6 להסכם</w:t>
      </w:r>
    </w:p>
    <w:p w:rsidR="005E023C" w:rsidRPr="005E023C" w:rsidRDefault="005E023C" w:rsidP="005E023C">
      <w:pPr>
        <w:spacing w:after="0" w:line="360" w:lineRule="auto"/>
        <w:jc w:val="right"/>
        <w:outlineLvl w:val="0"/>
        <w:rPr>
          <w:rFonts w:ascii="Times New Roman" w:hAnsi="Times New Roman" w:cs="David"/>
          <w:b/>
          <w:bCs/>
          <w:sz w:val="24"/>
          <w:szCs w:val="24"/>
          <w:u w:val="single"/>
          <w:rtl/>
        </w:rPr>
      </w:pPr>
    </w:p>
    <w:p w:rsidR="005E023C" w:rsidRPr="005E023C" w:rsidRDefault="005E023C" w:rsidP="005E023C">
      <w:pPr>
        <w:spacing w:after="0" w:line="240" w:lineRule="auto"/>
        <w:jc w:val="both"/>
        <w:outlineLvl w:val="0"/>
        <w:rPr>
          <w:rFonts w:ascii="Times New Roman" w:hAnsi="Times New Roman" w:cs="David"/>
          <w:b/>
          <w:bCs/>
          <w:sz w:val="24"/>
          <w:szCs w:val="24"/>
          <w:u w:val="single"/>
          <w:rtl/>
        </w:rPr>
      </w:pPr>
      <w:r w:rsidRPr="005E023C">
        <w:rPr>
          <w:rFonts w:ascii="Times New Roman" w:hAnsi="Times New Roman" w:cs="David" w:hint="cs"/>
          <w:sz w:val="24"/>
          <w:szCs w:val="24"/>
          <w:rtl/>
        </w:rPr>
        <w:t xml:space="preserve">לכבוד </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outlineLvl w:val="0"/>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 xml:space="preserve">מדינת ישראל </w:t>
      </w:r>
      <w:r w:rsidRPr="005E023C">
        <w:rPr>
          <w:rFonts w:ascii="Times New Roman" w:hAnsi="Times New Roman" w:cs="David"/>
          <w:b/>
          <w:bCs/>
          <w:sz w:val="24"/>
          <w:szCs w:val="24"/>
          <w:u w:val="single"/>
          <w:rtl/>
        </w:rPr>
        <w:t>–</w:t>
      </w:r>
      <w:r w:rsidRPr="005E023C">
        <w:rPr>
          <w:rFonts w:ascii="Times New Roman" w:hAnsi="Times New Roman" w:cs="David" w:hint="cs"/>
          <w:b/>
          <w:bCs/>
          <w:sz w:val="24"/>
          <w:szCs w:val="24"/>
          <w:u w:val="single"/>
          <w:rtl/>
        </w:rPr>
        <w:t xml:space="preserve"> משרד התעשייה, המסחר והתעסוקה</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roofErr w:type="spellStart"/>
      <w:r w:rsidRPr="005E023C">
        <w:rPr>
          <w:rFonts w:ascii="Times New Roman" w:hAnsi="Times New Roman" w:cs="David" w:hint="cs"/>
          <w:sz w:val="24"/>
          <w:szCs w:val="24"/>
          <w:rtl/>
        </w:rPr>
        <w:t>א.ג.נ</w:t>
      </w:r>
      <w:proofErr w:type="spellEnd"/>
      <w:r w:rsidRPr="005E023C">
        <w:rPr>
          <w:rFonts w:ascii="Times New Roman" w:hAnsi="Times New Roman" w:cs="David" w:hint="cs"/>
          <w:sz w:val="24"/>
          <w:szCs w:val="24"/>
          <w:rtl/>
        </w:rPr>
        <w:t>.,</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outlineLvl w:val="0"/>
        <w:rPr>
          <w:rFonts w:ascii="Times New Roman" w:hAnsi="Times New Roman" w:cs="David"/>
          <w:sz w:val="24"/>
          <w:szCs w:val="24"/>
          <w:rtl/>
        </w:rPr>
      </w:pPr>
      <w:r w:rsidRPr="005E023C">
        <w:rPr>
          <w:rFonts w:ascii="Times New Roman" w:hAnsi="Times New Roman" w:cs="David" w:hint="cs"/>
          <w:sz w:val="24"/>
          <w:szCs w:val="24"/>
          <w:rtl/>
        </w:rPr>
        <w:t xml:space="preserve">                              הנדון:  </w:t>
      </w:r>
      <w:r w:rsidRPr="005E023C">
        <w:rPr>
          <w:rFonts w:ascii="Times New Roman" w:hAnsi="Times New Roman" w:cs="David" w:hint="cs"/>
          <w:b/>
          <w:bCs/>
          <w:sz w:val="24"/>
          <w:szCs w:val="24"/>
          <w:u w:val="single"/>
          <w:rtl/>
        </w:rPr>
        <w:t>אישור עריכת ביטוחים</w:t>
      </w:r>
      <w:r w:rsidRPr="005E023C">
        <w:rPr>
          <w:rFonts w:ascii="Times New Roman" w:hAnsi="Times New Roman" w:cs="David" w:hint="cs"/>
          <w:sz w:val="24"/>
          <w:szCs w:val="24"/>
          <w:u w:val="single"/>
          <w:rtl/>
        </w:rPr>
        <w:t>.</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outlineLvl w:val="0"/>
        <w:rPr>
          <w:rFonts w:ascii="Times New Roman" w:hAnsi="Times New Roman" w:cs="David"/>
          <w:sz w:val="24"/>
          <w:szCs w:val="24"/>
          <w:rtl/>
        </w:rPr>
      </w:pPr>
      <w:r w:rsidRPr="005E023C">
        <w:rPr>
          <w:rFonts w:ascii="Times New Roman" w:hAnsi="Times New Roman" w:cs="David" w:hint="cs"/>
          <w:sz w:val="24"/>
          <w:szCs w:val="24"/>
          <w:rtl/>
        </w:rPr>
        <w:t xml:space="preserve">הננו מאשרים בזה כי ערכנו למבוטחנו </w:t>
      </w:r>
      <w:r w:rsidRPr="005E023C">
        <w:rPr>
          <w:rFonts w:ascii="Times New Roman" w:hAnsi="Times New Roman" w:cs="David" w:hint="cs"/>
          <w:b/>
          <w:bCs/>
          <w:sz w:val="24"/>
          <w:szCs w:val="24"/>
          <w:rtl/>
        </w:rPr>
        <w:t>_______________</w:t>
      </w:r>
      <w:r w:rsidRPr="005E023C">
        <w:rPr>
          <w:rFonts w:ascii="Times New Roman" w:hAnsi="Times New Roman" w:cs="David" w:hint="cs"/>
          <w:sz w:val="24"/>
          <w:szCs w:val="24"/>
          <w:rtl/>
        </w:rPr>
        <w:t xml:space="preserve">(להלן: "נותן השירותים") </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b/>
          <w:bCs/>
          <w:sz w:val="24"/>
          <w:szCs w:val="24"/>
          <w:rtl/>
        </w:rPr>
      </w:pPr>
      <w:r w:rsidRPr="005E023C">
        <w:rPr>
          <w:rFonts w:ascii="Times New Roman" w:hAnsi="Times New Roman" w:cs="David" w:hint="cs"/>
          <w:sz w:val="24"/>
          <w:szCs w:val="24"/>
          <w:rtl/>
        </w:rPr>
        <w:t>לתקופת הביטוח מיום ______  עד יום _______ בגין "שירותי בדיקת והערכת יהלומים"</w:t>
      </w:r>
      <w:r w:rsidRPr="005E023C">
        <w:rPr>
          <w:rFonts w:ascii="Times New Roman" w:hAnsi="Times New Roman" w:cs="David" w:hint="cs"/>
          <w:b/>
          <w:bCs/>
          <w:sz w:val="24"/>
          <w:szCs w:val="24"/>
          <w:rtl/>
        </w:rPr>
        <w:t xml:space="preserve"> </w:t>
      </w:r>
      <w:r w:rsidRPr="005E023C">
        <w:rPr>
          <w:rFonts w:ascii="Times New Roman" w:hAnsi="Times New Roman" w:cs="David" w:hint="cs"/>
          <w:sz w:val="24"/>
          <w:szCs w:val="24"/>
          <w:rtl/>
        </w:rPr>
        <w:t>עבור משרד הכלכלה, את הביטוחים המפורטים להלן</w:t>
      </w:r>
      <w:smartTag w:uri="urn:schemas-microsoft-com:office:smarttags" w:element="PersonName">
        <w:r w:rsidRPr="005E023C">
          <w:rPr>
            <w:rFonts w:ascii="Times New Roman" w:hAnsi="Times New Roman" w:cs="David" w:hint="cs"/>
            <w:sz w:val="24"/>
            <w:szCs w:val="24"/>
            <w:rtl/>
          </w:rPr>
          <w:t>:</w:t>
        </w:r>
      </w:smartTag>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b/>
          <w:bCs/>
          <w:sz w:val="24"/>
          <w:szCs w:val="24"/>
          <w:rtl/>
        </w:rPr>
      </w:pPr>
      <w:r w:rsidRPr="005E023C">
        <w:rPr>
          <w:rFonts w:ascii="Times New Roman" w:hAnsi="Times New Roman" w:cs="David" w:hint="cs"/>
          <w:b/>
          <w:bCs/>
          <w:sz w:val="24"/>
          <w:szCs w:val="24"/>
          <w:rtl/>
        </w:rPr>
        <w:t>ביטוח זה ימולא, רק במידה והמבצע אינו המציע עצמו.</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outlineLvl w:val="0"/>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ביטוח חבות המעבידים</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1. אחריותו החוקית של נותן השירותים כלפי עובדיו בכל תחומי מדינת ישראל ואזור יהודה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ושומרון.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rPr>
          <w:rFonts w:ascii="Times New Roman" w:hAnsi="Times New Roman" w:cs="David"/>
          <w:b/>
          <w:bCs/>
          <w:sz w:val="24"/>
          <w:szCs w:val="24"/>
          <w:rtl/>
        </w:rPr>
      </w:pPr>
      <w:r w:rsidRPr="005E023C">
        <w:rPr>
          <w:rFonts w:ascii="Times New Roman" w:hAnsi="Times New Roman" w:cs="David" w:hint="cs"/>
          <w:sz w:val="24"/>
          <w:szCs w:val="24"/>
          <w:rtl/>
        </w:rPr>
        <w:t xml:space="preserve">2. גבולות האחריות לא יפחתו מסך  1,500,000 דולר ארה"ב לעובד וסך 5,000,000 דולר ארה"ב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למקרה ולתקופת הביטוח (שנה).</w:t>
      </w:r>
    </w:p>
    <w:p w:rsidR="005E023C" w:rsidRPr="005E023C" w:rsidRDefault="005E023C" w:rsidP="005E023C">
      <w:pPr>
        <w:spacing w:after="0" w:line="240" w:lineRule="auto"/>
        <w:rPr>
          <w:rFonts w:ascii="Times New Roman" w:hAnsi="Times New Roman" w:cs="David"/>
          <w:b/>
          <w:bCs/>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3. הביטוח יורחב לשפות את מדינת ישראל </w:t>
      </w:r>
      <w:r w:rsidRPr="005E023C">
        <w:rPr>
          <w:rFonts w:ascii="Times New Roman" w:hAnsi="Times New Roman" w:cs="David"/>
          <w:sz w:val="24"/>
          <w:szCs w:val="24"/>
          <w:rtl/>
        </w:rPr>
        <w:t>–</w:t>
      </w:r>
      <w:r w:rsidRPr="005E023C">
        <w:rPr>
          <w:rFonts w:ascii="Times New Roman" w:hAnsi="Times New Roman" w:cs="David" w:hint="cs"/>
          <w:sz w:val="24"/>
          <w:szCs w:val="24"/>
          <w:rtl/>
        </w:rPr>
        <w:t xml:space="preserve"> משרד הכלכלה  היה ונטען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לעניין קרות תאונת  עבודה/מחלת מקצוע כלשהי  כי הם נושאים בחבות מעביד  כלשהם</w:t>
      </w:r>
      <w:r w:rsidRPr="005E023C">
        <w:rPr>
          <w:rFonts w:ascii="Times New Roman" w:hAnsi="Times New Roman" w:cs="David" w:hint="cs"/>
          <w:b/>
          <w:bCs/>
          <w:sz w:val="24"/>
          <w:szCs w:val="24"/>
          <w:rtl/>
        </w:rPr>
        <w:t xml:space="preserve"> </w:t>
      </w:r>
      <w:r w:rsidRPr="005E023C">
        <w:rPr>
          <w:rFonts w:ascii="Times New Roman" w:hAnsi="Times New Roman" w:cs="David" w:hint="cs"/>
          <w:sz w:val="24"/>
          <w:szCs w:val="24"/>
          <w:rtl/>
        </w:rPr>
        <w:t xml:space="preserve">כלפי </w:t>
      </w:r>
    </w:p>
    <w:p w:rsidR="005E023C" w:rsidRPr="005E023C" w:rsidRDefault="005E023C" w:rsidP="005E023C">
      <w:pPr>
        <w:spacing w:after="0" w:line="240" w:lineRule="auto"/>
        <w:rPr>
          <w:rFonts w:ascii="Times New Roman" w:hAnsi="Times New Roman" w:cs="David"/>
          <w:b/>
          <w:bCs/>
          <w:sz w:val="24"/>
          <w:szCs w:val="24"/>
          <w:rtl/>
        </w:rPr>
      </w:pPr>
      <w:r w:rsidRPr="005E023C">
        <w:rPr>
          <w:rFonts w:ascii="Times New Roman" w:hAnsi="Times New Roman" w:cs="David" w:hint="cs"/>
          <w:sz w:val="24"/>
          <w:szCs w:val="24"/>
          <w:rtl/>
        </w:rPr>
        <w:t xml:space="preserve">    מי מעובדי נותן השירותים.</w:t>
      </w:r>
    </w:p>
    <w:p w:rsidR="005E023C" w:rsidRPr="005E023C" w:rsidRDefault="005E023C" w:rsidP="005E023C">
      <w:pPr>
        <w:spacing w:after="0" w:line="240" w:lineRule="auto"/>
        <w:rPr>
          <w:rFonts w:ascii="Times New Roman" w:hAnsi="Times New Roman" w:cs="David"/>
          <w:b/>
          <w:bCs/>
          <w:sz w:val="24"/>
          <w:szCs w:val="24"/>
          <w:rtl/>
        </w:rPr>
      </w:pPr>
    </w:p>
    <w:p w:rsidR="005E023C" w:rsidRPr="005E023C" w:rsidRDefault="005E023C" w:rsidP="005E023C">
      <w:pPr>
        <w:widowControl w:val="0"/>
        <w:tabs>
          <w:tab w:val="left" w:pos="746"/>
          <w:tab w:val="num" w:pos="1500"/>
        </w:tabs>
        <w:adjustRightInd w:val="0"/>
        <w:spacing w:after="0" w:line="240" w:lineRule="auto"/>
        <w:jc w:val="both"/>
        <w:textAlignment w:val="baseline"/>
        <w:rPr>
          <w:rFonts w:ascii="Times New Roman" w:hAnsi="Times New Roman" w:cs="David"/>
          <w:sz w:val="24"/>
          <w:szCs w:val="24"/>
          <w:u w:val="single"/>
        </w:rPr>
      </w:pPr>
      <w:r w:rsidRPr="005E023C">
        <w:rPr>
          <w:rFonts w:ascii="Times New Roman" w:hAnsi="Times New Roman" w:cs="David" w:hint="cs"/>
          <w:sz w:val="24"/>
          <w:szCs w:val="24"/>
          <w:rtl/>
        </w:rPr>
        <w:t>4</w:t>
      </w:r>
      <w:r w:rsidRPr="005E023C">
        <w:rPr>
          <w:rFonts w:ascii="Times New Roman" w:hAnsi="Times New Roman" w:cs="David" w:hint="cs"/>
          <w:b/>
          <w:bCs/>
          <w:sz w:val="24"/>
          <w:szCs w:val="24"/>
          <w:rtl/>
        </w:rPr>
        <w:t xml:space="preserve">. </w:t>
      </w:r>
      <w:r w:rsidRPr="005E023C">
        <w:rPr>
          <w:rFonts w:ascii="Times New Roman" w:hAnsi="Times New Roman" w:cs="David" w:hint="cs"/>
          <w:sz w:val="24"/>
          <w:szCs w:val="24"/>
          <w:rtl/>
        </w:rPr>
        <w:t xml:space="preserve">הביטוח הניתן לפי הפוליסה מכסה את אחריותו החוקית של המבוטח כלפי עובדיו גם בעת </w:t>
      </w:r>
      <w:r w:rsidRPr="005E023C">
        <w:rPr>
          <w:rFonts w:ascii="Times New Roman" w:hAnsi="Times New Roman" w:cs="David"/>
          <w:sz w:val="24"/>
          <w:szCs w:val="24"/>
          <w:rtl/>
        </w:rPr>
        <w:br/>
      </w:r>
      <w:r w:rsidRPr="005E023C">
        <w:rPr>
          <w:rFonts w:ascii="Times New Roman" w:hAnsi="Times New Roman" w:cs="David" w:hint="cs"/>
          <w:sz w:val="24"/>
          <w:szCs w:val="24"/>
          <w:rtl/>
        </w:rPr>
        <w:t xml:space="preserve">     ביצוע הפרויקט בהתאם להסכם עם משרד התעשייה, המסחר והתעסוקה.</w:t>
      </w:r>
    </w:p>
    <w:p w:rsidR="005E023C" w:rsidRPr="005E023C" w:rsidRDefault="005E023C" w:rsidP="005E023C">
      <w:pPr>
        <w:spacing w:after="0" w:line="240" w:lineRule="auto"/>
        <w:rPr>
          <w:rFonts w:ascii="Times New Roman" w:hAnsi="Times New Roman" w:cs="David"/>
          <w:b/>
          <w:bCs/>
          <w:sz w:val="24"/>
          <w:szCs w:val="24"/>
          <w:rtl/>
        </w:rPr>
      </w:pPr>
    </w:p>
    <w:p w:rsidR="005E023C" w:rsidRPr="005E023C" w:rsidRDefault="005E023C" w:rsidP="005E023C">
      <w:pPr>
        <w:spacing w:after="0" w:line="240" w:lineRule="auto"/>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 xml:space="preserve">                                                                   </w:t>
      </w:r>
    </w:p>
    <w:p w:rsidR="005E023C" w:rsidRPr="005E023C" w:rsidRDefault="005E023C" w:rsidP="005E023C">
      <w:pPr>
        <w:spacing w:after="0" w:line="240" w:lineRule="auto"/>
        <w:outlineLvl w:val="0"/>
        <w:rPr>
          <w:rFonts w:ascii="Times New Roman" w:hAnsi="Times New Roman" w:cs="David"/>
          <w:b/>
          <w:bCs/>
          <w:sz w:val="24"/>
          <w:szCs w:val="24"/>
          <w:u w:val="single"/>
          <w:rtl/>
        </w:rPr>
      </w:pPr>
      <w:r w:rsidRPr="005E023C">
        <w:rPr>
          <w:rFonts w:ascii="Times New Roman" w:hAnsi="Times New Roman" w:cs="David" w:hint="cs"/>
          <w:b/>
          <w:bCs/>
          <w:sz w:val="24"/>
          <w:szCs w:val="24"/>
          <w:u w:val="single"/>
          <w:rtl/>
        </w:rPr>
        <w:t xml:space="preserve"> כללי</w:t>
      </w:r>
    </w:p>
    <w:p w:rsidR="005E023C" w:rsidRPr="005E023C" w:rsidRDefault="005E023C" w:rsidP="005E023C">
      <w:pPr>
        <w:spacing w:after="0" w:line="240" w:lineRule="auto"/>
        <w:rPr>
          <w:rFonts w:ascii="Times New Roman" w:hAnsi="Times New Roman" w:cs="David"/>
          <w:b/>
          <w:bCs/>
          <w:sz w:val="24"/>
          <w:szCs w:val="24"/>
          <w:u w:val="single"/>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בפוליסות הביטוח  נכללו התנאים הבאים:</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outlineLvl w:val="0"/>
        <w:rPr>
          <w:rFonts w:ascii="Times New Roman" w:hAnsi="Times New Roman" w:cs="David"/>
          <w:sz w:val="24"/>
          <w:szCs w:val="24"/>
          <w:rtl/>
        </w:rPr>
      </w:pPr>
      <w:r w:rsidRPr="005E023C">
        <w:rPr>
          <w:rFonts w:ascii="Times New Roman" w:hAnsi="Times New Roman" w:cs="David" w:hint="cs"/>
          <w:sz w:val="24"/>
          <w:szCs w:val="24"/>
          <w:rtl/>
        </w:rPr>
        <w:t xml:space="preserve">1.  לשם המבוטח התווספו כמבוטחים נוספים:  </w:t>
      </w:r>
      <w:r w:rsidRPr="005E023C">
        <w:rPr>
          <w:rFonts w:ascii="Times New Roman" w:hAnsi="Times New Roman" w:cs="David" w:hint="cs"/>
          <w:b/>
          <w:bCs/>
          <w:sz w:val="24"/>
          <w:szCs w:val="24"/>
          <w:rtl/>
        </w:rPr>
        <w:t xml:space="preserve"> מדינת ישראל </w:t>
      </w:r>
      <w:r w:rsidRPr="005E023C">
        <w:rPr>
          <w:rFonts w:ascii="Times New Roman" w:hAnsi="Times New Roman" w:cs="David"/>
          <w:b/>
          <w:bCs/>
          <w:sz w:val="24"/>
          <w:szCs w:val="24"/>
          <w:rtl/>
        </w:rPr>
        <w:t>–</w:t>
      </w:r>
      <w:r w:rsidRPr="005E023C">
        <w:rPr>
          <w:rFonts w:ascii="Times New Roman" w:hAnsi="Times New Roman" w:cs="David" w:hint="cs"/>
          <w:b/>
          <w:bCs/>
          <w:sz w:val="24"/>
          <w:szCs w:val="24"/>
          <w:rtl/>
        </w:rPr>
        <w:t xml:space="preserve"> משרד הכלכלה.</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outlineLvl w:val="0"/>
        <w:rPr>
          <w:rFonts w:ascii="Times New Roman" w:hAnsi="Times New Roman" w:cs="David"/>
          <w:sz w:val="24"/>
          <w:szCs w:val="24"/>
          <w:rtl/>
        </w:rPr>
      </w:pPr>
      <w:r w:rsidRPr="005E023C">
        <w:rPr>
          <w:rFonts w:ascii="Times New Roman" w:hAnsi="Times New Roman" w:cs="David" w:hint="cs"/>
          <w:sz w:val="24"/>
          <w:szCs w:val="24"/>
          <w:rtl/>
        </w:rPr>
        <w:t>2.  אנו מוותרים  על כל זכות שיבוב, תביעה, השתתפות  או חזרה, כלפי מדינת ישראל- משרד</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הכלכלה ועובדיהם,  ובלבד  </w:t>
      </w:r>
      <w:proofErr w:type="spellStart"/>
      <w:r w:rsidRPr="005E023C">
        <w:rPr>
          <w:rFonts w:ascii="Times New Roman" w:hAnsi="Times New Roman" w:cs="David" w:hint="cs"/>
          <w:sz w:val="24"/>
          <w:szCs w:val="24"/>
          <w:rtl/>
        </w:rPr>
        <w:t>שהויתור</w:t>
      </w:r>
      <w:proofErr w:type="spellEnd"/>
      <w:r w:rsidRPr="005E023C">
        <w:rPr>
          <w:rFonts w:ascii="Times New Roman" w:hAnsi="Times New Roman" w:cs="David" w:hint="cs"/>
          <w:sz w:val="24"/>
          <w:szCs w:val="24"/>
          <w:rtl/>
        </w:rPr>
        <w:t xml:space="preserve"> לא יחול לטובת אדם שגרם לנזק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מתוך כוונת זדון.</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3.  נותן השירותים  יהיה אחראי בלעדית כלפינו לתשלום דמי  הביטוח עבור כל הפוליסות ולמילוי</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כל  החובות המוטלות על המבוטח על פי תנאי הפוליסות.</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4.  ההשתתפויות העצמיות הנקובות בכל פוליסה ופוליסה תחולנה בלעדית על נותן השירותים.</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5.  כל סעיף בפוליסות הביטוח המפקיע או מצמצם בדרך כל שהיא את אחריות המבטח, כאשר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קיים ביטוח אחר לא יופעל כלפי מדינת ישראל, - משרד הכלכלה,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והביטוח הינו  בחזקת ביטוח  ראשוני המזכה במלוא הזכויות על פי הביטוח.</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sz w:val="24"/>
          <w:szCs w:val="24"/>
          <w:rtl/>
        </w:rPr>
        <w:br/>
      </w:r>
      <w:r w:rsidRPr="005E023C">
        <w:rPr>
          <w:rFonts w:ascii="Times New Roman" w:hAnsi="Times New Roman" w:cs="David" w:hint="cs"/>
          <w:sz w:val="24"/>
          <w:szCs w:val="24"/>
          <w:rtl/>
        </w:rPr>
        <w:br/>
      </w:r>
      <w:r w:rsidRPr="005E023C">
        <w:rPr>
          <w:rFonts w:ascii="Times New Roman" w:hAnsi="Times New Roman" w:cs="David" w:hint="cs"/>
          <w:sz w:val="24"/>
          <w:szCs w:val="24"/>
          <w:rtl/>
        </w:rPr>
        <w:br/>
      </w:r>
      <w:r w:rsidRPr="005E023C">
        <w:rPr>
          <w:rFonts w:ascii="Times New Roman" w:hAnsi="Times New Roman" w:cs="David" w:hint="cs"/>
          <w:sz w:val="24"/>
          <w:szCs w:val="24"/>
          <w:rtl/>
        </w:rPr>
        <w:br/>
      </w:r>
      <w:r w:rsidRPr="005E023C">
        <w:rPr>
          <w:rFonts w:ascii="Times New Roman" w:hAnsi="Times New Roman" w:cs="David" w:hint="cs"/>
          <w:sz w:val="24"/>
          <w:szCs w:val="24"/>
          <w:rtl/>
        </w:rPr>
        <w:br/>
      </w:r>
      <w:r w:rsidRPr="005E023C">
        <w:rPr>
          <w:rFonts w:ascii="Times New Roman" w:hAnsi="Times New Roman" w:cs="David" w:hint="cs"/>
          <w:sz w:val="24"/>
          <w:szCs w:val="24"/>
          <w:rtl/>
        </w:rPr>
        <w:lastRenderedPageBreak/>
        <w:br/>
      </w:r>
      <w:r w:rsidRPr="005E023C">
        <w:rPr>
          <w:rFonts w:ascii="Times New Roman" w:hAnsi="Times New Roman" w:cs="David"/>
          <w:sz w:val="24"/>
          <w:szCs w:val="24"/>
          <w:rtl/>
        </w:rPr>
        <w:br/>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6.  בכל מקרה של צמצום או ביטול הביטוח ע"י אחד הצדדים לא יהיה להם כל תוקף אלא אם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ניתנה על כך הודעה מוקדמת של 60 יום לפחות במכתב רשום לחשב משרד הכלכלה.</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outlineLvl w:val="0"/>
        <w:rPr>
          <w:rFonts w:ascii="Times New Roman" w:hAnsi="Times New Roman" w:cs="David"/>
          <w:b/>
          <w:bCs/>
          <w:sz w:val="24"/>
          <w:szCs w:val="24"/>
          <w:rtl/>
        </w:rPr>
      </w:pPr>
      <w:r w:rsidRPr="005E023C">
        <w:rPr>
          <w:rFonts w:ascii="Times New Roman" w:hAnsi="Times New Roman" w:cs="David" w:hint="cs"/>
          <w:b/>
          <w:bCs/>
          <w:sz w:val="24"/>
          <w:szCs w:val="24"/>
          <w:rtl/>
        </w:rPr>
        <w:t>בכפוף לתנאי וסייגי הפוליסות עד כמה שלא שונו על פי האמור באישור זה.</w:t>
      </w: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בכבוד רב,</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w:t>
      </w:r>
    </w:p>
    <w:p w:rsidR="005E023C" w:rsidRPr="005E023C" w:rsidRDefault="005E023C" w:rsidP="005E023C">
      <w:pPr>
        <w:spacing w:after="0" w:line="240" w:lineRule="auto"/>
        <w:rPr>
          <w:rFonts w:ascii="Times New Roman" w:hAnsi="Times New Roman" w:cs="David"/>
          <w:sz w:val="24"/>
          <w:szCs w:val="24"/>
          <w:rtl/>
        </w:rPr>
      </w:pPr>
      <w:r w:rsidRPr="005E023C">
        <w:rPr>
          <w:rFonts w:ascii="Times New Roman" w:hAnsi="Times New Roman" w:cs="David" w:hint="cs"/>
          <w:sz w:val="24"/>
          <w:szCs w:val="24"/>
          <w:rtl/>
        </w:rPr>
        <w:t xml:space="preserve">                                                                    ___________________________</w:t>
      </w:r>
    </w:p>
    <w:p w:rsidR="005E023C" w:rsidRPr="005E023C" w:rsidRDefault="005E023C" w:rsidP="005E023C">
      <w:pPr>
        <w:spacing w:after="0" w:line="240" w:lineRule="auto"/>
        <w:rPr>
          <w:rFonts w:ascii="Times New Roman" w:hAnsi="Times New Roman" w:cs="David"/>
          <w:sz w:val="24"/>
          <w:szCs w:val="24"/>
        </w:rPr>
      </w:pPr>
      <w:r w:rsidRPr="005E023C">
        <w:rPr>
          <w:rFonts w:ascii="Times New Roman" w:hAnsi="Times New Roman" w:cs="David" w:hint="cs"/>
          <w:sz w:val="24"/>
          <w:szCs w:val="24"/>
          <w:rtl/>
        </w:rPr>
        <w:t>תאריך______________                        חתימת מורשה המבטח  וחותמת המבטח</w:t>
      </w:r>
    </w:p>
    <w:p w:rsidR="005E023C" w:rsidRPr="005E023C" w:rsidRDefault="005E023C" w:rsidP="005E023C">
      <w:pPr>
        <w:spacing w:after="0" w:line="240" w:lineRule="auto"/>
        <w:jc w:val="both"/>
        <w:rPr>
          <w:rFonts w:ascii="Times New Roman" w:hAnsi="Times New Roman" w:cs="David"/>
          <w:b/>
          <w:bCs/>
          <w:sz w:val="24"/>
          <w:szCs w:val="24"/>
          <w:u w:val="single"/>
        </w:rPr>
      </w:pPr>
    </w:p>
    <w:p w:rsidR="005E023C" w:rsidRPr="005E023C" w:rsidRDefault="005E023C" w:rsidP="005E023C">
      <w:pPr>
        <w:spacing w:after="0" w:line="240" w:lineRule="auto"/>
        <w:rPr>
          <w:rFonts w:ascii="Times New Roman" w:hAnsi="Times New Roman" w:cs="David"/>
          <w:sz w:val="24"/>
          <w:szCs w:val="24"/>
        </w:rPr>
      </w:pPr>
    </w:p>
    <w:p w:rsidR="005E023C" w:rsidRPr="005E023C" w:rsidRDefault="005E023C" w:rsidP="005E023C">
      <w:pPr>
        <w:spacing w:after="0" w:line="240" w:lineRule="auto"/>
        <w:rPr>
          <w:rFonts w:ascii="Times New Roman" w:hAnsi="Times New Roman" w:cs="David"/>
          <w:sz w:val="24"/>
          <w:szCs w:val="24"/>
        </w:rPr>
      </w:pPr>
    </w:p>
    <w:p w:rsidR="005E023C" w:rsidRPr="005E023C" w:rsidRDefault="005E023C" w:rsidP="005E023C">
      <w:pPr>
        <w:spacing w:after="0" w:line="360" w:lineRule="auto"/>
        <w:rPr>
          <w:rFonts w:ascii="Times New Roman" w:hAnsi="Times New Roman" w:cs="David"/>
          <w:sz w:val="24"/>
          <w:szCs w:val="24"/>
          <w:rtl/>
        </w:rPr>
      </w:pPr>
    </w:p>
    <w:p w:rsidR="005E023C" w:rsidRPr="005E023C" w:rsidRDefault="005E023C" w:rsidP="005E023C">
      <w:pPr>
        <w:spacing w:after="0" w:line="240" w:lineRule="auto"/>
        <w:rPr>
          <w:rFonts w:ascii="Times New Roman" w:hAnsi="Times New Roman" w:cs="David"/>
          <w:sz w:val="24"/>
          <w:szCs w:val="24"/>
          <w:rtl/>
        </w:rPr>
      </w:pPr>
    </w:p>
    <w:p w:rsidR="005E023C" w:rsidRPr="005E023C" w:rsidRDefault="005E023C" w:rsidP="005E023C"/>
    <w:p w:rsidR="005E023C" w:rsidRPr="005E023C" w:rsidRDefault="005E023C" w:rsidP="005E023C"/>
    <w:p w:rsidR="005E023C" w:rsidRPr="005E023C" w:rsidRDefault="005E023C" w:rsidP="005E023C"/>
    <w:p w:rsidR="005E023C" w:rsidRPr="005E023C" w:rsidRDefault="005E023C" w:rsidP="005E023C"/>
    <w:p w:rsidR="005E023C" w:rsidRPr="005E023C" w:rsidRDefault="005E023C" w:rsidP="005E023C"/>
    <w:p w:rsidR="00B06184" w:rsidRPr="005E023C" w:rsidRDefault="00B06184" w:rsidP="005E023C"/>
    <w:sectPr w:rsidR="00B06184" w:rsidRPr="005E023C" w:rsidSect="00742EE2">
      <w:head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EE2" w:rsidRDefault="00742EE2" w:rsidP="003E26A3">
      <w:pPr>
        <w:spacing w:after="0" w:line="240" w:lineRule="auto"/>
      </w:pPr>
      <w:r>
        <w:separator/>
      </w:r>
    </w:p>
  </w:endnote>
  <w:endnote w:type="continuationSeparator" w:id="0">
    <w:p w:rsidR="00742EE2" w:rsidRDefault="00742EE2"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23C" w:rsidRDefault="005E023C">
    <w:pPr>
      <w:pStyle w:val="a7"/>
      <w:jc w:val="center"/>
      <w:rPr>
        <w:rtl/>
      </w:rPr>
    </w:pPr>
    <w:r>
      <w:rPr>
        <w:rStyle w:val="ad"/>
      </w:rPr>
      <w:fldChar w:fldCharType="begin"/>
    </w:r>
    <w:r>
      <w:rPr>
        <w:rStyle w:val="ad"/>
      </w:rPr>
      <w:instrText xml:space="preserve"> PAGE </w:instrText>
    </w:r>
    <w:r>
      <w:rPr>
        <w:rStyle w:val="ad"/>
      </w:rPr>
      <w:fldChar w:fldCharType="separate"/>
    </w:r>
    <w:r w:rsidR="003317CC">
      <w:rPr>
        <w:rStyle w:val="ad"/>
        <w:noProof/>
        <w:rtl/>
      </w:rPr>
      <w:t>1</w:t>
    </w:r>
    <w:r>
      <w:rPr>
        <w:rStyle w:val="ad"/>
      </w:rPr>
      <w:fldChar w:fldCharType="end"/>
    </w:r>
  </w:p>
  <w:p w:rsidR="005E023C" w:rsidRDefault="005E023C">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23C" w:rsidRDefault="005E023C">
    <w:pPr>
      <w:pStyle w:val="a7"/>
      <w:jc w:val="center"/>
      <w:rPr>
        <w:rtl/>
      </w:rPr>
    </w:pPr>
    <w:r>
      <w:rPr>
        <w:rStyle w:val="ad"/>
      </w:rPr>
      <w:fldChar w:fldCharType="begin"/>
    </w:r>
    <w:r>
      <w:rPr>
        <w:rStyle w:val="ad"/>
      </w:rPr>
      <w:instrText xml:space="preserve"> PAGE </w:instrText>
    </w:r>
    <w:r>
      <w:rPr>
        <w:rStyle w:val="ad"/>
      </w:rPr>
      <w:fldChar w:fldCharType="separate"/>
    </w:r>
    <w:r w:rsidR="003317CC">
      <w:rPr>
        <w:rStyle w:val="ad"/>
        <w:noProof/>
        <w:rtl/>
      </w:rPr>
      <w:t>47</w:t>
    </w:r>
    <w:r>
      <w:rPr>
        <w:rStyle w:val="ad"/>
      </w:rPr>
      <w:fldChar w:fldCharType="end"/>
    </w:r>
  </w:p>
  <w:p w:rsidR="005E023C" w:rsidRPr="00072164" w:rsidRDefault="005E023C" w:rsidP="00742EE2">
    <w:pPr>
      <w:pStyle w:val="a7"/>
      <w:jc w:val="right"/>
      <w:rPr>
        <w:b/>
        <w:bCs/>
        <w:rtl/>
      </w:rPr>
    </w:pPr>
    <w:r w:rsidRPr="00072164">
      <w:rPr>
        <w:rFonts w:hint="cs"/>
        <w:b/>
        <w:bCs/>
        <w:rtl/>
      </w:rPr>
      <w:t>חתימת נותן השירותים בראשי תיבות: ______________</w:t>
    </w:r>
  </w:p>
  <w:p w:rsidR="005E023C" w:rsidRDefault="005E023C">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23C" w:rsidRDefault="005E023C">
    <w:pPr>
      <w:pStyle w:val="a7"/>
      <w:jc w:val="center"/>
      <w:rPr>
        <w:rtl/>
      </w:rPr>
    </w:pPr>
    <w:r>
      <w:rPr>
        <w:rStyle w:val="ad"/>
      </w:rPr>
      <w:fldChar w:fldCharType="begin"/>
    </w:r>
    <w:r>
      <w:rPr>
        <w:rStyle w:val="ad"/>
      </w:rPr>
      <w:instrText xml:space="preserve"> PAGE </w:instrText>
    </w:r>
    <w:r>
      <w:rPr>
        <w:rStyle w:val="ad"/>
      </w:rPr>
      <w:fldChar w:fldCharType="separate"/>
    </w:r>
    <w:r w:rsidR="003317CC">
      <w:rPr>
        <w:rStyle w:val="ad"/>
        <w:noProof/>
        <w:rtl/>
      </w:rPr>
      <w:t>49</w:t>
    </w:r>
    <w:r>
      <w:rPr>
        <w:rStyle w:val="ad"/>
      </w:rPr>
      <w:fldChar w:fldCharType="end"/>
    </w:r>
  </w:p>
  <w:p w:rsidR="005E023C" w:rsidRDefault="005E023C">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EE2" w:rsidRDefault="00742EE2" w:rsidP="003E26A3">
      <w:pPr>
        <w:spacing w:after="0" w:line="240" w:lineRule="auto"/>
      </w:pPr>
      <w:r>
        <w:separator/>
      </w:r>
    </w:p>
  </w:footnote>
  <w:footnote w:type="continuationSeparator" w:id="0">
    <w:p w:rsidR="00742EE2" w:rsidRDefault="00742EE2"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E2" w:rsidRDefault="00742EE2" w:rsidP="00742EE2">
    <w:pPr>
      <w:pStyle w:val="a5"/>
      <w:tabs>
        <w:tab w:val="clear" w:pos="8306"/>
      </w:tabs>
      <w:ind w:left="-58" w:right="-1800" w:hanging="1701"/>
    </w:pPr>
  </w:p>
  <w:p w:rsidR="00742EE2" w:rsidRDefault="00742EE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3">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6">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7">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8">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7">
    <w:nsid w:val="62CB461F"/>
    <w:multiLevelType w:val="hybridMultilevel"/>
    <w:tmpl w:val="C27240F4"/>
    <w:lvl w:ilvl="0" w:tplc="EFDC91A4">
      <w:start w:val="2"/>
      <w:numFmt w:val="decimal"/>
      <w:lvlText w:val="%1."/>
      <w:lvlJc w:val="left"/>
      <w:pPr>
        <w:tabs>
          <w:tab w:val="num" w:pos="540"/>
        </w:tabs>
        <w:ind w:left="540" w:hanging="360"/>
      </w:pPr>
      <w:rPr>
        <w:rFonts w:cs="David" w:hint="default"/>
        <w:b/>
        <w:bCs/>
        <w:sz w:val="28"/>
        <w:szCs w:val="28"/>
      </w:rPr>
    </w:lvl>
    <w:lvl w:ilvl="1" w:tplc="2B0260D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9">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78FA52AB"/>
    <w:multiLevelType w:val="multilevel"/>
    <w:tmpl w:val="422E531A"/>
    <w:lvl w:ilvl="0">
      <w:start w:val="12"/>
      <w:numFmt w:val="decimal"/>
      <w:lvlText w:val="%1"/>
      <w:lvlJc w:val="left"/>
      <w:pPr>
        <w:ind w:left="540" w:hanging="540"/>
      </w:pPr>
      <w:rPr>
        <w:rFonts w:hint="default"/>
        <w:b/>
      </w:rPr>
    </w:lvl>
    <w:lvl w:ilvl="1">
      <w:start w:val="1"/>
      <w:numFmt w:val="decimal"/>
      <w:lvlText w:val="%1.%2"/>
      <w:lvlJc w:val="left"/>
      <w:pPr>
        <w:ind w:left="1421" w:hanging="540"/>
      </w:pPr>
      <w:rPr>
        <w:rFonts w:hint="default"/>
        <w:b/>
      </w:rPr>
    </w:lvl>
    <w:lvl w:ilvl="2">
      <w:start w:val="1"/>
      <w:numFmt w:val="decimal"/>
      <w:lvlText w:val="%1.%2.%3"/>
      <w:lvlJc w:val="left"/>
      <w:pPr>
        <w:ind w:left="2482" w:hanging="720"/>
      </w:pPr>
      <w:rPr>
        <w:rFonts w:hint="default"/>
        <w:b/>
      </w:rPr>
    </w:lvl>
    <w:lvl w:ilvl="3">
      <w:start w:val="1"/>
      <w:numFmt w:val="decimal"/>
      <w:lvlText w:val="%1.%2.%3.%4"/>
      <w:lvlJc w:val="left"/>
      <w:pPr>
        <w:ind w:left="3723" w:hanging="1080"/>
      </w:pPr>
      <w:rPr>
        <w:rFonts w:hint="default"/>
        <w:b/>
      </w:rPr>
    </w:lvl>
    <w:lvl w:ilvl="4">
      <w:start w:val="1"/>
      <w:numFmt w:val="decimal"/>
      <w:lvlText w:val="%1.%2.%3.%4.%5"/>
      <w:lvlJc w:val="left"/>
      <w:pPr>
        <w:ind w:left="4604" w:hanging="1080"/>
      </w:pPr>
      <w:rPr>
        <w:rFonts w:hint="default"/>
        <w:b/>
      </w:rPr>
    </w:lvl>
    <w:lvl w:ilvl="5">
      <w:start w:val="1"/>
      <w:numFmt w:val="decimal"/>
      <w:lvlText w:val="%1.%2.%3.%4.%5.%6"/>
      <w:lvlJc w:val="left"/>
      <w:pPr>
        <w:ind w:left="5845" w:hanging="1440"/>
      </w:pPr>
      <w:rPr>
        <w:rFonts w:hint="default"/>
        <w:b/>
      </w:rPr>
    </w:lvl>
    <w:lvl w:ilvl="6">
      <w:start w:val="1"/>
      <w:numFmt w:val="decimal"/>
      <w:lvlText w:val="%1.%2.%3.%4.%5.%6.%7"/>
      <w:lvlJc w:val="left"/>
      <w:pPr>
        <w:ind w:left="6726" w:hanging="1440"/>
      </w:pPr>
      <w:rPr>
        <w:rFonts w:hint="default"/>
        <w:b/>
      </w:rPr>
    </w:lvl>
    <w:lvl w:ilvl="7">
      <w:start w:val="1"/>
      <w:numFmt w:val="decimal"/>
      <w:lvlText w:val="%1.%2.%3.%4.%5.%6.%7.%8"/>
      <w:lvlJc w:val="left"/>
      <w:pPr>
        <w:ind w:left="7967" w:hanging="1800"/>
      </w:pPr>
      <w:rPr>
        <w:rFonts w:hint="default"/>
        <w:b/>
      </w:rPr>
    </w:lvl>
    <w:lvl w:ilvl="8">
      <w:start w:val="1"/>
      <w:numFmt w:val="decimal"/>
      <w:lvlText w:val="%1.%2.%3.%4.%5.%6.%7.%8.%9"/>
      <w:lvlJc w:val="left"/>
      <w:pPr>
        <w:ind w:left="8848" w:hanging="1800"/>
      </w:pPr>
      <w:rPr>
        <w:rFonts w:hint="default"/>
        <w:b/>
      </w:rPr>
    </w:lvl>
  </w:abstractNum>
  <w:abstractNum w:abstractNumId="40">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1"/>
  </w:num>
  <w:num w:numId="3">
    <w:abstractNumId w:val="34"/>
  </w:num>
  <w:num w:numId="4">
    <w:abstractNumId w:val="32"/>
  </w:num>
  <w:num w:numId="5">
    <w:abstractNumId w:val="40"/>
  </w:num>
  <w:num w:numId="6">
    <w:abstractNumId w:val="27"/>
  </w:num>
  <w:num w:numId="7">
    <w:abstractNumId w:val="8"/>
  </w:num>
  <w:num w:numId="8">
    <w:abstractNumId w:val="41"/>
  </w:num>
  <w:num w:numId="9">
    <w:abstractNumId w:val="5"/>
  </w:num>
  <w:num w:numId="10">
    <w:abstractNumId w:val="0"/>
  </w:num>
  <w:num w:numId="11">
    <w:abstractNumId w:val="10"/>
  </w:num>
  <w:num w:numId="12">
    <w:abstractNumId w:val="16"/>
  </w:num>
  <w:num w:numId="13">
    <w:abstractNumId w:val="28"/>
  </w:num>
  <w:num w:numId="14">
    <w:abstractNumId w:val="11"/>
  </w:num>
  <w:num w:numId="15">
    <w:abstractNumId w:val="14"/>
  </w:num>
  <w:num w:numId="16">
    <w:abstractNumId w:val="19"/>
  </w:num>
  <w:num w:numId="17">
    <w:abstractNumId w:val="15"/>
  </w:num>
  <w:num w:numId="18">
    <w:abstractNumId w:val="24"/>
  </w:num>
  <w:num w:numId="19">
    <w:abstractNumId w:val="18"/>
  </w:num>
  <w:num w:numId="20">
    <w:abstractNumId w:val="30"/>
  </w:num>
  <w:num w:numId="21">
    <w:abstractNumId w:val="20"/>
  </w:num>
  <w:num w:numId="22">
    <w:abstractNumId w:val="13"/>
  </w:num>
  <w:num w:numId="23">
    <w:abstractNumId w:val="36"/>
  </w:num>
  <w:num w:numId="24">
    <w:abstractNumId w:val="35"/>
  </w:num>
  <w:num w:numId="25">
    <w:abstractNumId w:val="21"/>
  </w:num>
  <w:num w:numId="26">
    <w:abstractNumId w:val="25"/>
  </w:num>
  <w:num w:numId="27">
    <w:abstractNumId w:val="33"/>
  </w:num>
  <w:num w:numId="28">
    <w:abstractNumId w:val="1"/>
  </w:num>
  <w:num w:numId="29">
    <w:abstractNumId w:val="29"/>
  </w:num>
  <w:num w:numId="30">
    <w:abstractNumId w:val="17"/>
  </w:num>
  <w:num w:numId="31">
    <w:abstractNumId w:val="2"/>
  </w:num>
  <w:num w:numId="32">
    <w:abstractNumId w:val="12"/>
  </w:num>
  <w:num w:numId="33">
    <w:abstractNumId w:val="37"/>
  </w:num>
  <w:num w:numId="34">
    <w:abstractNumId w:val="38"/>
  </w:num>
  <w:num w:numId="35">
    <w:abstractNumId w:val="3"/>
  </w:num>
  <w:num w:numId="36">
    <w:abstractNumId w:val="7"/>
  </w:num>
  <w:num w:numId="37">
    <w:abstractNumId w:val="22"/>
  </w:num>
  <w:num w:numId="38">
    <w:abstractNumId w:val="23"/>
  </w:num>
  <w:num w:numId="39">
    <w:abstractNumId w:val="26"/>
  </w:num>
  <w:num w:numId="40">
    <w:abstractNumId w:val="9"/>
  </w:num>
  <w:num w:numId="41">
    <w:abstractNumId w:val="6"/>
  </w:num>
  <w:num w:numId="42">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966"/>
    <w:rsid w:val="000371C2"/>
    <w:rsid w:val="00041D81"/>
    <w:rsid w:val="00047B22"/>
    <w:rsid w:val="001B3CA5"/>
    <w:rsid w:val="00296CB2"/>
    <w:rsid w:val="003317CC"/>
    <w:rsid w:val="003C1E7C"/>
    <w:rsid w:val="003E26A3"/>
    <w:rsid w:val="00411427"/>
    <w:rsid w:val="00433533"/>
    <w:rsid w:val="00557D6A"/>
    <w:rsid w:val="005875BC"/>
    <w:rsid w:val="00594D88"/>
    <w:rsid w:val="005E023C"/>
    <w:rsid w:val="00636B0E"/>
    <w:rsid w:val="006C625C"/>
    <w:rsid w:val="00723205"/>
    <w:rsid w:val="00725F80"/>
    <w:rsid w:val="00742EE2"/>
    <w:rsid w:val="007979F0"/>
    <w:rsid w:val="007C3C3D"/>
    <w:rsid w:val="00903618"/>
    <w:rsid w:val="009C1824"/>
    <w:rsid w:val="00B06184"/>
    <w:rsid w:val="00B31966"/>
    <w:rsid w:val="00C35EBB"/>
    <w:rsid w:val="00C37D41"/>
    <w:rsid w:val="00C85341"/>
    <w:rsid w:val="00CD4644"/>
    <w:rsid w:val="00DF328B"/>
    <w:rsid w:val="00E64C5E"/>
    <w:rsid w:val="00E65E4E"/>
    <w:rsid w:val="00FE63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C85341"/>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C8534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C85341"/>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C8534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C8534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C85341"/>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C8534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C85341"/>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85341"/>
    <w:rPr>
      <w:rFonts w:ascii="Times New Roman" w:hAnsi="Times New Roman" w:cs="David Transparent"/>
      <w:sz w:val="20"/>
      <w:szCs w:val="28"/>
    </w:rPr>
  </w:style>
  <w:style w:type="character" w:customStyle="1" w:styleId="20">
    <w:name w:val="כותרת 2 תו"/>
    <w:basedOn w:val="a2"/>
    <w:link w:val="2"/>
    <w:rsid w:val="00C85341"/>
    <w:rPr>
      <w:rFonts w:ascii="Times New Roman" w:hAnsi="Times New Roman" w:cs="David Transparent"/>
      <w:sz w:val="20"/>
      <w:szCs w:val="28"/>
      <w:u w:val="single"/>
    </w:rPr>
  </w:style>
  <w:style w:type="character" w:customStyle="1" w:styleId="30">
    <w:name w:val="כותרת 3 תו"/>
    <w:basedOn w:val="a2"/>
    <w:link w:val="3"/>
    <w:rsid w:val="00C85341"/>
    <w:rPr>
      <w:rFonts w:ascii="Arial" w:hAnsi="Arial" w:cs="Arial"/>
      <w:b/>
      <w:bCs/>
      <w:sz w:val="26"/>
      <w:szCs w:val="26"/>
    </w:rPr>
  </w:style>
  <w:style w:type="character" w:customStyle="1" w:styleId="40">
    <w:name w:val="כותרת 4 תו"/>
    <w:basedOn w:val="a2"/>
    <w:link w:val="4"/>
    <w:rsid w:val="00C85341"/>
    <w:rPr>
      <w:rFonts w:ascii="Times New Roman" w:hAnsi="Times New Roman" w:cs="David"/>
      <w:b/>
      <w:bCs/>
      <w:sz w:val="24"/>
      <w:szCs w:val="28"/>
      <w:u w:val="single"/>
    </w:rPr>
  </w:style>
  <w:style w:type="character" w:customStyle="1" w:styleId="50">
    <w:name w:val="כותרת 5 תו"/>
    <w:basedOn w:val="a2"/>
    <w:link w:val="5"/>
    <w:rsid w:val="00C85341"/>
    <w:rPr>
      <w:rFonts w:ascii="Times New Roman" w:hAnsi="Times New Roman" w:cs="David"/>
      <w:b/>
      <w:bCs/>
      <w:sz w:val="24"/>
      <w:szCs w:val="28"/>
      <w:u w:val="single"/>
    </w:rPr>
  </w:style>
  <w:style w:type="character" w:customStyle="1" w:styleId="60">
    <w:name w:val="כותרת 6 תו"/>
    <w:basedOn w:val="a2"/>
    <w:link w:val="6"/>
    <w:rsid w:val="00C85341"/>
    <w:rPr>
      <w:rFonts w:ascii="Times New Roman" w:hAnsi="Times New Roman" w:cs="David"/>
      <w:b/>
      <w:bCs/>
      <w:sz w:val="24"/>
      <w:szCs w:val="28"/>
    </w:rPr>
  </w:style>
  <w:style w:type="character" w:customStyle="1" w:styleId="70">
    <w:name w:val="כותרת 7 תו"/>
    <w:basedOn w:val="a2"/>
    <w:link w:val="7"/>
    <w:rsid w:val="00C85341"/>
    <w:rPr>
      <w:rFonts w:ascii="Times New Roman" w:hAnsi="Times New Roman" w:cs="David"/>
      <w:b/>
      <w:bCs/>
      <w:sz w:val="24"/>
      <w:szCs w:val="24"/>
    </w:rPr>
  </w:style>
  <w:style w:type="character" w:customStyle="1" w:styleId="80">
    <w:name w:val="כותרת 8 תו"/>
    <w:basedOn w:val="a2"/>
    <w:link w:val="8"/>
    <w:rsid w:val="00C85341"/>
    <w:rPr>
      <w:rFonts w:ascii="Times New Roman" w:hAnsi="Times New Roman" w:cs="Times New Roman"/>
      <w:i/>
      <w:iCs/>
      <w:sz w:val="24"/>
      <w:szCs w:val="24"/>
    </w:rPr>
  </w:style>
  <w:style w:type="numbering" w:customStyle="1" w:styleId="11">
    <w:name w:val="ללא רשימה1"/>
    <w:next w:val="a4"/>
    <w:semiHidden/>
    <w:unhideWhenUsed/>
    <w:rsid w:val="00C85341"/>
  </w:style>
  <w:style w:type="paragraph" w:styleId="ab">
    <w:name w:val="Body Text"/>
    <w:basedOn w:val="a1"/>
    <w:link w:val="ac"/>
    <w:rsid w:val="00C85341"/>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C85341"/>
    <w:rPr>
      <w:rFonts w:ascii="Times New Roman" w:hAnsi="Times New Roman" w:cs="David Transparent"/>
      <w:sz w:val="20"/>
      <w:szCs w:val="24"/>
    </w:rPr>
  </w:style>
  <w:style w:type="character" w:styleId="ad">
    <w:name w:val="page number"/>
    <w:rsid w:val="00C85341"/>
    <w:rPr>
      <w:rFonts w:cs="Times New Roman"/>
    </w:rPr>
  </w:style>
  <w:style w:type="paragraph" w:styleId="ae">
    <w:name w:val="Body Text Indent"/>
    <w:basedOn w:val="a1"/>
    <w:link w:val="af"/>
    <w:rsid w:val="00C85341"/>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C85341"/>
    <w:rPr>
      <w:rFonts w:ascii="Times New Roman" w:hAnsi="Times New Roman" w:cs="David"/>
      <w:sz w:val="24"/>
      <w:szCs w:val="24"/>
    </w:rPr>
  </w:style>
  <w:style w:type="paragraph" w:customStyle="1" w:styleId="af0">
    <w:name w:val="טקסט סעיף תו תו תו תו"/>
    <w:basedOn w:val="a1"/>
    <w:link w:val="af1"/>
    <w:rsid w:val="00C85341"/>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C85341"/>
    <w:rPr>
      <w:rFonts w:ascii="Arial" w:hAnsi="Arial" w:cs="Times New Roman"/>
      <w:lang w:val="x-none" w:eastAsia="x-none"/>
    </w:rPr>
  </w:style>
  <w:style w:type="paragraph" w:customStyle="1" w:styleId="a">
    <w:name w:val="תת סעיף"/>
    <w:basedOn w:val="a1"/>
    <w:rsid w:val="00C85341"/>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C85341"/>
    <w:rPr>
      <w:rFonts w:ascii="Arial" w:hAnsi="Arial" w:cs="Times New Roman"/>
      <w:lang w:val="x-none" w:eastAsia="x-none"/>
    </w:rPr>
  </w:style>
  <w:style w:type="paragraph" w:customStyle="1" w:styleId="a0">
    <w:name w:val="טקסט סעיף"/>
    <w:basedOn w:val="a1"/>
    <w:link w:val="af2"/>
    <w:rsid w:val="00C85341"/>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C85341"/>
    <w:rPr>
      <w:rFonts w:cs="Times New Roman"/>
      <w:color w:val="0000FF"/>
      <w:u w:val="single"/>
    </w:rPr>
  </w:style>
  <w:style w:type="character" w:customStyle="1" w:styleId="12">
    <w:name w:val="תואר תו1"/>
    <w:locked/>
    <w:rsid w:val="00C85341"/>
    <w:rPr>
      <w:rFonts w:ascii="Times New Roman" w:hAnsi="Times New Roman"/>
      <w:sz w:val="24"/>
      <w:szCs w:val="32"/>
    </w:rPr>
  </w:style>
  <w:style w:type="character" w:customStyle="1" w:styleId="af3">
    <w:name w:val="תואר תו"/>
    <w:basedOn w:val="a2"/>
    <w:link w:val="af4"/>
    <w:rsid w:val="00C85341"/>
    <w:rPr>
      <w:rFonts w:ascii="Cambria" w:hAnsi="Cambria" w:cs="Times New Roman"/>
      <w:b/>
      <w:bCs/>
      <w:kern w:val="28"/>
      <w:sz w:val="32"/>
      <w:szCs w:val="32"/>
    </w:rPr>
  </w:style>
  <w:style w:type="paragraph" w:customStyle="1" w:styleId="af4">
    <w:name w:val="סגנון"/>
    <w:basedOn w:val="a1"/>
    <w:next w:val="af5"/>
    <w:link w:val="af3"/>
    <w:rsid w:val="00C85341"/>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C85341"/>
    <w:rPr>
      <w:rFonts w:cs="David"/>
    </w:rPr>
  </w:style>
  <w:style w:type="paragraph" w:styleId="af7">
    <w:name w:val="annotation text"/>
    <w:basedOn w:val="a1"/>
    <w:link w:val="af6"/>
    <w:rsid w:val="00C85341"/>
    <w:pPr>
      <w:spacing w:after="0" w:line="240" w:lineRule="auto"/>
    </w:pPr>
    <w:rPr>
      <w:rFonts w:asciiTheme="minorHAnsi" w:hAnsiTheme="minorHAnsi" w:cs="David"/>
    </w:rPr>
  </w:style>
  <w:style w:type="character" w:customStyle="1" w:styleId="13">
    <w:name w:val="טקסט הערה תו1"/>
    <w:basedOn w:val="a2"/>
    <w:uiPriority w:val="99"/>
    <w:semiHidden/>
    <w:rsid w:val="00C85341"/>
    <w:rPr>
      <w:rFonts w:ascii="Calibri" w:hAnsi="Calibri" w:cs="Arial"/>
      <w:sz w:val="20"/>
      <w:szCs w:val="20"/>
    </w:rPr>
  </w:style>
  <w:style w:type="paragraph" w:customStyle="1" w:styleId="af8">
    <w:name w:val="שם הוראה"/>
    <w:basedOn w:val="a1"/>
    <w:rsid w:val="00C85341"/>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C85341"/>
    <w:pPr>
      <w:spacing w:after="0" w:line="240" w:lineRule="auto"/>
      <w:jc w:val="both"/>
    </w:pPr>
    <w:rPr>
      <w:rFonts w:ascii="Arial" w:hAnsi="Arial"/>
      <w:noProof/>
      <w:sz w:val="20"/>
      <w:szCs w:val="20"/>
    </w:rPr>
  </w:style>
  <w:style w:type="paragraph" w:customStyle="1" w:styleId="afa">
    <w:name w:val="כותרת סעיף"/>
    <w:basedOn w:val="a1"/>
    <w:rsid w:val="00C8534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C85341"/>
    <w:pPr>
      <w:numPr>
        <w:numId w:val="0"/>
      </w:numPr>
      <w:tabs>
        <w:tab w:val="num" w:pos="2830"/>
      </w:tabs>
      <w:ind w:left="2830" w:right="2835" w:hanging="850"/>
    </w:pPr>
  </w:style>
  <w:style w:type="paragraph" w:customStyle="1" w:styleId="afb">
    <w:name w:val="כותרת טבלת נספחים"/>
    <w:basedOn w:val="a1"/>
    <w:rsid w:val="00C85341"/>
    <w:pPr>
      <w:spacing w:after="0" w:line="240" w:lineRule="auto"/>
      <w:jc w:val="center"/>
    </w:pPr>
    <w:rPr>
      <w:rFonts w:ascii="Arial" w:hAnsi="Arial"/>
      <w:b/>
      <w:color w:val="1B3461"/>
      <w:sz w:val="28"/>
    </w:rPr>
  </w:style>
  <w:style w:type="paragraph" w:customStyle="1" w:styleId="Sign">
    <w:name w:val="Sign"/>
    <w:basedOn w:val="a1"/>
    <w:rsid w:val="00C8534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C85341"/>
    <w:rPr>
      <w:rFonts w:cs="Times New Roman"/>
      <w:sz w:val="16"/>
      <w:szCs w:val="16"/>
    </w:rPr>
  </w:style>
  <w:style w:type="paragraph" w:styleId="afd">
    <w:name w:val="annotation subject"/>
    <w:basedOn w:val="af7"/>
    <w:next w:val="af7"/>
    <w:link w:val="afe"/>
    <w:rsid w:val="00C85341"/>
    <w:rPr>
      <w:b/>
      <w:bCs/>
    </w:rPr>
  </w:style>
  <w:style w:type="character" w:customStyle="1" w:styleId="afe">
    <w:name w:val="נושא הערה תו"/>
    <w:basedOn w:val="13"/>
    <w:link w:val="afd"/>
    <w:rsid w:val="00C85341"/>
    <w:rPr>
      <w:rFonts w:ascii="Calibri" w:hAnsi="Calibri" w:cs="David"/>
      <w:b/>
      <w:bCs/>
      <w:sz w:val="20"/>
      <w:szCs w:val="20"/>
    </w:rPr>
  </w:style>
  <w:style w:type="paragraph" w:customStyle="1" w:styleId="15">
    <w:name w:val="פיסקת רשימה1"/>
    <w:basedOn w:val="a1"/>
    <w:qFormat/>
    <w:rsid w:val="00C85341"/>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C8534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C85341"/>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85341"/>
    <w:pPr>
      <w:spacing w:after="0" w:line="240" w:lineRule="auto"/>
    </w:pPr>
    <w:rPr>
      <w:rFonts w:ascii="Times New Roman" w:hAnsi="Times New Roman" w:cs="David"/>
      <w:sz w:val="24"/>
      <w:szCs w:val="24"/>
    </w:rPr>
  </w:style>
  <w:style w:type="character" w:customStyle="1" w:styleId="Char">
    <w:name w:val="טקסט סעיף Char"/>
    <w:rsid w:val="00C85341"/>
    <w:rPr>
      <w:rFonts w:ascii="Arial" w:hAnsi="Arial" w:cs="Arial"/>
      <w:sz w:val="22"/>
      <w:szCs w:val="22"/>
      <w:lang w:val="en-US" w:eastAsia="en-US" w:bidi="he-IL"/>
    </w:rPr>
  </w:style>
  <w:style w:type="paragraph" w:styleId="aff0">
    <w:name w:val="List Paragraph"/>
    <w:basedOn w:val="a1"/>
    <w:uiPriority w:val="34"/>
    <w:qFormat/>
    <w:rsid w:val="00C85341"/>
    <w:pPr>
      <w:spacing w:after="0" w:line="240" w:lineRule="auto"/>
      <w:ind w:left="720"/>
      <w:contextualSpacing/>
    </w:pPr>
    <w:rPr>
      <w:rFonts w:ascii="Times New Roman" w:hAnsi="Times New Roman" w:cs="Miriam"/>
      <w:sz w:val="20"/>
      <w:szCs w:val="28"/>
    </w:rPr>
  </w:style>
  <w:style w:type="paragraph" w:customStyle="1" w:styleId="P00">
    <w:name w:val="P00"/>
    <w:rsid w:val="00C853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85341"/>
    <w:rPr>
      <w:rFonts w:ascii="Times New Roman" w:hAnsi="Times New Roman" w:cs="Times New Roman"/>
      <w:sz w:val="26"/>
      <w:szCs w:val="26"/>
    </w:rPr>
  </w:style>
  <w:style w:type="character" w:customStyle="1" w:styleId="big-number">
    <w:name w:val="big-number"/>
    <w:rsid w:val="00C85341"/>
    <w:rPr>
      <w:rFonts w:ascii="Times New Roman" w:hAnsi="Times New Roman" w:cs="Times New Roman"/>
      <w:sz w:val="32"/>
      <w:szCs w:val="32"/>
    </w:rPr>
  </w:style>
  <w:style w:type="paragraph" w:customStyle="1" w:styleId="Char3">
    <w:name w:val="Char3"/>
    <w:basedOn w:val="a1"/>
    <w:rsid w:val="00C85341"/>
    <w:pPr>
      <w:bidi w:val="0"/>
      <w:spacing w:after="160" w:line="240" w:lineRule="exact"/>
      <w:jc w:val="both"/>
    </w:pPr>
    <w:rPr>
      <w:rFonts w:ascii="Verdana" w:hAnsi="Verdana" w:cs="FrankRuehl"/>
      <w:sz w:val="16"/>
      <w:szCs w:val="20"/>
      <w:lang w:bidi="ar-SA"/>
    </w:rPr>
  </w:style>
  <w:style w:type="character" w:customStyle="1" w:styleId="16">
    <w:name w:val="תו תו1"/>
    <w:locked/>
    <w:rsid w:val="00C85341"/>
    <w:rPr>
      <w:rFonts w:cs="David"/>
      <w:lang w:bidi="he-IL"/>
    </w:rPr>
  </w:style>
  <w:style w:type="paragraph" w:styleId="aff1">
    <w:name w:val="Revision"/>
    <w:hidden/>
    <w:uiPriority w:val="99"/>
    <w:semiHidden/>
    <w:rsid w:val="00C85341"/>
    <w:pPr>
      <w:spacing w:after="0" w:line="240" w:lineRule="auto"/>
    </w:pPr>
    <w:rPr>
      <w:rFonts w:ascii="Times New Roman" w:hAnsi="Times New Roman" w:cs="David"/>
      <w:sz w:val="24"/>
      <w:szCs w:val="24"/>
    </w:rPr>
  </w:style>
  <w:style w:type="paragraph" w:styleId="aff2">
    <w:name w:val="footnote text"/>
    <w:basedOn w:val="a1"/>
    <w:link w:val="aff3"/>
    <w:rsid w:val="00C85341"/>
    <w:pPr>
      <w:spacing w:after="0" w:line="240" w:lineRule="auto"/>
    </w:pPr>
    <w:rPr>
      <w:rFonts w:ascii="Times New Roman" w:hAnsi="Times New Roman" w:cs="David"/>
      <w:sz w:val="20"/>
      <w:szCs w:val="20"/>
    </w:rPr>
  </w:style>
  <w:style w:type="character" w:customStyle="1" w:styleId="aff3">
    <w:name w:val="טקסט הערת שוליים תו"/>
    <w:basedOn w:val="a2"/>
    <w:link w:val="aff2"/>
    <w:rsid w:val="00C85341"/>
    <w:rPr>
      <w:rFonts w:ascii="Times New Roman" w:hAnsi="Times New Roman" w:cs="David"/>
      <w:sz w:val="20"/>
      <w:szCs w:val="20"/>
    </w:rPr>
  </w:style>
  <w:style w:type="character" w:styleId="aff4">
    <w:name w:val="footnote reference"/>
    <w:rsid w:val="00C85341"/>
    <w:rPr>
      <w:vertAlign w:val="superscript"/>
    </w:rPr>
  </w:style>
  <w:style w:type="paragraph" w:styleId="af5">
    <w:name w:val="Title"/>
    <w:basedOn w:val="a1"/>
    <w:next w:val="a1"/>
    <w:link w:val="aff5"/>
    <w:uiPriority w:val="10"/>
    <w:qFormat/>
    <w:rsid w:val="00C853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2"/>
    <w:link w:val="af5"/>
    <w:uiPriority w:val="10"/>
    <w:rsid w:val="00C85341"/>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C85341"/>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C8534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C85341"/>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C8534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C8534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C85341"/>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C8534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C85341"/>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85341"/>
    <w:rPr>
      <w:rFonts w:ascii="Times New Roman" w:hAnsi="Times New Roman" w:cs="David Transparent"/>
      <w:sz w:val="20"/>
      <w:szCs w:val="28"/>
    </w:rPr>
  </w:style>
  <w:style w:type="character" w:customStyle="1" w:styleId="20">
    <w:name w:val="כותרת 2 תו"/>
    <w:basedOn w:val="a2"/>
    <w:link w:val="2"/>
    <w:rsid w:val="00C85341"/>
    <w:rPr>
      <w:rFonts w:ascii="Times New Roman" w:hAnsi="Times New Roman" w:cs="David Transparent"/>
      <w:sz w:val="20"/>
      <w:szCs w:val="28"/>
      <w:u w:val="single"/>
    </w:rPr>
  </w:style>
  <w:style w:type="character" w:customStyle="1" w:styleId="30">
    <w:name w:val="כותרת 3 תו"/>
    <w:basedOn w:val="a2"/>
    <w:link w:val="3"/>
    <w:rsid w:val="00C85341"/>
    <w:rPr>
      <w:rFonts w:ascii="Arial" w:hAnsi="Arial" w:cs="Arial"/>
      <w:b/>
      <w:bCs/>
      <w:sz w:val="26"/>
      <w:szCs w:val="26"/>
    </w:rPr>
  </w:style>
  <w:style w:type="character" w:customStyle="1" w:styleId="40">
    <w:name w:val="כותרת 4 תו"/>
    <w:basedOn w:val="a2"/>
    <w:link w:val="4"/>
    <w:rsid w:val="00C85341"/>
    <w:rPr>
      <w:rFonts w:ascii="Times New Roman" w:hAnsi="Times New Roman" w:cs="David"/>
      <w:b/>
      <w:bCs/>
      <w:sz w:val="24"/>
      <w:szCs w:val="28"/>
      <w:u w:val="single"/>
    </w:rPr>
  </w:style>
  <w:style w:type="character" w:customStyle="1" w:styleId="50">
    <w:name w:val="כותרת 5 תו"/>
    <w:basedOn w:val="a2"/>
    <w:link w:val="5"/>
    <w:rsid w:val="00C85341"/>
    <w:rPr>
      <w:rFonts w:ascii="Times New Roman" w:hAnsi="Times New Roman" w:cs="David"/>
      <w:b/>
      <w:bCs/>
      <w:sz w:val="24"/>
      <w:szCs w:val="28"/>
      <w:u w:val="single"/>
    </w:rPr>
  </w:style>
  <w:style w:type="character" w:customStyle="1" w:styleId="60">
    <w:name w:val="כותרת 6 תו"/>
    <w:basedOn w:val="a2"/>
    <w:link w:val="6"/>
    <w:rsid w:val="00C85341"/>
    <w:rPr>
      <w:rFonts w:ascii="Times New Roman" w:hAnsi="Times New Roman" w:cs="David"/>
      <w:b/>
      <w:bCs/>
      <w:sz w:val="24"/>
      <w:szCs w:val="28"/>
    </w:rPr>
  </w:style>
  <w:style w:type="character" w:customStyle="1" w:styleId="70">
    <w:name w:val="כותרת 7 תו"/>
    <w:basedOn w:val="a2"/>
    <w:link w:val="7"/>
    <w:rsid w:val="00C85341"/>
    <w:rPr>
      <w:rFonts w:ascii="Times New Roman" w:hAnsi="Times New Roman" w:cs="David"/>
      <w:b/>
      <w:bCs/>
      <w:sz w:val="24"/>
      <w:szCs w:val="24"/>
    </w:rPr>
  </w:style>
  <w:style w:type="character" w:customStyle="1" w:styleId="80">
    <w:name w:val="כותרת 8 תו"/>
    <w:basedOn w:val="a2"/>
    <w:link w:val="8"/>
    <w:rsid w:val="00C85341"/>
    <w:rPr>
      <w:rFonts w:ascii="Times New Roman" w:hAnsi="Times New Roman" w:cs="Times New Roman"/>
      <w:i/>
      <w:iCs/>
      <w:sz w:val="24"/>
      <w:szCs w:val="24"/>
    </w:rPr>
  </w:style>
  <w:style w:type="numbering" w:customStyle="1" w:styleId="11">
    <w:name w:val="ללא רשימה1"/>
    <w:next w:val="a4"/>
    <w:semiHidden/>
    <w:unhideWhenUsed/>
    <w:rsid w:val="00C85341"/>
  </w:style>
  <w:style w:type="paragraph" w:styleId="ab">
    <w:name w:val="Body Text"/>
    <w:basedOn w:val="a1"/>
    <w:link w:val="ac"/>
    <w:rsid w:val="00C85341"/>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C85341"/>
    <w:rPr>
      <w:rFonts w:ascii="Times New Roman" w:hAnsi="Times New Roman" w:cs="David Transparent"/>
      <w:sz w:val="20"/>
      <w:szCs w:val="24"/>
    </w:rPr>
  </w:style>
  <w:style w:type="character" w:styleId="ad">
    <w:name w:val="page number"/>
    <w:rsid w:val="00C85341"/>
    <w:rPr>
      <w:rFonts w:cs="Times New Roman"/>
    </w:rPr>
  </w:style>
  <w:style w:type="paragraph" w:styleId="ae">
    <w:name w:val="Body Text Indent"/>
    <w:basedOn w:val="a1"/>
    <w:link w:val="af"/>
    <w:rsid w:val="00C85341"/>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C85341"/>
    <w:rPr>
      <w:rFonts w:ascii="Times New Roman" w:hAnsi="Times New Roman" w:cs="David"/>
      <w:sz w:val="24"/>
      <w:szCs w:val="24"/>
    </w:rPr>
  </w:style>
  <w:style w:type="paragraph" w:customStyle="1" w:styleId="af0">
    <w:name w:val="טקסט סעיף תו תו תו תו"/>
    <w:basedOn w:val="a1"/>
    <w:link w:val="af1"/>
    <w:rsid w:val="00C85341"/>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C85341"/>
    <w:rPr>
      <w:rFonts w:ascii="Arial" w:hAnsi="Arial" w:cs="Times New Roman"/>
      <w:lang w:val="x-none" w:eastAsia="x-none"/>
    </w:rPr>
  </w:style>
  <w:style w:type="paragraph" w:customStyle="1" w:styleId="a">
    <w:name w:val="תת סעיף"/>
    <w:basedOn w:val="a1"/>
    <w:rsid w:val="00C85341"/>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C85341"/>
    <w:rPr>
      <w:rFonts w:ascii="Arial" w:hAnsi="Arial" w:cs="Times New Roman"/>
      <w:lang w:val="x-none" w:eastAsia="x-none"/>
    </w:rPr>
  </w:style>
  <w:style w:type="paragraph" w:customStyle="1" w:styleId="a0">
    <w:name w:val="טקסט סעיף"/>
    <w:basedOn w:val="a1"/>
    <w:link w:val="af2"/>
    <w:rsid w:val="00C85341"/>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C85341"/>
    <w:rPr>
      <w:rFonts w:cs="Times New Roman"/>
      <w:color w:val="0000FF"/>
      <w:u w:val="single"/>
    </w:rPr>
  </w:style>
  <w:style w:type="character" w:customStyle="1" w:styleId="12">
    <w:name w:val="תואר תו1"/>
    <w:locked/>
    <w:rsid w:val="00C85341"/>
    <w:rPr>
      <w:rFonts w:ascii="Times New Roman" w:hAnsi="Times New Roman"/>
      <w:sz w:val="24"/>
      <w:szCs w:val="32"/>
    </w:rPr>
  </w:style>
  <w:style w:type="character" w:customStyle="1" w:styleId="af3">
    <w:name w:val="תואר תו"/>
    <w:basedOn w:val="a2"/>
    <w:link w:val="af4"/>
    <w:rsid w:val="00C85341"/>
    <w:rPr>
      <w:rFonts w:ascii="Cambria" w:hAnsi="Cambria" w:cs="Times New Roman"/>
      <w:b/>
      <w:bCs/>
      <w:kern w:val="28"/>
      <w:sz w:val="32"/>
      <w:szCs w:val="32"/>
    </w:rPr>
  </w:style>
  <w:style w:type="paragraph" w:customStyle="1" w:styleId="af4">
    <w:name w:val="סגנון"/>
    <w:basedOn w:val="a1"/>
    <w:next w:val="af5"/>
    <w:link w:val="af3"/>
    <w:rsid w:val="00C85341"/>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C85341"/>
    <w:rPr>
      <w:rFonts w:cs="David"/>
    </w:rPr>
  </w:style>
  <w:style w:type="paragraph" w:styleId="af7">
    <w:name w:val="annotation text"/>
    <w:basedOn w:val="a1"/>
    <w:link w:val="af6"/>
    <w:rsid w:val="00C85341"/>
    <w:pPr>
      <w:spacing w:after="0" w:line="240" w:lineRule="auto"/>
    </w:pPr>
    <w:rPr>
      <w:rFonts w:asciiTheme="minorHAnsi" w:hAnsiTheme="minorHAnsi" w:cs="David"/>
    </w:rPr>
  </w:style>
  <w:style w:type="character" w:customStyle="1" w:styleId="13">
    <w:name w:val="טקסט הערה תו1"/>
    <w:basedOn w:val="a2"/>
    <w:uiPriority w:val="99"/>
    <w:semiHidden/>
    <w:rsid w:val="00C85341"/>
    <w:rPr>
      <w:rFonts w:ascii="Calibri" w:hAnsi="Calibri" w:cs="Arial"/>
      <w:sz w:val="20"/>
      <w:szCs w:val="20"/>
    </w:rPr>
  </w:style>
  <w:style w:type="paragraph" w:customStyle="1" w:styleId="af8">
    <w:name w:val="שם הוראה"/>
    <w:basedOn w:val="a1"/>
    <w:rsid w:val="00C85341"/>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C85341"/>
    <w:pPr>
      <w:spacing w:after="0" w:line="240" w:lineRule="auto"/>
      <w:jc w:val="both"/>
    </w:pPr>
    <w:rPr>
      <w:rFonts w:ascii="Arial" w:hAnsi="Arial"/>
      <w:noProof/>
      <w:sz w:val="20"/>
      <w:szCs w:val="20"/>
    </w:rPr>
  </w:style>
  <w:style w:type="paragraph" w:customStyle="1" w:styleId="afa">
    <w:name w:val="כותרת סעיף"/>
    <w:basedOn w:val="a1"/>
    <w:rsid w:val="00C8534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C85341"/>
    <w:pPr>
      <w:numPr>
        <w:numId w:val="0"/>
      </w:numPr>
      <w:tabs>
        <w:tab w:val="num" w:pos="2830"/>
      </w:tabs>
      <w:ind w:left="2830" w:right="2835" w:hanging="850"/>
    </w:pPr>
  </w:style>
  <w:style w:type="paragraph" w:customStyle="1" w:styleId="afb">
    <w:name w:val="כותרת טבלת נספחים"/>
    <w:basedOn w:val="a1"/>
    <w:rsid w:val="00C85341"/>
    <w:pPr>
      <w:spacing w:after="0" w:line="240" w:lineRule="auto"/>
      <w:jc w:val="center"/>
    </w:pPr>
    <w:rPr>
      <w:rFonts w:ascii="Arial" w:hAnsi="Arial"/>
      <w:b/>
      <w:color w:val="1B3461"/>
      <w:sz w:val="28"/>
    </w:rPr>
  </w:style>
  <w:style w:type="paragraph" w:customStyle="1" w:styleId="Sign">
    <w:name w:val="Sign"/>
    <w:basedOn w:val="a1"/>
    <w:rsid w:val="00C8534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C85341"/>
    <w:rPr>
      <w:rFonts w:cs="Times New Roman"/>
      <w:sz w:val="16"/>
      <w:szCs w:val="16"/>
    </w:rPr>
  </w:style>
  <w:style w:type="paragraph" w:styleId="afd">
    <w:name w:val="annotation subject"/>
    <w:basedOn w:val="af7"/>
    <w:next w:val="af7"/>
    <w:link w:val="afe"/>
    <w:rsid w:val="00C85341"/>
    <w:rPr>
      <w:b/>
      <w:bCs/>
    </w:rPr>
  </w:style>
  <w:style w:type="character" w:customStyle="1" w:styleId="afe">
    <w:name w:val="נושא הערה תו"/>
    <w:basedOn w:val="13"/>
    <w:link w:val="afd"/>
    <w:rsid w:val="00C85341"/>
    <w:rPr>
      <w:rFonts w:ascii="Calibri" w:hAnsi="Calibri" w:cs="David"/>
      <w:b/>
      <w:bCs/>
      <w:sz w:val="20"/>
      <w:szCs w:val="20"/>
    </w:rPr>
  </w:style>
  <w:style w:type="paragraph" w:customStyle="1" w:styleId="15">
    <w:name w:val="פיסקת רשימה1"/>
    <w:basedOn w:val="a1"/>
    <w:qFormat/>
    <w:rsid w:val="00C85341"/>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C8534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C85341"/>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85341"/>
    <w:pPr>
      <w:spacing w:after="0" w:line="240" w:lineRule="auto"/>
    </w:pPr>
    <w:rPr>
      <w:rFonts w:ascii="Times New Roman" w:hAnsi="Times New Roman" w:cs="David"/>
      <w:sz w:val="24"/>
      <w:szCs w:val="24"/>
    </w:rPr>
  </w:style>
  <w:style w:type="character" w:customStyle="1" w:styleId="Char">
    <w:name w:val="טקסט סעיף Char"/>
    <w:rsid w:val="00C85341"/>
    <w:rPr>
      <w:rFonts w:ascii="Arial" w:hAnsi="Arial" w:cs="Arial"/>
      <w:sz w:val="22"/>
      <w:szCs w:val="22"/>
      <w:lang w:val="en-US" w:eastAsia="en-US" w:bidi="he-IL"/>
    </w:rPr>
  </w:style>
  <w:style w:type="paragraph" w:styleId="aff0">
    <w:name w:val="List Paragraph"/>
    <w:basedOn w:val="a1"/>
    <w:uiPriority w:val="34"/>
    <w:qFormat/>
    <w:rsid w:val="00C85341"/>
    <w:pPr>
      <w:spacing w:after="0" w:line="240" w:lineRule="auto"/>
      <w:ind w:left="720"/>
      <w:contextualSpacing/>
    </w:pPr>
    <w:rPr>
      <w:rFonts w:ascii="Times New Roman" w:hAnsi="Times New Roman" w:cs="Miriam"/>
      <w:sz w:val="20"/>
      <w:szCs w:val="28"/>
    </w:rPr>
  </w:style>
  <w:style w:type="paragraph" w:customStyle="1" w:styleId="P00">
    <w:name w:val="P00"/>
    <w:rsid w:val="00C853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85341"/>
    <w:rPr>
      <w:rFonts w:ascii="Times New Roman" w:hAnsi="Times New Roman" w:cs="Times New Roman"/>
      <w:sz w:val="26"/>
      <w:szCs w:val="26"/>
    </w:rPr>
  </w:style>
  <w:style w:type="character" w:customStyle="1" w:styleId="big-number">
    <w:name w:val="big-number"/>
    <w:rsid w:val="00C85341"/>
    <w:rPr>
      <w:rFonts w:ascii="Times New Roman" w:hAnsi="Times New Roman" w:cs="Times New Roman"/>
      <w:sz w:val="32"/>
      <w:szCs w:val="32"/>
    </w:rPr>
  </w:style>
  <w:style w:type="paragraph" w:customStyle="1" w:styleId="Char3">
    <w:name w:val="Char3"/>
    <w:basedOn w:val="a1"/>
    <w:rsid w:val="00C85341"/>
    <w:pPr>
      <w:bidi w:val="0"/>
      <w:spacing w:after="160" w:line="240" w:lineRule="exact"/>
      <w:jc w:val="both"/>
    </w:pPr>
    <w:rPr>
      <w:rFonts w:ascii="Verdana" w:hAnsi="Verdana" w:cs="FrankRuehl"/>
      <w:sz w:val="16"/>
      <w:szCs w:val="20"/>
      <w:lang w:bidi="ar-SA"/>
    </w:rPr>
  </w:style>
  <w:style w:type="character" w:customStyle="1" w:styleId="16">
    <w:name w:val="תו תו1"/>
    <w:locked/>
    <w:rsid w:val="00C85341"/>
    <w:rPr>
      <w:rFonts w:cs="David"/>
      <w:lang w:bidi="he-IL"/>
    </w:rPr>
  </w:style>
  <w:style w:type="paragraph" w:styleId="aff1">
    <w:name w:val="Revision"/>
    <w:hidden/>
    <w:uiPriority w:val="99"/>
    <w:semiHidden/>
    <w:rsid w:val="00C85341"/>
    <w:pPr>
      <w:spacing w:after="0" w:line="240" w:lineRule="auto"/>
    </w:pPr>
    <w:rPr>
      <w:rFonts w:ascii="Times New Roman" w:hAnsi="Times New Roman" w:cs="David"/>
      <w:sz w:val="24"/>
      <w:szCs w:val="24"/>
    </w:rPr>
  </w:style>
  <w:style w:type="paragraph" w:styleId="aff2">
    <w:name w:val="footnote text"/>
    <w:basedOn w:val="a1"/>
    <w:link w:val="aff3"/>
    <w:rsid w:val="00C85341"/>
    <w:pPr>
      <w:spacing w:after="0" w:line="240" w:lineRule="auto"/>
    </w:pPr>
    <w:rPr>
      <w:rFonts w:ascii="Times New Roman" w:hAnsi="Times New Roman" w:cs="David"/>
      <w:sz w:val="20"/>
      <w:szCs w:val="20"/>
    </w:rPr>
  </w:style>
  <w:style w:type="character" w:customStyle="1" w:styleId="aff3">
    <w:name w:val="טקסט הערת שוליים תו"/>
    <w:basedOn w:val="a2"/>
    <w:link w:val="aff2"/>
    <w:rsid w:val="00C85341"/>
    <w:rPr>
      <w:rFonts w:ascii="Times New Roman" w:hAnsi="Times New Roman" w:cs="David"/>
      <w:sz w:val="20"/>
      <w:szCs w:val="20"/>
    </w:rPr>
  </w:style>
  <w:style w:type="character" w:styleId="aff4">
    <w:name w:val="footnote reference"/>
    <w:rsid w:val="00C85341"/>
    <w:rPr>
      <w:vertAlign w:val="superscript"/>
    </w:rPr>
  </w:style>
  <w:style w:type="paragraph" w:styleId="af5">
    <w:name w:val="Title"/>
    <w:basedOn w:val="a1"/>
    <w:next w:val="a1"/>
    <w:link w:val="aff5"/>
    <w:uiPriority w:val="10"/>
    <w:qFormat/>
    <w:rsid w:val="00C853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2"/>
    <w:link w:val="af5"/>
    <w:uiPriority w:val="10"/>
    <w:rsid w:val="00C85341"/>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6621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12829</Words>
  <Characters>64149</Characters>
  <Application>Microsoft Office Word</Application>
  <DocSecurity>0</DocSecurity>
  <Lines>534</Lines>
  <Paragraphs>153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76825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2014-10-19T08:35:00Z</cp:lastPrinted>
  <dcterms:created xsi:type="dcterms:W3CDTF">2014-11-27T06:30:00Z</dcterms:created>
  <dcterms:modified xsi:type="dcterms:W3CDTF">2014-11-27T06:30:00Z</dcterms:modified>
</cp:coreProperties>
</file>